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Default="004726A1" w:rsidP="004726A1">
      <w:pPr>
        <w:pStyle w:val="Style30"/>
        <w:widowControl/>
        <w:spacing w:before="67" w:line="322" w:lineRule="exact"/>
        <w:ind w:right="1555"/>
        <w:jc w:val="center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 xml:space="preserve">Программа воспитания и </w:t>
      </w:r>
      <w:proofErr w:type="gramStart"/>
      <w:r w:rsidRPr="006F15B6">
        <w:rPr>
          <w:rStyle w:val="FontStyle221"/>
          <w:rFonts w:asciiTheme="minorHAnsi" w:hAnsiTheme="minorHAnsi"/>
          <w:sz w:val="24"/>
          <w:szCs w:val="24"/>
        </w:rPr>
        <w:t>социализации</w:t>
      </w:r>
      <w:proofErr w:type="gramEnd"/>
      <w:r w:rsidRPr="006F15B6">
        <w:rPr>
          <w:rStyle w:val="FontStyle221"/>
          <w:rFonts w:asciiTheme="minorHAnsi" w:hAnsiTheme="minorHAnsi"/>
          <w:sz w:val="24"/>
          <w:szCs w:val="24"/>
        </w:rPr>
        <w:t xml:space="preserve"> обучающихся на ступени основного общего образования в соответствии с требованиями </w:t>
      </w:r>
    </w:p>
    <w:p w:rsidR="004726A1" w:rsidRPr="006F15B6" w:rsidRDefault="004726A1" w:rsidP="004726A1">
      <w:pPr>
        <w:pStyle w:val="Style30"/>
        <w:widowControl/>
        <w:spacing w:before="67" w:line="322" w:lineRule="exact"/>
        <w:ind w:right="1555"/>
        <w:jc w:val="center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ФГОС ООО (5 - 9 классы)</w:t>
      </w:r>
    </w:p>
    <w:p w:rsidR="004726A1" w:rsidRPr="006F15B6" w:rsidRDefault="004726A1" w:rsidP="004726A1">
      <w:pPr>
        <w:pStyle w:val="Style82"/>
        <w:widowControl/>
        <w:spacing w:line="240" w:lineRule="exact"/>
        <w:rPr>
          <w:rFonts w:asciiTheme="minorHAnsi" w:hAnsiTheme="minorHAnsi"/>
        </w:rPr>
      </w:pPr>
    </w:p>
    <w:p w:rsidR="004726A1" w:rsidRPr="00CE0F3F" w:rsidRDefault="004726A1" w:rsidP="004726A1">
      <w:pPr>
        <w:pStyle w:val="Style82"/>
        <w:widowControl/>
        <w:spacing w:before="187" w:line="240" w:lineRule="auto"/>
        <w:rPr>
          <w:rStyle w:val="FontStyle223"/>
          <w:rFonts w:asciiTheme="minorHAnsi" w:hAnsiTheme="minorHAnsi"/>
          <w:sz w:val="24"/>
          <w:szCs w:val="24"/>
          <w:u w:val="single"/>
        </w:rPr>
      </w:pPr>
      <w:r w:rsidRPr="00CE0F3F">
        <w:rPr>
          <w:rStyle w:val="FontStyle223"/>
          <w:rFonts w:asciiTheme="minorHAnsi" w:hAnsiTheme="minorHAnsi"/>
          <w:sz w:val="24"/>
          <w:szCs w:val="24"/>
          <w:u w:val="single"/>
        </w:rPr>
        <w:t>Срок реализации программы сентябрь 2014 года - май 2019 года.</w:t>
      </w:r>
    </w:p>
    <w:p w:rsidR="004726A1" w:rsidRPr="006F15B6" w:rsidRDefault="004726A1" w:rsidP="004726A1">
      <w:pPr>
        <w:pStyle w:val="Style90"/>
        <w:widowControl/>
        <w:spacing w:before="139"/>
        <w:ind w:firstLine="446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Программа воспитания и социализации </w:t>
      </w: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обучающихся</w:t>
      </w:r>
      <w:proofErr w:type="gramEnd"/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обучающихся. </w:t>
      </w: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 xml:space="preserve">Он включает воспитательную, учебную, </w:t>
      </w:r>
      <w:proofErr w:type="spellStart"/>
      <w:r w:rsidRPr="006F15B6">
        <w:rPr>
          <w:rStyle w:val="FontStyle223"/>
          <w:rFonts w:asciiTheme="minorHAnsi" w:hAnsiTheme="minorHAnsi"/>
          <w:sz w:val="24"/>
          <w:szCs w:val="24"/>
        </w:rPr>
        <w:t>внеучебную</w:t>
      </w:r>
      <w:proofErr w:type="spellEnd"/>
      <w:r w:rsidRPr="006F15B6">
        <w:rPr>
          <w:rStyle w:val="FontStyle223"/>
          <w:rFonts w:asciiTheme="minorHAnsi" w:hAnsiTheme="minorHAnsi"/>
          <w:sz w:val="24"/>
          <w:szCs w:val="24"/>
        </w:rPr>
        <w:t>, социально значимую деятельность обучающихся, основан на системе духовных идеалов многонационального народа России, базовых национальных ценностей, традиционных моральных норм и реализуется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4726A1" w:rsidRPr="006F15B6" w:rsidRDefault="004726A1" w:rsidP="004726A1">
      <w:pPr>
        <w:pStyle w:val="Style90"/>
        <w:widowControl/>
        <w:ind w:firstLine="451"/>
        <w:rPr>
          <w:rStyle w:val="FontStyle223"/>
          <w:rFonts w:asciiTheme="minorHAnsi" w:hAnsiTheme="minorHAnsi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4726A1" w:rsidRPr="006F15B6" w:rsidRDefault="004726A1" w:rsidP="004726A1">
      <w:pPr>
        <w:pStyle w:val="Style82"/>
        <w:widowControl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После перехода из начальной школы учащиеся вступают на новый этап развития как интеллектуального, так и развития в социальной сфере. </w:t>
      </w:r>
    </w:p>
    <w:p w:rsidR="004726A1" w:rsidRPr="006F15B6" w:rsidRDefault="004726A1" w:rsidP="004726A1">
      <w:pPr>
        <w:pStyle w:val="Style82"/>
        <w:widowControl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  <w:u w:val="single"/>
        </w:rPr>
        <w:t>Основными идеями программы являются</w:t>
      </w:r>
      <w:r w:rsidRPr="006F15B6">
        <w:rPr>
          <w:rStyle w:val="FontStyle223"/>
          <w:rFonts w:asciiTheme="minorHAnsi" w:hAnsiTheme="minorHAnsi"/>
          <w:sz w:val="24"/>
          <w:szCs w:val="24"/>
        </w:rPr>
        <w:t>:</w:t>
      </w:r>
    </w:p>
    <w:p w:rsidR="004726A1" w:rsidRPr="006F15B6" w:rsidRDefault="004726A1" w:rsidP="004726A1">
      <w:pPr>
        <w:pStyle w:val="Style133"/>
        <w:widowControl/>
        <w:numPr>
          <w:ilvl w:val="0"/>
          <w:numId w:val="1"/>
        </w:numPr>
        <w:tabs>
          <w:tab w:val="left" w:pos="178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  <w:u w:val="single"/>
        </w:rPr>
        <w:t>Идея развития</w:t>
      </w:r>
      <w:r w:rsidRPr="006F15B6">
        <w:rPr>
          <w:rStyle w:val="FontStyle223"/>
          <w:rFonts w:asciiTheme="minorHAnsi" w:hAnsiTheme="minorHAnsi"/>
          <w:sz w:val="24"/>
          <w:szCs w:val="24"/>
        </w:rPr>
        <w:t>:</w:t>
      </w:r>
    </w:p>
    <w:p w:rsidR="004726A1" w:rsidRPr="006F15B6" w:rsidRDefault="004726A1" w:rsidP="004726A1">
      <w:pPr>
        <w:pStyle w:val="Style133"/>
        <w:widowControl/>
        <w:tabs>
          <w:tab w:val="left" w:pos="269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-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>развитие ученика, его творческой индивидуальности в учебно-воспитательном процессе;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развитие личности учащихся;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развитие педагогической системы школы в целом.</w:t>
      </w:r>
    </w:p>
    <w:p w:rsidR="004726A1" w:rsidRPr="006F15B6" w:rsidRDefault="004726A1" w:rsidP="004726A1">
      <w:pPr>
        <w:pStyle w:val="Style133"/>
        <w:widowControl/>
        <w:numPr>
          <w:ilvl w:val="0"/>
          <w:numId w:val="3"/>
        </w:numPr>
        <w:tabs>
          <w:tab w:val="left" w:pos="178"/>
        </w:tabs>
        <w:spacing w:before="5" w:line="274" w:lineRule="exact"/>
        <w:jc w:val="left"/>
        <w:rPr>
          <w:rFonts w:asciiTheme="minorHAnsi" w:hAnsiTheme="minorHAnsi"/>
        </w:rPr>
      </w:pPr>
      <w:r w:rsidRPr="006F15B6">
        <w:rPr>
          <w:rStyle w:val="FontStyle223"/>
          <w:rFonts w:asciiTheme="minorHAnsi" w:hAnsiTheme="minorHAnsi"/>
          <w:sz w:val="24"/>
          <w:szCs w:val="24"/>
          <w:u w:val="single"/>
        </w:rPr>
        <w:t>Идея творчества</w:t>
      </w:r>
      <w:r w:rsidRPr="006F15B6">
        <w:rPr>
          <w:rStyle w:val="FontStyle223"/>
          <w:rFonts w:asciiTheme="minorHAnsi" w:hAnsiTheme="minorHAnsi"/>
          <w:sz w:val="24"/>
          <w:szCs w:val="24"/>
        </w:rPr>
        <w:t>:</w:t>
      </w:r>
    </w:p>
    <w:p w:rsidR="004726A1" w:rsidRPr="006F15B6" w:rsidRDefault="004726A1" w:rsidP="004726A1">
      <w:pPr>
        <w:pStyle w:val="Style133"/>
        <w:widowControl/>
        <w:numPr>
          <w:ilvl w:val="0"/>
          <w:numId w:val="4"/>
        </w:numPr>
        <w:tabs>
          <w:tab w:val="left" w:pos="235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создание атмосферы, стимулирующей всех субъектов образовательного процесса к творчеству.</w:t>
      </w:r>
    </w:p>
    <w:p w:rsidR="004726A1" w:rsidRPr="006F15B6" w:rsidRDefault="004726A1" w:rsidP="004726A1">
      <w:pPr>
        <w:pStyle w:val="Style133"/>
        <w:widowControl/>
        <w:numPr>
          <w:ilvl w:val="0"/>
          <w:numId w:val="5"/>
        </w:numPr>
        <w:tabs>
          <w:tab w:val="left" w:pos="178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  <w:u w:val="single"/>
        </w:rPr>
        <w:t>Идея сотрудничества</w:t>
      </w:r>
      <w:r w:rsidRPr="006F15B6">
        <w:rPr>
          <w:rStyle w:val="FontStyle223"/>
          <w:rFonts w:asciiTheme="minorHAnsi" w:hAnsiTheme="minorHAnsi"/>
          <w:sz w:val="24"/>
          <w:szCs w:val="24"/>
        </w:rPr>
        <w:t>: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создание партнерских отношений между субъектами воспитательной системы;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совместная деятельность детей и взрослых.</w:t>
      </w:r>
    </w:p>
    <w:p w:rsidR="004726A1" w:rsidRPr="006F15B6" w:rsidRDefault="004726A1" w:rsidP="004726A1">
      <w:pPr>
        <w:pStyle w:val="Style133"/>
        <w:widowControl/>
        <w:numPr>
          <w:ilvl w:val="0"/>
          <w:numId w:val="6"/>
        </w:numPr>
        <w:tabs>
          <w:tab w:val="left" w:pos="178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  <w:u w:val="single"/>
        </w:rPr>
        <w:t>Идея толерантности</w:t>
      </w:r>
      <w:r w:rsidRPr="006F15B6">
        <w:rPr>
          <w:rStyle w:val="FontStyle223"/>
          <w:rFonts w:asciiTheme="minorHAnsi" w:hAnsiTheme="minorHAnsi"/>
          <w:sz w:val="24"/>
          <w:szCs w:val="24"/>
        </w:rPr>
        <w:t>: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развитие коммуникативных навыков, укрепляющих социальные связи;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before="38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обучение конструктивным способам выхода из конфликтов.</w:t>
      </w:r>
    </w:p>
    <w:p w:rsidR="004726A1" w:rsidRPr="006F15B6" w:rsidRDefault="004726A1" w:rsidP="004726A1">
      <w:pPr>
        <w:pStyle w:val="Style76"/>
        <w:widowControl/>
        <w:spacing w:before="5" w:line="274" w:lineRule="exact"/>
        <w:ind w:firstLine="696"/>
        <w:rPr>
          <w:rStyle w:val="FontStyle223"/>
          <w:rFonts w:asciiTheme="minorHAnsi" w:hAnsiTheme="minorHAnsi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</w:t>
      </w:r>
      <w:proofErr w:type="gramEnd"/>
    </w:p>
    <w:p w:rsidR="004726A1" w:rsidRPr="006F15B6" w:rsidRDefault="004726A1" w:rsidP="004726A1">
      <w:pPr>
        <w:pStyle w:val="Style109"/>
        <w:widowControl/>
        <w:spacing w:line="240" w:lineRule="exact"/>
        <w:ind w:left="1234"/>
        <w:rPr>
          <w:rFonts w:asciiTheme="minorHAnsi" w:hAnsiTheme="minorHAnsi"/>
        </w:rPr>
      </w:pPr>
    </w:p>
    <w:p w:rsidR="004726A1" w:rsidRPr="006F15B6" w:rsidRDefault="004726A1" w:rsidP="004726A1">
      <w:pPr>
        <w:pStyle w:val="Style109"/>
        <w:widowControl/>
        <w:spacing w:before="10"/>
        <w:ind w:left="1234"/>
        <w:rPr>
          <w:rStyle w:val="FontStyle225"/>
          <w:rFonts w:asciiTheme="minorHAnsi" w:hAnsiTheme="minorHAnsi"/>
        </w:rPr>
      </w:pPr>
      <w:r w:rsidRPr="006F15B6">
        <w:rPr>
          <w:rStyle w:val="FontStyle225"/>
          <w:rFonts w:asciiTheme="minorHAnsi" w:hAnsiTheme="minorHAnsi"/>
        </w:rPr>
        <w:t xml:space="preserve">Основные направления программы воспитания и социализации </w:t>
      </w:r>
      <w:proofErr w:type="gramStart"/>
      <w:r w:rsidRPr="006F15B6">
        <w:rPr>
          <w:rStyle w:val="FontStyle225"/>
          <w:rFonts w:asciiTheme="minorHAnsi" w:hAnsiTheme="minorHAnsi"/>
        </w:rPr>
        <w:t>обучающихся</w:t>
      </w:r>
      <w:proofErr w:type="gramEnd"/>
      <w:r w:rsidRPr="006F15B6">
        <w:rPr>
          <w:rStyle w:val="FontStyle225"/>
          <w:rFonts w:asciiTheme="minorHAnsi" w:hAnsiTheme="minorHAnsi"/>
        </w:rPr>
        <w:t>:</w:t>
      </w:r>
    </w:p>
    <w:p w:rsidR="004726A1" w:rsidRPr="006F15B6" w:rsidRDefault="004726A1" w:rsidP="004726A1">
      <w:pPr>
        <w:pStyle w:val="Style100"/>
        <w:widowControl/>
        <w:spacing w:before="58" w:line="274" w:lineRule="exact"/>
        <w:ind w:firstLine="456"/>
        <w:rPr>
          <w:rStyle w:val="FontStyle220"/>
          <w:rFonts w:asciiTheme="minorHAnsi" w:hAnsiTheme="minorHAnsi"/>
          <w:spacing w:val="0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 xml:space="preserve">• </w:t>
      </w:r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(ценности: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любовь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России,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своему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народу,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своему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краю, гражданское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общество,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поликультурный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мир,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свобода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личная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национальная,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доверие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 людям,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институтам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государства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гражданского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общества,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социальная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солидарность, мир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всём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мире,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многообразие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уважение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культур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народов);</w:t>
      </w:r>
      <w:proofErr w:type="gramEnd"/>
    </w:p>
    <w:p w:rsidR="004726A1" w:rsidRPr="006F15B6" w:rsidRDefault="004726A1" w:rsidP="004726A1">
      <w:pPr>
        <w:pStyle w:val="Style100"/>
        <w:widowControl/>
        <w:numPr>
          <w:ilvl w:val="0"/>
          <w:numId w:val="7"/>
        </w:numPr>
        <w:tabs>
          <w:tab w:val="left" w:pos="638"/>
        </w:tabs>
        <w:spacing w:line="274" w:lineRule="exact"/>
        <w:ind w:right="10" w:firstLine="494"/>
        <w:rPr>
          <w:rStyle w:val="FontStyle220"/>
          <w:rFonts w:asciiTheme="minorHAnsi" w:hAnsiTheme="minorHAnsi"/>
          <w:b w:val="0"/>
          <w:bCs w:val="0"/>
          <w:i w:val="0"/>
          <w:iCs w:val="0"/>
          <w:spacing w:val="0"/>
          <w:sz w:val="24"/>
          <w:szCs w:val="24"/>
        </w:rPr>
      </w:pPr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воспитание социальной ответственности и компетентности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(ценности: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правовое государство,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демократическое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государство,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социальное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государство,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закон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 правопорядок,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социальная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компетентность,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социальная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ответственность,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служение Отечеству,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ответственность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за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настоящее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будущее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своей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страны);</w:t>
      </w:r>
    </w:p>
    <w:p w:rsidR="004726A1" w:rsidRPr="006F15B6" w:rsidRDefault="004726A1" w:rsidP="004726A1">
      <w:pPr>
        <w:pStyle w:val="Style100"/>
        <w:widowControl/>
        <w:tabs>
          <w:tab w:val="left" w:pos="638"/>
        </w:tabs>
        <w:spacing w:line="274" w:lineRule="exact"/>
        <w:ind w:left="494" w:right="10" w:firstLine="0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pStyle w:val="Style100"/>
        <w:widowControl/>
        <w:numPr>
          <w:ilvl w:val="0"/>
          <w:numId w:val="7"/>
        </w:numPr>
        <w:tabs>
          <w:tab w:val="left" w:pos="638"/>
        </w:tabs>
        <w:spacing w:line="274" w:lineRule="exact"/>
        <w:ind w:right="14" w:firstLine="494"/>
        <w:rPr>
          <w:rStyle w:val="FontStyle223"/>
          <w:rFonts w:asciiTheme="minorHAnsi" w:hAnsiTheme="minorHAnsi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lastRenderedPageBreak/>
        <w:t>воспитание нравственных качеств, убеждений, этического сознания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(ценности: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нравственный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выбор;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жизнь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смысл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жизни;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справедливость;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милосердие;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честь; достоинство;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уважение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родителей;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уважение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достоинства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другого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человека, равноправие,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ответственность,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любовь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верность;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забота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старших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младших; свобода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совести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вероисповедания;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толерантность,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представление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светской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этике, вере,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духовности,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религиозной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жизни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человека,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ценностях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религиозного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мировоззрения, формируемое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основе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межконфессионального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диалога;</w:t>
      </w:r>
      <w:proofErr w:type="gramEnd"/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proofErr w:type="gramStart"/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духовно-нравственное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развитие личности);</w:t>
      </w:r>
      <w:proofErr w:type="gramEnd"/>
    </w:p>
    <w:p w:rsidR="004726A1" w:rsidRPr="006F15B6" w:rsidRDefault="004726A1" w:rsidP="004726A1">
      <w:pPr>
        <w:pStyle w:val="Style100"/>
        <w:widowControl/>
        <w:numPr>
          <w:ilvl w:val="0"/>
          <w:numId w:val="7"/>
        </w:numPr>
        <w:tabs>
          <w:tab w:val="left" w:pos="638"/>
        </w:tabs>
        <w:spacing w:line="274" w:lineRule="exact"/>
        <w:ind w:firstLine="494"/>
        <w:rPr>
          <w:rStyle w:val="FontStyle223"/>
          <w:rFonts w:asciiTheme="minorHAnsi" w:hAnsiTheme="minorHAnsi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воспитание экологической культуры, культуры здорового и безопасного образа жизни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(ценности: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жизнь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всех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её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проявлениях;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экологическая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безопасность; экологическая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грамотность;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физическое,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физиологическое,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репродуктивное,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психическое, социально-психологическое,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духовное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здоровье;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экологическая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культура;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экологически целесообразный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здоровый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безопасный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образ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жизни;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ресурсосбережение;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экологическая этика;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экологическая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ответственность;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социальное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партнёрство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для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улучшения экологического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качества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окружающей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среды;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устойчивое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развитие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общества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гармонии с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природой);</w:t>
      </w:r>
      <w:proofErr w:type="gramEnd"/>
    </w:p>
    <w:p w:rsidR="00C57C9B" w:rsidRPr="00C57C9B" w:rsidRDefault="00C57C9B" w:rsidP="00C57C9B">
      <w:pPr>
        <w:pStyle w:val="Style100"/>
        <w:widowControl/>
        <w:tabs>
          <w:tab w:val="left" w:pos="638"/>
        </w:tabs>
        <w:spacing w:line="274" w:lineRule="exact"/>
        <w:ind w:left="494" w:right="5" w:firstLine="0"/>
        <w:rPr>
          <w:rStyle w:val="FontStyle223"/>
          <w:rFonts w:asciiTheme="minorHAnsi" w:hAnsiTheme="minorHAnsi"/>
          <w:sz w:val="24"/>
          <w:szCs w:val="24"/>
          <w:u w:val="single"/>
        </w:rPr>
      </w:pPr>
    </w:p>
    <w:p w:rsidR="004726A1" w:rsidRPr="00C57C9B" w:rsidRDefault="004726A1" w:rsidP="004726A1">
      <w:pPr>
        <w:pStyle w:val="Style100"/>
        <w:widowControl/>
        <w:numPr>
          <w:ilvl w:val="0"/>
          <w:numId w:val="7"/>
        </w:numPr>
        <w:tabs>
          <w:tab w:val="left" w:pos="638"/>
        </w:tabs>
        <w:spacing w:line="274" w:lineRule="exact"/>
        <w:ind w:right="5" w:firstLine="494"/>
        <w:rPr>
          <w:rStyle w:val="FontStyle220"/>
          <w:rFonts w:asciiTheme="minorHAnsi" w:hAnsiTheme="minorHAnsi"/>
          <w:b w:val="0"/>
          <w:bCs w:val="0"/>
          <w:i w:val="0"/>
          <w:iCs w:val="0"/>
          <w:spacing w:val="0"/>
          <w:sz w:val="24"/>
          <w:szCs w:val="24"/>
          <w:u w:val="single"/>
        </w:rPr>
      </w:pPr>
      <w:proofErr w:type="gramStart"/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(ценности: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научное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знание, стремление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познанию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истине,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научная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картина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мира,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нравственный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смысл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учения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 самообразования,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интеллектуальное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развитие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личности;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уважение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труду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людям труда;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нравственный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смысл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труда,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творчество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созидание;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целеустремлённость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 настойчивость,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бережливость,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выбор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профессии);</w:t>
      </w:r>
      <w:proofErr w:type="gramEnd"/>
    </w:p>
    <w:p w:rsidR="00C57C9B" w:rsidRDefault="00C57C9B" w:rsidP="00C57C9B">
      <w:pPr>
        <w:pStyle w:val="ab"/>
        <w:rPr>
          <w:rStyle w:val="FontStyle223"/>
          <w:rFonts w:asciiTheme="minorHAnsi" w:hAnsiTheme="minorHAnsi"/>
          <w:sz w:val="24"/>
          <w:szCs w:val="24"/>
          <w:u w:val="single"/>
        </w:rPr>
      </w:pPr>
    </w:p>
    <w:p w:rsidR="00C57C9B" w:rsidRPr="006F15B6" w:rsidRDefault="00C57C9B" w:rsidP="00C57C9B">
      <w:pPr>
        <w:pStyle w:val="Style100"/>
        <w:widowControl/>
        <w:tabs>
          <w:tab w:val="left" w:pos="638"/>
        </w:tabs>
        <w:spacing w:line="274" w:lineRule="exact"/>
        <w:ind w:left="494" w:right="5" w:firstLine="0"/>
        <w:rPr>
          <w:rStyle w:val="FontStyle223"/>
          <w:rFonts w:asciiTheme="minorHAnsi" w:hAnsiTheme="minorHAnsi"/>
          <w:sz w:val="24"/>
          <w:szCs w:val="24"/>
          <w:u w:val="single"/>
        </w:rPr>
      </w:pPr>
    </w:p>
    <w:p w:rsidR="004726A1" w:rsidRPr="006F15B6" w:rsidRDefault="004726A1" w:rsidP="004726A1">
      <w:pPr>
        <w:pStyle w:val="Style142"/>
        <w:widowControl/>
        <w:numPr>
          <w:ilvl w:val="0"/>
          <w:numId w:val="7"/>
        </w:numPr>
        <w:tabs>
          <w:tab w:val="left" w:pos="638"/>
        </w:tabs>
        <w:spacing w:line="274" w:lineRule="exact"/>
        <w:ind w:right="10" w:firstLine="494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 xml:space="preserve">воспитание ценностного отношения к </w:t>
      </w:r>
      <w:proofErr w:type="gramStart"/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прекрасному</w:t>
      </w:r>
      <w:proofErr w:type="gramEnd"/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, формирование основ эстетической культуры — эстетическое воспитание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(ценности: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красота,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гармония, духовный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мир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человека,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самовыражение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личности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в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творчестве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искусстве, эстетическое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развитие</w:t>
      </w:r>
      <w:r w:rsidRPr="006F15B6">
        <w:rPr>
          <w:rStyle w:val="FontStyle220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6F15B6">
        <w:rPr>
          <w:rStyle w:val="FontStyle220"/>
          <w:rFonts w:asciiTheme="minorHAnsi" w:hAnsiTheme="minorHAnsi"/>
          <w:b w:val="0"/>
          <w:i w:val="0"/>
          <w:spacing w:val="0"/>
          <w:sz w:val="24"/>
          <w:szCs w:val="24"/>
        </w:rPr>
        <w:t>личности).</w:t>
      </w:r>
    </w:p>
    <w:p w:rsidR="004726A1" w:rsidRPr="006F15B6" w:rsidRDefault="004726A1" w:rsidP="004726A1">
      <w:pPr>
        <w:pStyle w:val="Style89"/>
        <w:widowControl/>
        <w:spacing w:line="240" w:lineRule="exact"/>
        <w:ind w:left="725"/>
        <w:rPr>
          <w:rFonts w:asciiTheme="minorHAnsi" w:hAnsiTheme="minorHAnsi"/>
        </w:rPr>
      </w:pPr>
    </w:p>
    <w:p w:rsidR="004726A1" w:rsidRPr="006F15B6" w:rsidRDefault="004726A1" w:rsidP="004726A1">
      <w:pPr>
        <w:pStyle w:val="Style89"/>
        <w:widowControl/>
        <w:spacing w:before="38" w:line="274" w:lineRule="exact"/>
        <w:ind w:left="725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А также:</w:t>
      </w:r>
    </w:p>
    <w:p w:rsidR="004726A1" w:rsidRPr="006F15B6" w:rsidRDefault="004726A1" w:rsidP="004726A1">
      <w:pPr>
        <w:pStyle w:val="Style133"/>
        <w:widowControl/>
        <w:numPr>
          <w:ilvl w:val="0"/>
          <w:numId w:val="8"/>
        </w:numPr>
        <w:tabs>
          <w:tab w:val="left" w:pos="350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формирование познавательного интереса к различным областям знаний;</w:t>
      </w:r>
    </w:p>
    <w:p w:rsidR="004726A1" w:rsidRPr="006F15B6" w:rsidRDefault="004726A1" w:rsidP="004726A1">
      <w:pPr>
        <w:pStyle w:val="Style133"/>
        <w:widowControl/>
        <w:numPr>
          <w:ilvl w:val="0"/>
          <w:numId w:val="9"/>
        </w:numPr>
        <w:tabs>
          <w:tab w:val="left" w:pos="374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формирование потребности к достижению успехов и самоутверждению в различных видах деятельности (спорт, художественное творчество, интеллектуальное творчество, трудовая деятельность, общественная деятельность и другие.);</w:t>
      </w:r>
    </w:p>
    <w:p w:rsidR="004726A1" w:rsidRPr="006F15B6" w:rsidRDefault="004726A1" w:rsidP="004726A1">
      <w:pPr>
        <w:pStyle w:val="Style133"/>
        <w:widowControl/>
        <w:numPr>
          <w:ilvl w:val="0"/>
          <w:numId w:val="9"/>
        </w:numPr>
        <w:tabs>
          <w:tab w:val="left" w:pos="374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переориентация учащихся с детских норм поведения на взрослые;</w:t>
      </w:r>
    </w:p>
    <w:p w:rsidR="004726A1" w:rsidRPr="006F15B6" w:rsidRDefault="004726A1" w:rsidP="004726A1">
      <w:pPr>
        <w:pStyle w:val="Style133"/>
        <w:widowControl/>
        <w:tabs>
          <w:tab w:val="left" w:pos="538"/>
        </w:tabs>
        <w:spacing w:before="5"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-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>формирование навыка культуры цивилизованного общения и норм социального поведения;</w:t>
      </w:r>
    </w:p>
    <w:p w:rsidR="004726A1" w:rsidRPr="006F15B6" w:rsidRDefault="004726A1" w:rsidP="004726A1">
      <w:pPr>
        <w:pStyle w:val="Style133"/>
        <w:widowControl/>
        <w:tabs>
          <w:tab w:val="left" w:pos="394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-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>формирование коллектива, способного к совместным действиям и совместному время провождению.</w:t>
      </w:r>
    </w:p>
    <w:p w:rsidR="004726A1" w:rsidRPr="006F15B6" w:rsidRDefault="004726A1" w:rsidP="004726A1">
      <w:pPr>
        <w:pStyle w:val="Style89"/>
        <w:widowControl/>
        <w:spacing w:before="5" w:line="274" w:lineRule="exact"/>
        <w:ind w:left="730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Качества личности, нуждающиеся в развитии в этом возрасте:</w:t>
      </w:r>
    </w:p>
    <w:p w:rsidR="004726A1" w:rsidRPr="006F15B6" w:rsidRDefault="004726A1" w:rsidP="004726A1">
      <w:pPr>
        <w:pStyle w:val="Style123"/>
        <w:widowControl/>
        <w:tabs>
          <w:tab w:val="left" w:pos="307"/>
        </w:tabs>
        <w:spacing w:line="274" w:lineRule="exact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•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</w:r>
      <w:r w:rsidRPr="006F15B6">
        <w:rPr>
          <w:rStyle w:val="FontStyle218"/>
          <w:rFonts w:asciiTheme="minorHAnsi" w:hAnsiTheme="minorHAnsi"/>
          <w:sz w:val="24"/>
          <w:szCs w:val="24"/>
        </w:rPr>
        <w:t>Познавательный потенциал:</w:t>
      </w:r>
    </w:p>
    <w:p w:rsidR="004726A1" w:rsidRPr="006F15B6" w:rsidRDefault="004726A1" w:rsidP="004726A1">
      <w:pPr>
        <w:pStyle w:val="Style133"/>
        <w:widowControl/>
        <w:numPr>
          <w:ilvl w:val="0"/>
          <w:numId w:val="10"/>
        </w:numPr>
        <w:tabs>
          <w:tab w:val="left" w:pos="144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любознательность;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10"/>
        </w:numPr>
        <w:tabs>
          <w:tab w:val="left" w:pos="144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изобретательство;</w:t>
      </w:r>
    </w:p>
    <w:p w:rsidR="004726A1" w:rsidRPr="006F15B6" w:rsidRDefault="004726A1" w:rsidP="004726A1">
      <w:pPr>
        <w:pStyle w:val="Style133"/>
        <w:widowControl/>
        <w:numPr>
          <w:ilvl w:val="0"/>
          <w:numId w:val="10"/>
        </w:numPr>
        <w:tabs>
          <w:tab w:val="left" w:pos="144"/>
        </w:tabs>
        <w:spacing w:before="5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инициатива;</w:t>
      </w:r>
    </w:p>
    <w:p w:rsidR="004726A1" w:rsidRPr="006F15B6" w:rsidRDefault="004726A1" w:rsidP="004726A1">
      <w:pPr>
        <w:pStyle w:val="Style133"/>
        <w:widowControl/>
        <w:numPr>
          <w:ilvl w:val="0"/>
          <w:numId w:val="10"/>
        </w:numPr>
        <w:tabs>
          <w:tab w:val="left" w:pos="144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пытливость ума;</w:t>
      </w:r>
    </w:p>
    <w:p w:rsidR="004726A1" w:rsidRPr="006F15B6" w:rsidRDefault="004726A1" w:rsidP="004726A1">
      <w:pPr>
        <w:pStyle w:val="Style133"/>
        <w:widowControl/>
        <w:numPr>
          <w:ilvl w:val="0"/>
          <w:numId w:val="10"/>
        </w:numPr>
        <w:tabs>
          <w:tab w:val="left" w:pos="144"/>
        </w:tabs>
        <w:spacing w:before="5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желание творчества;</w:t>
      </w:r>
    </w:p>
    <w:p w:rsidR="004726A1" w:rsidRPr="006F15B6" w:rsidRDefault="004726A1" w:rsidP="004726A1">
      <w:pPr>
        <w:pStyle w:val="Style133"/>
        <w:widowControl/>
        <w:numPr>
          <w:ilvl w:val="0"/>
          <w:numId w:val="10"/>
        </w:numPr>
        <w:tabs>
          <w:tab w:val="left" w:pos="144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стремление к </w:t>
      </w: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прекрасному</w:t>
      </w:r>
      <w:proofErr w:type="gramEnd"/>
      <w:r w:rsidRPr="006F15B6">
        <w:rPr>
          <w:rStyle w:val="FontStyle223"/>
          <w:rFonts w:asciiTheme="minorHAnsi" w:hAnsiTheme="minorHAnsi"/>
          <w:sz w:val="24"/>
          <w:szCs w:val="24"/>
        </w:rPr>
        <w:t>.</w:t>
      </w:r>
    </w:p>
    <w:p w:rsidR="004726A1" w:rsidRPr="006F15B6" w:rsidRDefault="004726A1" w:rsidP="004726A1">
      <w:pPr>
        <w:pStyle w:val="Style123"/>
        <w:widowControl/>
        <w:tabs>
          <w:tab w:val="left" w:pos="307"/>
        </w:tabs>
        <w:spacing w:before="5" w:line="274" w:lineRule="exact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•</w:t>
      </w:r>
      <w:r w:rsidRPr="006F15B6">
        <w:rPr>
          <w:rStyle w:val="FontStyle218"/>
          <w:rFonts w:asciiTheme="minorHAnsi" w:hAnsiTheme="minorHAnsi"/>
          <w:sz w:val="24"/>
          <w:szCs w:val="24"/>
        </w:rPr>
        <w:tab/>
        <w:t>Нравственный потенциал:</w:t>
      </w:r>
    </w:p>
    <w:p w:rsidR="004726A1" w:rsidRPr="006F15B6" w:rsidRDefault="004726A1" w:rsidP="004726A1">
      <w:pPr>
        <w:pStyle w:val="Style133"/>
        <w:widowControl/>
        <w:tabs>
          <w:tab w:val="left" w:pos="144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0"/>
          <w:rFonts w:asciiTheme="minorHAnsi" w:hAnsiTheme="minorHAnsi"/>
          <w:spacing w:val="0"/>
          <w:sz w:val="24"/>
          <w:szCs w:val="24"/>
        </w:rPr>
        <w:t>-</w:t>
      </w:r>
      <w:r w:rsidRPr="006F15B6">
        <w:rPr>
          <w:rStyle w:val="FontStyle220"/>
          <w:rFonts w:asciiTheme="minorHAnsi" w:hAnsiTheme="minorHAnsi"/>
          <w:spacing w:val="0"/>
          <w:sz w:val="24"/>
          <w:szCs w:val="24"/>
        </w:rPr>
        <w:tab/>
      </w:r>
      <w:r w:rsidRPr="006F15B6">
        <w:rPr>
          <w:rStyle w:val="FontStyle223"/>
          <w:rFonts w:asciiTheme="minorHAnsi" w:hAnsiTheme="minorHAnsi"/>
          <w:sz w:val="24"/>
          <w:szCs w:val="24"/>
        </w:rPr>
        <w:t>прилежание;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before="53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упорство и аккуратность;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искренность и правдивость;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внимательность;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lastRenderedPageBreak/>
        <w:t>наблюдательность;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готовность помочь;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before="5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сопереживание;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доброта;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великодушие;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желание разделить боль и радость другого человека;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чуткость;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почтительное уважение к старшим;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любовь к родителям.</w:t>
      </w:r>
    </w:p>
    <w:p w:rsidR="004726A1" w:rsidRPr="006F15B6" w:rsidRDefault="004726A1" w:rsidP="004726A1">
      <w:pPr>
        <w:pStyle w:val="Style123"/>
        <w:widowControl/>
        <w:tabs>
          <w:tab w:val="left" w:pos="336"/>
        </w:tabs>
        <w:spacing w:line="274" w:lineRule="exact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•</w:t>
      </w:r>
      <w:r w:rsidRPr="006F15B6">
        <w:rPr>
          <w:rStyle w:val="FontStyle218"/>
          <w:rFonts w:asciiTheme="minorHAnsi" w:hAnsiTheme="minorHAnsi"/>
          <w:sz w:val="24"/>
          <w:szCs w:val="24"/>
        </w:rPr>
        <w:tab/>
        <w:t>Физический потенциал: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интерес к подвижным играм;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ind w:right="591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интерес к занятиям спортом; </w:t>
      </w:r>
    </w:p>
    <w:p w:rsidR="004726A1" w:rsidRPr="006F15B6" w:rsidRDefault="004726A1" w:rsidP="004726A1">
      <w:pPr>
        <w:pStyle w:val="Style133"/>
        <w:widowControl/>
        <w:tabs>
          <w:tab w:val="left" w:pos="139"/>
        </w:tabs>
        <w:spacing w:line="274" w:lineRule="exact"/>
        <w:ind w:right="591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- желание стать сильным, ловким;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мотивация занятий спортом;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стремление к спортивным достижениям;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трудолюбие в спортивных занятиях;</w:t>
      </w:r>
    </w:p>
    <w:p w:rsidR="004726A1" w:rsidRPr="006F15B6" w:rsidRDefault="004726A1" w:rsidP="004726A1">
      <w:pPr>
        <w:pStyle w:val="Style133"/>
        <w:widowControl/>
        <w:numPr>
          <w:ilvl w:val="0"/>
          <w:numId w:val="2"/>
        </w:numPr>
        <w:tabs>
          <w:tab w:val="left" w:pos="139"/>
        </w:tabs>
        <w:spacing w:before="5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поиск своего спортивного кумира.</w:t>
      </w:r>
    </w:p>
    <w:p w:rsidR="004726A1" w:rsidRPr="006F15B6" w:rsidRDefault="004726A1" w:rsidP="004726A1">
      <w:pPr>
        <w:pStyle w:val="Style109"/>
        <w:widowControl/>
        <w:spacing w:line="240" w:lineRule="exact"/>
        <w:ind w:left="1234" w:hanging="509"/>
        <w:rPr>
          <w:rFonts w:asciiTheme="minorHAnsi" w:hAnsiTheme="minorHAnsi"/>
        </w:rPr>
      </w:pPr>
    </w:p>
    <w:p w:rsidR="004726A1" w:rsidRPr="006F15B6" w:rsidRDefault="004726A1" w:rsidP="004726A1">
      <w:pPr>
        <w:pStyle w:val="Style109"/>
        <w:widowControl/>
        <w:spacing w:before="43"/>
        <w:ind w:left="1234" w:hanging="509"/>
        <w:rPr>
          <w:rStyle w:val="FontStyle225"/>
          <w:rFonts w:asciiTheme="minorHAnsi" w:hAnsiTheme="minorHAnsi"/>
        </w:rPr>
      </w:pPr>
      <w:r w:rsidRPr="006F15B6">
        <w:rPr>
          <w:rStyle w:val="FontStyle225"/>
          <w:rFonts w:asciiTheme="minorHAnsi" w:hAnsiTheme="minorHAnsi"/>
        </w:rPr>
        <w:t xml:space="preserve"> Программа духовно-нравственного развития, воспитания </w:t>
      </w:r>
      <w:proofErr w:type="gramStart"/>
      <w:r w:rsidRPr="006F15B6">
        <w:rPr>
          <w:rStyle w:val="FontStyle225"/>
          <w:rFonts w:asciiTheme="minorHAnsi" w:hAnsiTheme="minorHAnsi"/>
        </w:rPr>
        <w:t>обучающихся</w:t>
      </w:r>
      <w:proofErr w:type="gramEnd"/>
      <w:r w:rsidRPr="006F15B6">
        <w:rPr>
          <w:rStyle w:val="FontStyle225"/>
          <w:rFonts w:asciiTheme="minorHAnsi" w:hAnsiTheme="minorHAnsi"/>
        </w:rPr>
        <w:t>.</w:t>
      </w:r>
    </w:p>
    <w:p w:rsidR="004726A1" w:rsidRPr="006F15B6" w:rsidRDefault="004726A1" w:rsidP="004726A1">
      <w:pPr>
        <w:pStyle w:val="Style109"/>
        <w:widowControl/>
        <w:spacing w:before="43"/>
        <w:ind w:left="1234" w:hanging="509"/>
        <w:rPr>
          <w:rStyle w:val="FontStyle225"/>
          <w:rFonts w:asciiTheme="minorHAnsi" w:hAnsiTheme="minorHAnsi"/>
        </w:rPr>
      </w:pPr>
    </w:p>
    <w:p w:rsidR="004726A1" w:rsidRPr="006F15B6" w:rsidRDefault="004726A1" w:rsidP="004726A1">
      <w:pPr>
        <w:pStyle w:val="Style41"/>
        <w:widowControl/>
        <w:spacing w:line="274" w:lineRule="exact"/>
        <w:ind w:firstLine="686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 xml:space="preserve">Целью </w:t>
      </w:r>
      <w:r w:rsidRPr="006F15B6">
        <w:rPr>
          <w:rStyle w:val="FontStyle223"/>
          <w:rFonts w:asciiTheme="minorHAnsi" w:hAnsiTheme="minorHAnsi"/>
          <w:sz w:val="24"/>
          <w:szCs w:val="24"/>
        </w:rPr>
        <w:t>духовно-нравственного развития и воспитания обучающихся является 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личности; социально-педагогическое и социально-культурное сопровождение процесса культурно-нравственного постижения подростком Родины, духовного и культурного наследия и достояния родного народа, народов России и всего человечества.</w:t>
      </w:r>
    </w:p>
    <w:p w:rsidR="004726A1" w:rsidRPr="006F15B6" w:rsidRDefault="004726A1" w:rsidP="004726A1">
      <w:pPr>
        <w:pStyle w:val="Style89"/>
        <w:widowControl/>
        <w:spacing w:line="274" w:lineRule="exact"/>
        <w:ind w:left="706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Задачи:</w:t>
      </w:r>
    </w:p>
    <w:p w:rsidR="004726A1" w:rsidRPr="006F15B6" w:rsidRDefault="004726A1" w:rsidP="004726A1">
      <w:pPr>
        <w:pStyle w:val="Style134"/>
        <w:widowControl/>
        <w:numPr>
          <w:ilvl w:val="0"/>
          <w:numId w:val="11"/>
        </w:numPr>
        <w:tabs>
          <w:tab w:val="left" w:pos="706"/>
        </w:tabs>
        <w:spacing w:before="14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опыта.</w:t>
      </w:r>
    </w:p>
    <w:p w:rsidR="004726A1" w:rsidRPr="006F15B6" w:rsidRDefault="004726A1" w:rsidP="004726A1">
      <w:pPr>
        <w:pStyle w:val="Style125"/>
        <w:widowControl/>
        <w:numPr>
          <w:ilvl w:val="0"/>
          <w:numId w:val="11"/>
        </w:numPr>
        <w:tabs>
          <w:tab w:val="left" w:pos="706"/>
        </w:tabs>
        <w:spacing w:before="14"/>
        <w:ind w:right="29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Развитие духовно-нравственной личности, разумно сочетающей личные интересы с </w:t>
      </w: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общественными</w:t>
      </w:r>
      <w:proofErr w:type="gramEnd"/>
      <w:r w:rsidRPr="006F15B6">
        <w:rPr>
          <w:rStyle w:val="FontStyle223"/>
          <w:rFonts w:asciiTheme="minorHAnsi" w:hAnsiTheme="minorHAnsi"/>
          <w:sz w:val="24"/>
          <w:szCs w:val="24"/>
        </w:rPr>
        <w:t>.</w:t>
      </w:r>
    </w:p>
    <w:p w:rsidR="004726A1" w:rsidRPr="006F15B6" w:rsidRDefault="004726A1" w:rsidP="004726A1">
      <w:pPr>
        <w:pStyle w:val="Style125"/>
        <w:widowControl/>
        <w:numPr>
          <w:ilvl w:val="0"/>
          <w:numId w:val="11"/>
        </w:numPr>
        <w:tabs>
          <w:tab w:val="left" w:pos="706"/>
        </w:tabs>
        <w:spacing w:before="10"/>
        <w:ind w:right="845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Формирование толерантности, подготовка учащихся к бесконфликтному, конструктивному взаимодействию с другими людьми.</w:t>
      </w:r>
    </w:p>
    <w:p w:rsidR="004726A1" w:rsidRPr="006F15B6" w:rsidRDefault="004726A1" w:rsidP="004726A1">
      <w:pPr>
        <w:pStyle w:val="Style134"/>
        <w:widowControl/>
        <w:numPr>
          <w:ilvl w:val="0"/>
          <w:numId w:val="11"/>
        </w:numPr>
        <w:tabs>
          <w:tab w:val="left" w:pos="706"/>
        </w:tabs>
        <w:spacing w:before="19"/>
        <w:ind w:right="422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</w:p>
    <w:p w:rsidR="004726A1" w:rsidRPr="006F15B6" w:rsidRDefault="004726A1" w:rsidP="004726A1">
      <w:pPr>
        <w:pStyle w:val="Style125"/>
        <w:widowControl/>
        <w:numPr>
          <w:ilvl w:val="0"/>
          <w:numId w:val="11"/>
        </w:numPr>
        <w:tabs>
          <w:tab w:val="left" w:pos="706"/>
        </w:tabs>
        <w:spacing w:before="14" w:line="274" w:lineRule="exact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Укрепление здоровья школьников, формирование отношения к своему здоровью как к ценности.</w:t>
      </w:r>
    </w:p>
    <w:p w:rsidR="004726A1" w:rsidRPr="006F15B6" w:rsidRDefault="004726A1" w:rsidP="004726A1">
      <w:pPr>
        <w:pStyle w:val="Style63"/>
        <w:widowControl/>
        <w:spacing w:line="240" w:lineRule="exact"/>
        <w:ind w:left="730" w:right="1690"/>
        <w:rPr>
          <w:rFonts w:asciiTheme="minorHAnsi" w:hAnsiTheme="minorHAnsi"/>
        </w:rPr>
      </w:pPr>
    </w:p>
    <w:p w:rsidR="004726A1" w:rsidRPr="006F15B6" w:rsidRDefault="004726A1" w:rsidP="004726A1">
      <w:pPr>
        <w:pStyle w:val="Style63"/>
        <w:widowControl/>
        <w:spacing w:line="240" w:lineRule="exact"/>
        <w:ind w:left="730" w:right="1690"/>
        <w:rPr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C57C9B" w:rsidRDefault="00C57C9B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</w:p>
    <w:p w:rsidR="004726A1" w:rsidRPr="006F15B6" w:rsidRDefault="004726A1" w:rsidP="004726A1">
      <w:pPr>
        <w:pStyle w:val="Style63"/>
        <w:widowControl/>
        <w:spacing w:before="5" w:line="298" w:lineRule="exact"/>
        <w:ind w:left="730" w:right="1690"/>
        <w:jc w:val="center"/>
        <w:rPr>
          <w:rStyle w:val="FontStyle225"/>
          <w:rFonts w:asciiTheme="minorHAnsi" w:hAnsiTheme="minorHAnsi"/>
        </w:rPr>
      </w:pPr>
      <w:r w:rsidRPr="006F15B6">
        <w:rPr>
          <w:rStyle w:val="FontStyle225"/>
          <w:rFonts w:asciiTheme="minorHAnsi" w:hAnsiTheme="minorHAnsi"/>
        </w:rPr>
        <w:lastRenderedPageBreak/>
        <w:t xml:space="preserve">Основные направления духовно-нравственного развития и воспитания </w:t>
      </w:r>
      <w:proofErr w:type="gramStart"/>
      <w:r w:rsidRPr="006F15B6">
        <w:rPr>
          <w:rStyle w:val="FontStyle225"/>
          <w:rFonts w:asciiTheme="minorHAnsi" w:hAnsiTheme="minorHAnsi"/>
        </w:rPr>
        <w:t>обучающихся</w:t>
      </w:r>
      <w:proofErr w:type="gramEnd"/>
      <w:r w:rsidRPr="006F15B6">
        <w:rPr>
          <w:rStyle w:val="FontStyle225"/>
          <w:rFonts w:asciiTheme="minorHAnsi" w:hAnsiTheme="minorHAnsi"/>
        </w:rPr>
        <w:t>.</w:t>
      </w:r>
    </w:p>
    <w:p w:rsidR="004726A1" w:rsidRPr="006F15B6" w:rsidRDefault="004726A1" w:rsidP="004726A1">
      <w:pPr>
        <w:pStyle w:val="Style87"/>
        <w:widowControl/>
        <w:spacing w:before="53" w:line="240" w:lineRule="auto"/>
        <w:jc w:val="center"/>
        <w:rPr>
          <w:rStyle w:val="FontStyle223"/>
          <w:rFonts w:asciiTheme="minorHAnsi" w:hAnsiTheme="minorHAnsi"/>
          <w:sz w:val="24"/>
          <w:szCs w:val="24"/>
          <w:u w:val="single"/>
        </w:rPr>
      </w:pPr>
      <w:r w:rsidRPr="006F15B6">
        <w:rPr>
          <w:rStyle w:val="FontStyle223"/>
          <w:rFonts w:asciiTheme="minorHAnsi" w:hAnsiTheme="minorHAnsi"/>
          <w:b/>
          <w:sz w:val="24"/>
          <w:szCs w:val="24"/>
          <w:u w:val="single"/>
        </w:rPr>
        <w:t>1 направление</w:t>
      </w:r>
    </w:p>
    <w:p w:rsidR="004726A1" w:rsidRPr="006F15B6" w:rsidRDefault="004726A1" w:rsidP="004726A1">
      <w:pPr>
        <w:pStyle w:val="Style87"/>
        <w:widowControl/>
        <w:spacing w:before="53" w:line="240" w:lineRule="auto"/>
        <w:jc w:val="center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4726A1" w:rsidRPr="006F15B6" w:rsidRDefault="004726A1" w:rsidP="004726A1">
      <w:pPr>
        <w:pStyle w:val="Style87"/>
        <w:widowControl/>
        <w:spacing w:before="53" w:line="240" w:lineRule="auto"/>
        <w:jc w:val="center"/>
        <w:rPr>
          <w:rStyle w:val="FontStyle223"/>
          <w:rFonts w:asciiTheme="minorHAnsi" w:hAnsiTheme="minorHAnsi"/>
          <w:b/>
          <w:bCs/>
          <w:sz w:val="24"/>
          <w:szCs w:val="24"/>
        </w:rPr>
      </w:pPr>
      <w:r w:rsidRPr="006F15B6">
        <w:rPr>
          <w:rStyle w:val="FontStyle223"/>
          <w:rFonts w:asciiTheme="minorHAnsi" w:hAnsiTheme="minorHAnsi"/>
          <w:b/>
          <w:bCs/>
          <w:sz w:val="24"/>
          <w:szCs w:val="24"/>
        </w:rPr>
        <w:t>«Я - гражданин»</w:t>
      </w:r>
    </w:p>
    <w:p w:rsidR="004726A1" w:rsidRPr="006F15B6" w:rsidRDefault="004726A1" w:rsidP="004726A1">
      <w:pPr>
        <w:pStyle w:val="Style89"/>
        <w:widowControl/>
        <w:spacing w:line="240" w:lineRule="exact"/>
        <w:ind w:left="701"/>
        <w:rPr>
          <w:rFonts w:asciiTheme="minorHAnsi" w:hAnsiTheme="minorHAnsi"/>
        </w:rPr>
      </w:pPr>
    </w:p>
    <w:p w:rsidR="004726A1" w:rsidRPr="006F15B6" w:rsidRDefault="004726A1" w:rsidP="004726A1">
      <w:pPr>
        <w:pStyle w:val="Style89"/>
        <w:widowControl/>
        <w:spacing w:before="34" w:line="278" w:lineRule="exact"/>
        <w:ind w:left="701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Цели: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566"/>
        </w:tabs>
        <w:spacing w:before="10"/>
        <w:ind w:left="566" w:hanging="293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воспитание способности делать свой жизненный выбор и нести за него ответственность; отстаивать свои интересы, своей семьи, трудового коллектива, своего народа, государства;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566"/>
        </w:tabs>
        <w:spacing w:before="10"/>
        <w:ind w:left="566" w:hanging="293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</w:t>
      </w:r>
    </w:p>
    <w:p w:rsidR="004726A1" w:rsidRPr="006F15B6" w:rsidRDefault="004726A1" w:rsidP="004726A1">
      <w:pPr>
        <w:pStyle w:val="Style60"/>
        <w:widowControl/>
        <w:tabs>
          <w:tab w:val="left" w:pos="691"/>
        </w:tabs>
        <w:spacing w:before="19" w:line="274" w:lineRule="exact"/>
        <w:ind w:left="576" w:hanging="302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—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>признание ценности независимости и суверенности своего государства и других государств.</w:t>
      </w:r>
    </w:p>
    <w:p w:rsidR="004726A1" w:rsidRPr="006F15B6" w:rsidRDefault="004726A1" w:rsidP="004726A1">
      <w:pPr>
        <w:pStyle w:val="Style89"/>
        <w:widowControl/>
        <w:spacing w:before="5" w:line="274" w:lineRule="exact"/>
        <w:ind w:left="706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Задачи воспитания:</w:t>
      </w:r>
    </w:p>
    <w:p w:rsidR="004726A1" w:rsidRPr="006F15B6" w:rsidRDefault="004726A1" w:rsidP="004726A1">
      <w:pPr>
        <w:pStyle w:val="Style124"/>
        <w:widowControl/>
        <w:numPr>
          <w:ilvl w:val="0"/>
          <w:numId w:val="13"/>
        </w:numPr>
        <w:tabs>
          <w:tab w:val="left" w:pos="715"/>
        </w:tabs>
        <w:spacing w:line="274" w:lineRule="exact"/>
        <w:ind w:right="5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формировать у учащихся правовую культуру, свободно и ответственно самоопределяться в сфере правовых отношений с обществом;</w:t>
      </w:r>
    </w:p>
    <w:p w:rsidR="004726A1" w:rsidRPr="006F15B6" w:rsidRDefault="004726A1" w:rsidP="004726A1">
      <w:pPr>
        <w:pStyle w:val="Style124"/>
        <w:widowControl/>
        <w:numPr>
          <w:ilvl w:val="0"/>
          <w:numId w:val="13"/>
        </w:numPr>
        <w:tabs>
          <w:tab w:val="left" w:pos="715"/>
        </w:tabs>
        <w:spacing w:line="274" w:lineRule="exact"/>
        <w:ind w:right="1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формировать гуманистическое мировоззрение учащихся, способное к осознанию своих прав и прав </w:t>
      </w: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другого</w:t>
      </w:r>
      <w:proofErr w:type="gramEnd"/>
      <w:r w:rsidRPr="006F15B6">
        <w:rPr>
          <w:rStyle w:val="FontStyle223"/>
          <w:rFonts w:asciiTheme="minorHAnsi" w:hAnsiTheme="minorHAnsi"/>
          <w:sz w:val="24"/>
          <w:szCs w:val="24"/>
        </w:rPr>
        <w:t>, способности к нравственному саморазвитию;</w:t>
      </w:r>
    </w:p>
    <w:p w:rsidR="004726A1" w:rsidRPr="006F15B6" w:rsidRDefault="004726A1" w:rsidP="004726A1">
      <w:pPr>
        <w:pStyle w:val="Style124"/>
        <w:widowControl/>
        <w:numPr>
          <w:ilvl w:val="0"/>
          <w:numId w:val="13"/>
        </w:numPr>
        <w:tabs>
          <w:tab w:val="left" w:pos="715"/>
        </w:tabs>
        <w:spacing w:line="274" w:lineRule="exact"/>
        <w:ind w:right="5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4726A1" w:rsidRPr="006F15B6" w:rsidRDefault="004726A1" w:rsidP="004726A1">
      <w:pPr>
        <w:pStyle w:val="Style124"/>
        <w:widowControl/>
        <w:numPr>
          <w:ilvl w:val="0"/>
          <w:numId w:val="13"/>
        </w:numPr>
        <w:tabs>
          <w:tab w:val="left" w:pos="715"/>
        </w:tabs>
        <w:spacing w:line="274" w:lineRule="exact"/>
        <w:ind w:right="5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4726A1" w:rsidRPr="006F15B6" w:rsidRDefault="004726A1" w:rsidP="004726A1">
      <w:pPr>
        <w:pStyle w:val="Style124"/>
        <w:widowControl/>
        <w:numPr>
          <w:ilvl w:val="0"/>
          <w:numId w:val="13"/>
        </w:numPr>
        <w:tabs>
          <w:tab w:val="left" w:pos="715"/>
        </w:tabs>
        <w:spacing w:line="274" w:lineRule="exact"/>
        <w:ind w:right="19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4726A1" w:rsidRPr="006F15B6" w:rsidRDefault="004726A1" w:rsidP="004726A1">
      <w:pPr>
        <w:pStyle w:val="Style124"/>
        <w:widowControl/>
        <w:numPr>
          <w:ilvl w:val="0"/>
          <w:numId w:val="13"/>
        </w:numPr>
        <w:tabs>
          <w:tab w:val="left" w:pos="715"/>
        </w:tabs>
        <w:spacing w:line="274" w:lineRule="exact"/>
        <w:ind w:right="19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людей.</w:t>
      </w:r>
    </w:p>
    <w:p w:rsidR="004726A1" w:rsidRPr="006F15B6" w:rsidRDefault="004726A1" w:rsidP="004726A1">
      <w:pPr>
        <w:pStyle w:val="Style124"/>
        <w:widowControl/>
        <w:tabs>
          <w:tab w:val="left" w:pos="715"/>
        </w:tabs>
        <w:spacing w:line="274" w:lineRule="exact"/>
        <w:ind w:right="19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shd w:val="clear" w:color="auto" w:fill="FFFFFF"/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  <w:b/>
          <w:bCs/>
        </w:rPr>
        <w:t xml:space="preserve">Ценности: </w:t>
      </w:r>
      <w:r w:rsidRPr="006F15B6">
        <w:rPr>
          <w:rFonts w:asciiTheme="minorHAnsi" w:hAnsiTheme="minorHAnsi"/>
        </w:rPr>
        <w:t>любовь к России, своему народу, своей малой родине;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общества, межэтнический мир.</w:t>
      </w:r>
      <w:proofErr w:type="gramEnd"/>
    </w:p>
    <w:p w:rsidR="004726A1" w:rsidRPr="006F15B6" w:rsidRDefault="004726A1" w:rsidP="004726A1">
      <w:pPr>
        <w:pStyle w:val="Style124"/>
        <w:widowControl/>
        <w:tabs>
          <w:tab w:val="left" w:pos="715"/>
        </w:tabs>
        <w:spacing w:line="274" w:lineRule="exact"/>
        <w:ind w:right="19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spacing w:before="5" w:line="274" w:lineRule="exact"/>
        <w:ind w:left="706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Виды деятельности: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изучение учащимися правовых норм государства, законов и формирование ответственного к ним отношения;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сотрудничество с правовыми организациями в целях правового просвещения учащихся;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изучение биографий выдающихся граждан своей страны - патриотов и борцов за Отечество;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развитие патриотических чувств учащихся через организацию проведение внеклассных мероприятий, формирующих патриотизм на практике;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организация встреч с представителями общества - истинными гражданами и патриотами своей страны;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lastRenderedPageBreak/>
        <w:t>создание условий для проявления истинного патриотизма учащихся, любви к Родине, школе, месту, в котором ученик растет;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демонстрация примеров проявления молодежью, школьниками гражданской позиции и мужества, патриотизма;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поощрение учащихся, проявляющих гражданскую позицию, мужество и героизм;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активное сотрудничество с социумом и общественными организациями по развитию патриотизма и гражданской позиции учащихся;</w:t>
      </w:r>
    </w:p>
    <w:p w:rsidR="004726A1" w:rsidRPr="006F15B6" w:rsidRDefault="004726A1" w:rsidP="004726A1">
      <w:pPr>
        <w:pStyle w:val="Style124"/>
        <w:widowControl/>
        <w:numPr>
          <w:ilvl w:val="0"/>
          <w:numId w:val="14"/>
        </w:numPr>
        <w:tabs>
          <w:tab w:val="left" w:pos="710"/>
        </w:tabs>
        <w:spacing w:line="274" w:lineRule="exact"/>
        <w:ind w:left="360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формирование культуры проявления гражданской позиции, патриотизма.</w:t>
      </w:r>
    </w:p>
    <w:p w:rsidR="004726A1" w:rsidRPr="006F15B6" w:rsidRDefault="004726A1" w:rsidP="004726A1">
      <w:pPr>
        <w:pStyle w:val="Style89"/>
        <w:widowControl/>
        <w:spacing w:before="58"/>
        <w:ind w:left="730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Формы внеклассной работы:</w:t>
      </w:r>
    </w:p>
    <w:p w:rsidR="004726A1" w:rsidRPr="006F15B6" w:rsidRDefault="004726A1" w:rsidP="004726A1">
      <w:pPr>
        <w:pStyle w:val="Style60"/>
        <w:widowControl/>
        <w:tabs>
          <w:tab w:val="left" w:pos="566"/>
        </w:tabs>
        <w:spacing w:before="34" w:line="240" w:lineRule="auto"/>
        <w:ind w:left="274" w:firstLine="0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 —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>тематические классные часы;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3" w:line="283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встречи с представителями правовых структур, органов правопорядка;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3" w:lineRule="exact"/>
        <w:ind w:left="677" w:hanging="293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посещение воинских частей, музеев боевой и трудовой славы, встречи с ветеранами войны и труда, солдатами и офицерами срочной службы;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3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конкурсы, викторины по правовой и патриотической тематике;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3" w:lineRule="exact"/>
        <w:ind w:left="677" w:hanging="293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интерактивные  игры  (заочные  путешествия,   игры-путешествия   по станциям, </w:t>
      </w:r>
      <w:proofErr w:type="spellStart"/>
      <w:r w:rsidRPr="006F15B6">
        <w:rPr>
          <w:rStyle w:val="FontStyle223"/>
          <w:rFonts w:asciiTheme="minorHAnsi" w:hAnsiTheme="minorHAnsi"/>
          <w:sz w:val="24"/>
          <w:szCs w:val="24"/>
        </w:rPr>
        <w:t>квесты</w:t>
      </w:r>
      <w:proofErr w:type="spellEnd"/>
      <w:r w:rsidRPr="006F15B6">
        <w:rPr>
          <w:rStyle w:val="FontStyle223"/>
          <w:rFonts w:asciiTheme="minorHAnsi" w:hAnsiTheme="minorHAnsi"/>
          <w:sz w:val="24"/>
          <w:szCs w:val="24"/>
        </w:rPr>
        <w:t>);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10" w:line="288" w:lineRule="exact"/>
        <w:ind w:left="677" w:hanging="293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участие в конкурсах    и концертах, посвященных правовой и патриотической тематике;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line="288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походы, праздники, часы общения, посвященные правовой и патриотической теме.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8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мероприятия по программе декады истории и права;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8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мероприятия месячника, посвященного Дню защитника Отечества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19" w:line="274" w:lineRule="exact"/>
        <w:ind w:left="677" w:hanging="293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благотворительные акции «Акция Добра» (ко дню пожилого человека), «Посылка воину», «Игрушка в детский дом», «Новогодняя открытка», «Цветы ветеранам» и др.;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10" w:line="288" w:lineRule="exact"/>
        <w:ind w:left="677" w:hanging="293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шефство над ветеранами войны и труда (встречи с ветеранами, чествование ветеранов, подготовка сувениров и подарков для людей, переживших тяготы войны);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8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интерактивные игры;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8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встречи с интересными людьми, ветеранами;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</w:tabs>
        <w:spacing w:before="5" w:line="288" w:lineRule="exact"/>
        <w:ind w:left="384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экскурсии на предприятиях города;</w:t>
      </w:r>
    </w:p>
    <w:p w:rsidR="004726A1" w:rsidRPr="006F15B6" w:rsidRDefault="004726A1" w:rsidP="004726A1">
      <w:pPr>
        <w:pStyle w:val="Style60"/>
        <w:widowControl/>
        <w:numPr>
          <w:ilvl w:val="0"/>
          <w:numId w:val="12"/>
        </w:numPr>
        <w:tabs>
          <w:tab w:val="left" w:pos="677"/>
          <w:tab w:val="left" w:leader="underscore" w:pos="9494"/>
        </w:tabs>
        <w:spacing w:before="5" w:line="288" w:lineRule="exact"/>
        <w:ind w:left="384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конкурсы чтецов, сочинений, рисунков на темы:</w:t>
      </w:r>
    </w:p>
    <w:p w:rsidR="004726A1" w:rsidRPr="006F15B6" w:rsidRDefault="004726A1" w:rsidP="004726A1">
      <w:pPr>
        <w:pStyle w:val="Style60"/>
        <w:widowControl/>
        <w:tabs>
          <w:tab w:val="left" w:pos="677"/>
          <w:tab w:val="left" w:leader="underscore" w:pos="9494"/>
        </w:tabs>
        <w:spacing w:before="5" w:line="288" w:lineRule="exact"/>
        <w:ind w:left="384" w:firstLine="0"/>
        <w:rPr>
          <w:rStyle w:val="FontStyle223"/>
          <w:rFonts w:asciiTheme="minorHAnsi" w:hAnsiTheme="minorHAnsi"/>
          <w:sz w:val="24"/>
          <w:szCs w:val="24"/>
        </w:rPr>
      </w:pPr>
    </w:p>
    <w:tbl>
      <w:tblPr>
        <w:tblW w:w="90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18"/>
        <w:gridCol w:w="4527"/>
      </w:tblGrid>
      <w:tr w:rsidR="004726A1" w:rsidRPr="006F15B6" w:rsidTr="004726A1">
        <w:trPr>
          <w:trHeight w:val="2955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A1" w:rsidRPr="006F15B6" w:rsidRDefault="004726A1">
            <w:pPr>
              <w:pStyle w:val="Style88"/>
              <w:widowControl/>
              <w:ind w:left="5" w:right="422" w:hanging="5"/>
              <w:rPr>
                <w:rStyle w:val="FontStyle223"/>
                <w:rFonts w:asciiTheme="minorHAnsi" w:hAnsiTheme="minorHAnsi"/>
                <w:sz w:val="24"/>
                <w:szCs w:val="24"/>
              </w:rPr>
            </w:pP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«Моя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 xml:space="preserve">Россия»: </w:t>
            </w: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«Памятные даты России» «День России»</w:t>
            </w:r>
          </w:p>
          <w:p w:rsidR="004726A1" w:rsidRPr="006F15B6" w:rsidRDefault="004726A1">
            <w:pPr>
              <w:pStyle w:val="Style88"/>
              <w:widowControl/>
              <w:ind w:left="5" w:right="422" w:hanging="5"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«Моя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малая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Родина,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мой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край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и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 xml:space="preserve">город»: </w:t>
            </w: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«Край ты мой любимый, край ты мой родной»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A1" w:rsidRPr="006F15B6" w:rsidRDefault="004726A1">
            <w:pPr>
              <w:pStyle w:val="Style79"/>
              <w:widowControl/>
              <w:spacing w:line="274" w:lineRule="exact"/>
              <w:ind w:firstLine="5"/>
              <w:rPr>
                <w:rStyle w:val="FontStyle223"/>
                <w:rFonts w:asciiTheme="minorHAnsi" w:hAnsiTheme="minorHAnsi"/>
                <w:sz w:val="24"/>
                <w:szCs w:val="24"/>
              </w:rPr>
            </w:pP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«Навстречу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юбилею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 xml:space="preserve">Победы»: </w:t>
            </w: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«Мир без войны»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 xml:space="preserve"> «Война в истории моей семьи»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«Чтоб не забыть отцов и дедов, что было -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не перечеркнуть их кровь, их подвиг и победу, ведь в этом юбилея суть»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 xml:space="preserve"> «К победе шли четыре года»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«Мир глазами детей»</w:t>
            </w:r>
          </w:p>
        </w:tc>
      </w:tr>
      <w:tr w:rsidR="004726A1" w:rsidRPr="006F15B6" w:rsidTr="004726A1">
        <w:trPr>
          <w:trHeight w:val="1353"/>
        </w:trPr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A1" w:rsidRPr="006F15B6" w:rsidRDefault="004726A1">
            <w:pPr>
              <w:pStyle w:val="Style79"/>
              <w:widowControl/>
              <w:spacing w:line="274" w:lineRule="exact"/>
              <w:rPr>
                <w:rStyle w:val="FontStyle220"/>
                <w:rFonts w:asciiTheme="minorHAnsi" w:hAnsiTheme="minorHAnsi"/>
                <w:spacing w:val="0"/>
                <w:sz w:val="24"/>
                <w:szCs w:val="24"/>
              </w:rPr>
            </w:pP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«Мир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дому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твоему»: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«Моя семья»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«Моя мама»</w:t>
            </w:r>
          </w:p>
          <w:p w:rsidR="004726A1" w:rsidRPr="006F15B6" w:rsidRDefault="004726A1">
            <w:pPr>
              <w:pStyle w:val="Style88"/>
              <w:widowControl/>
              <w:ind w:right="1344"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</w:t>
            </w:r>
            <w:proofErr w:type="gramStart"/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Мои</w:t>
            </w:r>
            <w:proofErr w:type="gramEnd"/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 xml:space="preserve"> дедушка и бабушка» «Молодость наших родителей»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A1" w:rsidRPr="006F15B6" w:rsidRDefault="004726A1">
            <w:pPr>
              <w:pStyle w:val="Style79"/>
              <w:widowControl/>
              <w:spacing w:line="274" w:lineRule="exact"/>
              <w:rPr>
                <w:rStyle w:val="FontStyle220"/>
                <w:rFonts w:asciiTheme="minorHAnsi" w:hAnsiTheme="minorHAnsi"/>
                <w:spacing w:val="0"/>
                <w:sz w:val="24"/>
                <w:szCs w:val="24"/>
              </w:rPr>
            </w:pP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«Космос»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«Нас манят далекие звезды»</w:t>
            </w:r>
          </w:p>
          <w:p w:rsidR="004726A1" w:rsidRPr="006F15B6" w:rsidRDefault="004726A1">
            <w:pPr>
              <w:pStyle w:val="Style88"/>
              <w:widowControl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«Права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0"/>
                <w:rFonts w:asciiTheme="minorHAnsi" w:hAnsiTheme="minorHAnsi"/>
                <w:spacing w:val="0"/>
                <w:sz w:val="24"/>
                <w:szCs w:val="24"/>
                <w:lang w:eastAsia="en-US"/>
              </w:rPr>
              <w:t>человека»:</w:t>
            </w:r>
            <w:r w:rsidRPr="006F15B6">
              <w:rPr>
                <w:rStyle w:val="FontStyle220"/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«Права человека глазами</w:t>
            </w:r>
          </w:p>
          <w:p w:rsidR="004726A1" w:rsidRPr="006F15B6" w:rsidRDefault="004726A1">
            <w:pPr>
              <w:pStyle w:val="Style88"/>
              <w:widowControl/>
              <w:spacing w:line="240" w:lineRule="auto"/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Style w:val="FontStyle223"/>
                <w:rFonts w:asciiTheme="minorHAnsi" w:hAnsiTheme="minorHAnsi"/>
                <w:sz w:val="24"/>
                <w:szCs w:val="24"/>
                <w:lang w:eastAsia="en-US"/>
              </w:rPr>
              <w:t>школьников» и др.</w:t>
            </w:r>
          </w:p>
        </w:tc>
      </w:tr>
    </w:tbl>
    <w:p w:rsidR="004726A1" w:rsidRPr="006F15B6" w:rsidRDefault="004726A1" w:rsidP="004726A1">
      <w:pPr>
        <w:pStyle w:val="Style41"/>
        <w:widowControl/>
        <w:spacing w:before="29" w:line="274" w:lineRule="exact"/>
        <w:ind w:firstLine="696"/>
        <w:jc w:val="center"/>
        <w:rPr>
          <w:rStyle w:val="FontStyle223"/>
          <w:rFonts w:asciiTheme="minorHAnsi" w:hAnsiTheme="minorHAnsi"/>
          <w:b/>
          <w:sz w:val="24"/>
          <w:szCs w:val="24"/>
        </w:rPr>
      </w:pPr>
      <w:r w:rsidRPr="006F15B6">
        <w:rPr>
          <w:rStyle w:val="FontStyle223"/>
          <w:rFonts w:asciiTheme="minorHAnsi" w:hAnsiTheme="minorHAnsi"/>
          <w:b/>
          <w:sz w:val="24"/>
          <w:szCs w:val="24"/>
        </w:rPr>
        <w:lastRenderedPageBreak/>
        <w:t>Мероприятия по гражданско-патриотическому воспитанию</w:t>
      </w:r>
    </w:p>
    <w:p w:rsidR="004726A1" w:rsidRPr="006F15B6" w:rsidRDefault="004726A1" w:rsidP="004726A1">
      <w:pPr>
        <w:shd w:val="clear" w:color="auto" w:fill="FFFFFF"/>
        <w:spacing w:before="240" w:after="24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Познавательные беседы, классные часы: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День народного единства.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16 ноября – День толерантности (Уроки толерантности).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«Гражданин и обыватель».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«Разрешение конфликтов без насилия».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«Что значит быть культурным?»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«От правовых знаний к гражданской позиции».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«Великие русские полководцы».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«С чего начинается Родина?»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«Мой район, мой дом».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«Я – гражданин России»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«Герои России»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«Символика родного края»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«Символы России»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Уроки мужества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День юного героя-антифашиста</w:t>
      </w:r>
    </w:p>
    <w:p w:rsidR="004726A1" w:rsidRPr="006F15B6" w:rsidRDefault="004726A1" w:rsidP="004726A1">
      <w:pPr>
        <w:tabs>
          <w:tab w:val="left" w:pos="0"/>
        </w:tabs>
        <w:spacing w:before="120" w:after="120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Проектная деятельность: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Исследовательский проект «Достойное поколение».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Социальный проект «Память поколений»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Социальный проект «Книга памяти моей семьи»</w:t>
      </w:r>
    </w:p>
    <w:p w:rsidR="004726A1" w:rsidRPr="006F15B6" w:rsidRDefault="004726A1" w:rsidP="004726A1">
      <w:pPr>
        <w:tabs>
          <w:tab w:val="left" w:pos="0"/>
        </w:tabs>
        <w:spacing w:before="120" w:after="120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Творческая деятельность: конкурсы, выставки, фестивали: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 знатоков «Я знаю Конституцию РФ».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и проведение спортивной военно-патриотической игры «К защите Родины готов!»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 военно-патриотической песни «Песня в солдатской шинели».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</w:t>
      </w:r>
      <w:proofErr w:type="gramStart"/>
      <w:r w:rsidRPr="006F15B6">
        <w:rPr>
          <w:rFonts w:asciiTheme="minorHAnsi" w:hAnsiTheme="minorHAnsi"/>
        </w:rPr>
        <w:t>рс стр</w:t>
      </w:r>
      <w:proofErr w:type="gramEnd"/>
      <w:r w:rsidRPr="006F15B6">
        <w:rPr>
          <w:rFonts w:asciiTheme="minorHAnsi" w:hAnsiTheme="minorHAnsi"/>
        </w:rPr>
        <w:t>оя и песни «Статен и строен – уважения достоин».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Выставки «Реликвия воинской славы».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 стихов «Я люблю тебя, Россия»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Выставка, посвященная открытию Дороги Жизни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 рисунков «Моя малая Родина»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Выставка «Открытка ветеранам»</w:t>
      </w:r>
    </w:p>
    <w:p w:rsidR="004726A1" w:rsidRPr="006F15B6" w:rsidRDefault="004726A1" w:rsidP="004726A1">
      <w:pPr>
        <w:tabs>
          <w:tab w:val="left" w:pos="0"/>
        </w:tabs>
        <w:spacing w:before="120" w:after="120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Досугово-развлекательная деятельность: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Школьные праздники на военно-патриотическую тематику.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Концерты для ветеранов Великой Отечественной войны.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дней воинской славы России под девизом «Этих дней не смолкнет слава».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Праздник «Народы России»</w:t>
      </w:r>
    </w:p>
    <w:p w:rsidR="004726A1" w:rsidRPr="006F15B6" w:rsidRDefault="004726A1" w:rsidP="004726A1">
      <w:pPr>
        <w:tabs>
          <w:tab w:val="left" w:pos="0"/>
        </w:tabs>
        <w:spacing w:before="120" w:after="120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Краеведческая деятельность: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  <w:b/>
        </w:rPr>
      </w:pPr>
      <w:r w:rsidRPr="006F15B6">
        <w:rPr>
          <w:rFonts w:asciiTheme="minorHAnsi" w:hAnsiTheme="minorHAnsi"/>
        </w:rPr>
        <w:t>Образовательные экскурсии «Невский пятачок», «Дорога Жизни», «900 дней» и т.д.</w:t>
      </w:r>
    </w:p>
    <w:p w:rsidR="004726A1" w:rsidRPr="00C57C9B" w:rsidRDefault="004726A1" w:rsidP="00C57C9B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  <w:b/>
        </w:rPr>
      </w:pPr>
      <w:r w:rsidRPr="006F15B6">
        <w:rPr>
          <w:rFonts w:asciiTheme="minorHAnsi" w:hAnsiTheme="minorHAnsi"/>
        </w:rPr>
        <w:t>Экскурсии в школьный музей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Игровая деятельность: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Цикл игр «Учитесь быть терпеливыми», тренинги толерантного общения.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>Правовая игра «Дебаты».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Конкурсы знатоков «Я </w:t>
      </w:r>
      <w:proofErr w:type="gramStart"/>
      <w:r w:rsidRPr="006F15B6">
        <w:rPr>
          <w:rFonts w:asciiTheme="minorHAnsi" w:hAnsiTheme="minorHAnsi"/>
        </w:rPr>
        <w:t>знаю</w:t>
      </w:r>
      <w:proofErr w:type="gramEnd"/>
      <w:r w:rsidRPr="006F15B6">
        <w:rPr>
          <w:rFonts w:asciiTheme="minorHAnsi" w:hAnsiTheme="minorHAnsi"/>
        </w:rPr>
        <w:t xml:space="preserve"> Конституция РФ», «Как мы знаем Всеобщую декларацию прав человека».</w:t>
      </w:r>
    </w:p>
    <w:p w:rsidR="004726A1" w:rsidRPr="006F15B6" w:rsidRDefault="004726A1" w:rsidP="004726A1">
      <w:pPr>
        <w:tabs>
          <w:tab w:val="left" w:pos="0"/>
        </w:tabs>
        <w:spacing w:before="120" w:after="120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Проблемно-ценностное общение: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Встречи с интересными людьми.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Встречи с ветеранами ВОВ, локальных войн.</w:t>
      </w:r>
    </w:p>
    <w:p w:rsidR="004726A1" w:rsidRPr="006F15B6" w:rsidRDefault="004726A1" w:rsidP="004726A1">
      <w:pPr>
        <w:widowControl/>
        <w:tabs>
          <w:tab w:val="left" w:pos="0"/>
        </w:tabs>
        <w:autoSpaceDE/>
        <w:adjustRightInd/>
        <w:ind w:left="360"/>
        <w:rPr>
          <w:rFonts w:asciiTheme="minorHAnsi" w:hAnsiTheme="minorHAnsi"/>
        </w:rPr>
      </w:pPr>
    </w:p>
    <w:p w:rsidR="004726A1" w:rsidRPr="006F15B6" w:rsidRDefault="004726A1" w:rsidP="004726A1">
      <w:pPr>
        <w:widowControl/>
        <w:tabs>
          <w:tab w:val="left" w:pos="0"/>
        </w:tabs>
        <w:autoSpaceDE/>
        <w:adjustRightInd/>
        <w:ind w:left="360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Социальное творчество (акции):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«Мое Отечество», «Родной край».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spacing w:after="100" w:afterAutospacing="1"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Историко-патриотическая молодежная акция «Я – гражданин».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«Ветеран живет рядом» (поздравление ветеранов Великой Отечественной войны и труда).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«Бессмертный полк».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«Забота».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«Волна памяти».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«Пока горит свеча».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Сбор информации о выпускниках школы «Моя семья в истории моей школы». 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«Вахта памяти»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Акция « Россия – это мы»</w:t>
      </w:r>
    </w:p>
    <w:p w:rsidR="004726A1" w:rsidRPr="006F15B6" w:rsidRDefault="004726A1" w:rsidP="004726A1">
      <w:pPr>
        <w:tabs>
          <w:tab w:val="left" w:pos="0"/>
        </w:tabs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Месячник гражданско-патриотического воспитания: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Уроки мужества «Служить России суждено тебе и мне», посвящённые Дню вывода Советских войск из Афганистана. 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Уроки мужества «Ты же выжил, солдат!».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Уроки, посвященные столетию Первой Мировой войны.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Праздник, посвященный 70-летию победы в Великой Отечественной войне.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Военизированная эстафета «Вперед, мальчишки!»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Слёт кадетских классов</w:t>
      </w:r>
    </w:p>
    <w:p w:rsidR="004726A1" w:rsidRPr="006F15B6" w:rsidRDefault="004726A1" w:rsidP="004726A1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Радиопередачи, посвященные Великой Отечественной войне и праздникам России. </w:t>
      </w:r>
    </w:p>
    <w:p w:rsidR="004726A1" w:rsidRPr="006F15B6" w:rsidRDefault="006F15B6" w:rsidP="006F15B6">
      <w:pPr>
        <w:pStyle w:val="Style41"/>
        <w:spacing w:before="29" w:line="274" w:lineRule="exact"/>
        <w:ind w:firstLine="0"/>
        <w:jc w:val="both"/>
        <w:rPr>
          <w:rFonts w:asciiTheme="minorHAnsi" w:hAnsiTheme="minorHAnsi"/>
          <w:b/>
          <w:bCs/>
        </w:rPr>
      </w:pPr>
      <w:r>
        <w:rPr>
          <w:rStyle w:val="FontStyle223"/>
          <w:rFonts w:asciiTheme="minorHAnsi" w:hAnsiTheme="minorHAnsi"/>
          <w:sz w:val="24"/>
          <w:szCs w:val="24"/>
        </w:rPr>
        <w:t xml:space="preserve">  </w:t>
      </w:r>
      <w:r w:rsidR="004726A1" w:rsidRPr="006F15B6">
        <w:rPr>
          <w:rFonts w:asciiTheme="minorHAnsi" w:hAnsiTheme="minorHAnsi"/>
          <w:b/>
          <w:bCs/>
        </w:rPr>
        <w:t>Воспитательные технологии:</w:t>
      </w:r>
    </w:p>
    <w:p w:rsidR="004726A1" w:rsidRPr="006F15B6" w:rsidRDefault="004726A1" w:rsidP="004726A1">
      <w:pPr>
        <w:pStyle w:val="Style41"/>
        <w:spacing w:before="29" w:line="274" w:lineRule="exact"/>
        <w:ind w:firstLine="696"/>
        <w:jc w:val="both"/>
        <w:rPr>
          <w:rFonts w:asciiTheme="minorHAnsi" w:hAnsiTheme="minorHAnsi"/>
          <w:bCs/>
        </w:rPr>
      </w:pPr>
      <w:proofErr w:type="gramStart"/>
      <w:r w:rsidRPr="006F15B6">
        <w:rPr>
          <w:rFonts w:asciiTheme="minorHAnsi" w:hAnsiTheme="minorHAnsi"/>
          <w:b/>
          <w:bCs/>
        </w:rPr>
        <w:t xml:space="preserve">- </w:t>
      </w:r>
      <w:r w:rsidRPr="006F15B6">
        <w:rPr>
          <w:rFonts w:asciiTheme="minorHAnsi" w:hAnsiTheme="minorHAnsi"/>
          <w:bCs/>
        </w:rPr>
        <w:t>познавательная беседа, туристско-краеведческая деятельность, проблемно-ценностное общение, классный час, музейные уроки, дебаты, социальный проект,  сюжетно-ролевые игры гражданского и историко-патриотического содержания, творческие конкурсы, фестивали, праздники, спортивные соревнования, индивидуальные и групповые проекты, благотворительные акции, День погружения, интеллектуальные игры, посещение кинотеатра, театра, КТД.</w:t>
      </w:r>
      <w:proofErr w:type="gramEnd"/>
    </w:p>
    <w:p w:rsidR="004726A1" w:rsidRPr="006F15B6" w:rsidRDefault="00E8632C" w:rsidP="00E8632C">
      <w:pPr>
        <w:shd w:val="clear" w:color="auto" w:fill="FFFFFF"/>
        <w:rPr>
          <w:rFonts w:asciiTheme="minorHAnsi" w:hAnsiTheme="minorHAnsi"/>
          <w:b/>
          <w:bCs/>
        </w:rPr>
      </w:pPr>
      <w:r>
        <w:rPr>
          <w:rStyle w:val="FontStyle223"/>
          <w:rFonts w:asciiTheme="minorHAnsi" w:hAnsiTheme="minorHAnsi"/>
          <w:sz w:val="24"/>
          <w:szCs w:val="24"/>
        </w:rPr>
        <w:t xml:space="preserve">                                        </w:t>
      </w:r>
      <w:r w:rsidR="004726A1" w:rsidRPr="006F15B6">
        <w:rPr>
          <w:rFonts w:asciiTheme="minorHAnsi" w:hAnsiTheme="minorHAnsi"/>
          <w:b/>
          <w:bCs/>
        </w:rPr>
        <w:t>ПУТИ РЕАЛИЗАЦИИ НАПРАВЛЕНИЯ «Я – ГРАЖДАНИН»</w:t>
      </w:r>
    </w:p>
    <w:p w:rsidR="004726A1" w:rsidRPr="006F15B6" w:rsidRDefault="004726A1" w:rsidP="004726A1">
      <w:pPr>
        <w:pStyle w:val="Style41"/>
        <w:widowControl/>
        <w:spacing w:before="29" w:line="274" w:lineRule="exact"/>
        <w:ind w:firstLine="696"/>
        <w:jc w:val="center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C57C9B" w:rsidP="004726A1">
      <w:pPr>
        <w:pStyle w:val="Style41"/>
        <w:widowControl/>
        <w:spacing w:before="29" w:line="274" w:lineRule="exact"/>
        <w:ind w:firstLine="696"/>
        <w:jc w:val="center"/>
        <w:rPr>
          <w:rStyle w:val="FontStyle223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pict>
          <v:roundrect id="_x0000_s1031" style="position:absolute;left:0;text-align:left;margin-left:317.35pt;margin-top:6.55pt;width:133.85pt;height:46.65pt;z-index:2516198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57C9B" w:rsidRDefault="00C57C9B" w:rsidP="004726A1">
                  <w:pPr>
                    <w:ind w:right="-1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Преподавание курса «Основы православной</w:t>
                  </w:r>
                </w:p>
                <w:p w:rsidR="00C57C9B" w:rsidRDefault="00C57C9B" w:rsidP="004726A1">
                  <w:pPr>
                    <w:ind w:right="-12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культуры»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8.15pt;margin-top:52.75pt;width:29.2pt;height:29.4pt;flip:y;z-index:251620864" o:connectortype="straight">
            <v:stroke endarrow="block"/>
          </v:shape>
        </w:pict>
      </w:r>
      <w:r>
        <w:rPr>
          <w:rFonts w:asciiTheme="minorHAnsi" w:hAnsiTheme="minorHAnsi"/>
        </w:rPr>
        <w:pict>
          <v:roundrect id="_x0000_s1026" style="position:absolute;left:0;text-align:left;margin-left:146.3pt;margin-top:82.15pt;width:137.7pt;height:39.45pt;z-index:2516218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C57C9B" w:rsidRDefault="00C57C9B" w:rsidP="00472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«Я – гражданин»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27" style="position:absolute;left:0;text-align:left;margin-left:-10.85pt;margin-top:151.25pt;width:124.45pt;height:45.8pt;z-index:2516229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деятельность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32" style="position:absolute;left:0;text-align:left;margin-left:-7.65pt;margin-top:6.55pt;width:124.45pt;height:46.65pt;z-index:251624960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C57C9B" w:rsidRDefault="00C57C9B" w:rsidP="004726A1">
                  <w:pPr>
                    <w:ind w:right="-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Default="00C57C9B" w:rsidP="004726A1">
                  <w:pPr>
                    <w:ind w:right="-27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Центром молодежной политики</w:t>
                  </w:r>
                </w:p>
                <w:p w:rsidR="00C57C9B" w:rsidRDefault="00C57C9B" w:rsidP="004726A1">
                  <w:pPr>
                    <w:ind w:right="-271"/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/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33" style="position:absolute;left:0;text-align:left;margin-left:159.55pt;margin-top:6.55pt;width:124.45pt;height:45.2pt;z-index:251625984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«ДДЮТ» 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shape id="_x0000_s1034" type="#_x0000_t32" style="position:absolute;left:0;text-align:left;margin-left:217.3pt;margin-top:52.75pt;width:.05pt;height:29.4pt;flip:y;z-index:251627008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35" type="#_x0000_t32" style="position:absolute;left:0;text-align:left;margin-left:116.8pt;margin-top:52.75pt;width:28.35pt;height:29.4pt;flip:x y;z-index:251628032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37" type="#_x0000_t32" style="position:absolute;left:0;text-align:left;margin-left:119.95pt;margin-top:104.05pt;width:25.2pt;height:0;flip:x;z-index:251629056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39" type="#_x0000_t32" style="position:absolute;left:0;text-align:left;margin-left:116.8pt;margin-top:124.75pt;width:29.5pt;height:26.5pt;flip:x;z-index:251630080" o:connectortype="straight">
            <v:stroke endarrow="block"/>
          </v:shape>
        </w:pict>
      </w:r>
      <w:r>
        <w:rPr>
          <w:rFonts w:asciiTheme="minorHAnsi" w:hAnsiTheme="minorHAnsi"/>
        </w:rPr>
        <w:pict>
          <v:roundrect id="_x0000_s1041" style="position:absolute;left:0;text-align:left;margin-left:155.55pt;margin-top:151.85pt;width:124.45pt;height:45.8pt;z-index:25163110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 с районным парламентом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shape id="_x0000_s1042" type="#_x0000_t32" style="position:absolute;left:0;text-align:left;margin-left:217.35pt;margin-top:124.75pt;width:.05pt;height:26.5pt;z-index:251632128" o:connectortype="straight">
            <v:stroke endarrow="block"/>
          </v:shape>
        </w:pict>
      </w:r>
      <w:r>
        <w:rPr>
          <w:rFonts w:asciiTheme="minorHAnsi" w:hAnsiTheme="minorHAnsi"/>
        </w:rPr>
        <w:pict>
          <v:roundrect id="_x0000_s1028" style="position:absolute;left:0;text-align:left;margin-left:317.35pt;margin-top:151.25pt;width:124.45pt;height:45.2pt;z-index:2516331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8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кадетскими классами района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30" style="position:absolute;left:0;text-align:left;margin-left:322.55pt;margin-top:87.6pt;width:124.45pt;height:34pt;z-index:25163417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57C9B" w:rsidRDefault="00C57C9B" w:rsidP="004726A1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C57C9B" w:rsidRDefault="00C57C9B" w:rsidP="004726A1">
                  <w:pPr>
                    <w:ind w:right="-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shape id="_x0000_s1038" type="#_x0000_t32" style="position:absolute;left:0;text-align:left;margin-left:288.15pt;margin-top:104.05pt;width:29.2pt;height:0;z-index:251635200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40" type="#_x0000_t32" style="position:absolute;left:0;text-align:left;margin-left:288.15pt;margin-top:124.75pt;width:29.2pt;height:27.1pt;z-index:251636224" o:connectortype="straight">
            <v:stroke endarrow="block"/>
          </v:shape>
        </w:pict>
      </w:r>
    </w:p>
    <w:p w:rsidR="004726A1" w:rsidRPr="006F15B6" w:rsidRDefault="004726A1" w:rsidP="004726A1">
      <w:pPr>
        <w:pStyle w:val="Style41"/>
        <w:widowControl/>
        <w:spacing w:before="29" w:line="274" w:lineRule="exact"/>
        <w:ind w:firstLine="696"/>
        <w:jc w:val="center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pStyle w:val="Style41"/>
        <w:widowControl/>
        <w:spacing w:before="29" w:line="274" w:lineRule="exact"/>
        <w:ind w:firstLine="696"/>
        <w:jc w:val="center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C57C9B" w:rsidP="004726A1">
      <w:pPr>
        <w:pStyle w:val="Style127"/>
        <w:widowControl/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roundrect id="_x0000_s1029" style="position:absolute;left:0;text-align:left;margin-left:-7.65pt;margin-top:.7pt;width:124.45pt;height:48.35pt;z-index:25162393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  <w:proofErr w:type="gramStart"/>
                  <w:r>
                    <w:rPr>
                      <w:sz w:val="20"/>
                      <w:szCs w:val="20"/>
                    </w:rPr>
                    <w:t>со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Всеволожским центром культуры и досуга</w:t>
                  </w:r>
                </w:p>
                <w:p w:rsidR="00C57C9B" w:rsidRDefault="00C57C9B" w:rsidP="004726A1"/>
              </w:txbxContent>
            </v:textbox>
          </v:roundrect>
        </w:pict>
      </w: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6F15B6" w:rsidRDefault="006F15B6" w:rsidP="00E8632C">
      <w:pPr>
        <w:pStyle w:val="Style127"/>
        <w:spacing w:line="240" w:lineRule="exact"/>
        <w:ind w:firstLine="0"/>
        <w:rPr>
          <w:rFonts w:asciiTheme="minorHAnsi" w:hAnsiTheme="minorHAnsi"/>
          <w:b/>
          <w:bCs/>
        </w:rPr>
      </w:pPr>
    </w:p>
    <w:p w:rsidR="004726A1" w:rsidRPr="006F15B6" w:rsidRDefault="004726A1" w:rsidP="004726A1">
      <w:pPr>
        <w:pStyle w:val="Style127"/>
        <w:spacing w:line="240" w:lineRule="exact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lastRenderedPageBreak/>
        <w:t>Планируемые результаты:</w:t>
      </w:r>
    </w:p>
    <w:p w:rsidR="004726A1" w:rsidRPr="006F15B6" w:rsidRDefault="004726A1" w:rsidP="004726A1">
      <w:pPr>
        <w:pStyle w:val="Style127"/>
        <w:spacing w:line="240" w:lineRule="exact"/>
        <w:ind w:firstLine="0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4726A1" w:rsidRPr="006F15B6" w:rsidRDefault="004726A1" w:rsidP="004726A1">
      <w:pPr>
        <w:pStyle w:val="Style127"/>
        <w:numPr>
          <w:ilvl w:val="0"/>
          <w:numId w:val="16"/>
        </w:numPr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4726A1" w:rsidRPr="006F15B6" w:rsidRDefault="004726A1" w:rsidP="004726A1">
      <w:pPr>
        <w:pStyle w:val="Style127"/>
        <w:numPr>
          <w:ilvl w:val="0"/>
          <w:numId w:val="16"/>
        </w:numPr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представление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726A1" w:rsidRPr="006F15B6" w:rsidRDefault="004726A1" w:rsidP="004726A1">
      <w:pPr>
        <w:pStyle w:val="Style127"/>
        <w:numPr>
          <w:ilvl w:val="0"/>
          <w:numId w:val="16"/>
        </w:numPr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опыт постижения ценностей гражданского общества, национальной истории и культуры;</w:t>
      </w:r>
    </w:p>
    <w:p w:rsidR="004726A1" w:rsidRPr="006F15B6" w:rsidRDefault="004726A1" w:rsidP="004726A1">
      <w:pPr>
        <w:pStyle w:val="Style127"/>
        <w:numPr>
          <w:ilvl w:val="0"/>
          <w:numId w:val="16"/>
        </w:numPr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опыт ролевого взаимодействия и реализации гражданской, патриотической позиции;</w:t>
      </w:r>
    </w:p>
    <w:p w:rsidR="004726A1" w:rsidRPr="006F15B6" w:rsidRDefault="004726A1" w:rsidP="004726A1">
      <w:pPr>
        <w:pStyle w:val="Style127"/>
        <w:numPr>
          <w:ilvl w:val="0"/>
          <w:numId w:val="16"/>
        </w:numPr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опыт социальной и межкультурной коммуникации;</w:t>
      </w:r>
    </w:p>
    <w:p w:rsidR="004726A1" w:rsidRPr="006F15B6" w:rsidRDefault="004726A1" w:rsidP="004726A1">
      <w:pPr>
        <w:pStyle w:val="Style127"/>
        <w:numPr>
          <w:ilvl w:val="0"/>
          <w:numId w:val="16"/>
        </w:numPr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знания о правах и обязанностях человека, гражданина, семьянина, товарища.</w:t>
      </w:r>
    </w:p>
    <w:p w:rsidR="004726A1" w:rsidRPr="006F15B6" w:rsidRDefault="004726A1" w:rsidP="004726A1">
      <w:pPr>
        <w:pStyle w:val="Style127"/>
        <w:spacing w:line="240" w:lineRule="exact"/>
        <w:ind w:left="720" w:firstLine="0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МОНИТОРИНГ</w:t>
      </w:r>
    </w:p>
    <w:p w:rsidR="004726A1" w:rsidRPr="006F15B6" w:rsidRDefault="004726A1" w:rsidP="004726A1">
      <w:pPr>
        <w:pStyle w:val="Style127"/>
        <w:spacing w:line="240" w:lineRule="exact"/>
        <w:ind w:firstLine="0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«Патриотизм и как я его понимаю».</w:t>
      </w:r>
    </w:p>
    <w:p w:rsidR="004726A1" w:rsidRPr="006F15B6" w:rsidRDefault="004726A1" w:rsidP="004726A1">
      <w:pPr>
        <w:pStyle w:val="Style127"/>
        <w:spacing w:line="240" w:lineRule="exact"/>
        <w:ind w:firstLine="0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Методики А.Н.Капустиной и М.И.Шиловой (изучение уровня воспитанности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).</w:t>
      </w:r>
    </w:p>
    <w:p w:rsidR="004726A1" w:rsidRPr="006F15B6" w:rsidRDefault="004726A1" w:rsidP="004726A1">
      <w:pPr>
        <w:pStyle w:val="Style127"/>
        <w:spacing w:line="240" w:lineRule="exact"/>
        <w:ind w:firstLine="0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Адаптированный вариант методики </w:t>
      </w:r>
      <w:proofErr w:type="spellStart"/>
      <w:r w:rsidRPr="006F15B6">
        <w:rPr>
          <w:rFonts w:asciiTheme="minorHAnsi" w:hAnsiTheme="minorHAnsi"/>
        </w:rPr>
        <w:t>М.Рокича</w:t>
      </w:r>
      <w:proofErr w:type="spellEnd"/>
      <w:r w:rsidRPr="006F15B6">
        <w:rPr>
          <w:rFonts w:asciiTheme="minorHAnsi" w:hAnsiTheme="minorHAnsi"/>
        </w:rPr>
        <w:t xml:space="preserve"> для исследования ценностных ориентаций школьников.</w:t>
      </w:r>
    </w:p>
    <w:p w:rsidR="004726A1" w:rsidRPr="006F15B6" w:rsidRDefault="004726A1" w:rsidP="004726A1">
      <w:pPr>
        <w:pStyle w:val="Style127"/>
        <w:spacing w:line="240" w:lineRule="exact"/>
        <w:ind w:firstLine="0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Модель гражданина России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4726A1" w:rsidRPr="006F15B6" w:rsidTr="004726A1">
        <w:trPr>
          <w:trHeight w:val="38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lang w:eastAsia="en-US"/>
              </w:rPr>
            </w:pP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lang w:eastAsia="en-US"/>
              </w:rPr>
            </w:pPr>
            <w:r w:rsidRPr="006F15B6">
              <w:rPr>
                <w:rFonts w:asciiTheme="minorHAnsi" w:hAnsiTheme="minorHAnsi"/>
                <w:lang w:eastAsia="en-US"/>
              </w:rPr>
              <w:t>Человеколюбие - главное качество гражданина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</w:tbl>
    <w:p w:rsidR="004726A1" w:rsidRPr="006F15B6" w:rsidRDefault="00C57C9B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49" type="#_x0000_t32" style="position:absolute;left:0;text-align:left;margin-left:367.05pt;margin-top:1.35pt;width:32.85pt;height:18.45pt;z-index:251637248;mso-position-horizontal-relative:text;mso-position-vertical-relative:text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48" type="#_x0000_t32" style="position:absolute;left:0;text-align:left;margin-left:281.8pt;margin-top:1.35pt;width:0;height:18.45pt;z-index:251638272;mso-position-horizontal-relative:text;mso-position-vertical-relative:text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47" type="#_x0000_t32" style="position:absolute;left:0;text-align:left;margin-left:171.2pt;margin-top:1.35pt;width:0;height:18.45pt;z-index:251639296;mso-position-horizontal-relative:text;mso-position-vertical-relative:text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46" type="#_x0000_t32" style="position:absolute;left:0;text-align:left;margin-left:68.1pt;margin-top:1.35pt;width:34pt;height:18.45pt;flip:x;z-index:251640320;mso-position-horizontal-relative:text;mso-position-vertical-relative:text" o:connectortype="straight">
            <v:stroke endarrow="block"/>
          </v:shape>
        </w:pic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26A1" w:rsidRPr="006F15B6" w:rsidTr="004726A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u w:val="single"/>
                <w:lang w:eastAsia="en-US"/>
              </w:rPr>
              <w:t>Любить: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Родину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Отечество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край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u w:val="single"/>
                <w:lang w:eastAsia="en-US"/>
              </w:rPr>
              <w:t>Уважать: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старшее поколение,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товарищей,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людей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u w:val="single"/>
                <w:lang w:eastAsia="en-US"/>
              </w:rPr>
              <w:t>Понимать: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роль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человека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в современном мире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беречь мир,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убеждать, защищать, созидать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</w:rPr>
      </w:pPr>
    </w:p>
    <w:p w:rsidR="00CE0F3F" w:rsidRDefault="00CE0F3F" w:rsidP="00CE0F3F">
      <w:pPr>
        <w:pStyle w:val="Style127"/>
        <w:spacing w:line="240" w:lineRule="exact"/>
        <w:jc w:val="both"/>
        <w:rPr>
          <w:rFonts w:asciiTheme="minorHAnsi" w:hAnsiTheme="minorHAnsi"/>
        </w:rPr>
      </w:pPr>
    </w:p>
    <w:p w:rsidR="00CE0F3F" w:rsidRPr="006F15B6" w:rsidRDefault="00CE0F3F" w:rsidP="00CE0F3F">
      <w:pPr>
        <w:pStyle w:val="Style127"/>
        <w:spacing w:line="240" w:lineRule="exac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КАДЕТСКОЕ  ДВИЖЕНИЕ.</w:t>
      </w:r>
    </w:p>
    <w:p w:rsidR="004726A1" w:rsidRPr="006F15B6" w:rsidRDefault="004726A1" w:rsidP="004726A1">
      <w:pPr>
        <w:pStyle w:val="Style127"/>
        <w:spacing w:line="240" w:lineRule="exact"/>
        <w:jc w:val="both"/>
        <w:rPr>
          <w:rFonts w:asciiTheme="minorHAnsi" w:hAnsiTheme="minorHAnsi"/>
          <w:b/>
          <w:bCs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Основой для создания кадетского класса в МОУ « СОШ №3»  г. Всеволожска является: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многолетняя работа педагогического коллектива по военно-патриотическому воспитанию подрастающего поколения,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 совместная работа с ветеранами Великой Отечественной войны, участниками афганской и чеченских войн, советом ветеранов.</w:t>
      </w:r>
    </w:p>
    <w:p w:rsidR="004726A1" w:rsidRPr="006F15B6" w:rsidRDefault="004726A1" w:rsidP="004726A1">
      <w:pPr>
        <w:pStyle w:val="Style127"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        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Нормативно-правовой базой для открытия кадетского класса служат  распоряжение Президента РФ от 9 апреля 1997 года № 118-рп «О создании образовательных учреждений - кадетских школ», Постановление  Правительства РФ от 15 ноября 1997 года № 1427, утвердившего Типовое положение о кадетской школе, Положение о кадетском классе. Программа рассчитана на пять лет (7-11 класс).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Цель:</w:t>
      </w:r>
      <w:r w:rsidRPr="006F15B6">
        <w:rPr>
          <w:rFonts w:asciiTheme="minorHAnsi" w:hAnsiTheme="minorHAnsi"/>
        </w:rPr>
        <w:t xml:space="preserve">  формирование у воспитанников высоких гражданских, патриотических и духовно-нравственных качеств, их готовности к служению Отечеству на гражданском и военном поприще. 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6F15B6" w:rsidRDefault="006F15B6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  <w:b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>Задачи: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   Воспитание духовно-нравственного и физически здорового гражданина на основе богатых исторических традиций России, родного края;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   Восстановление традиции служения Отечеству, способности и готовности защитить и отстоять интересы Родины;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   Формирование уважения к законам, нравственным нормам общества и необходимости выполнения их в жизни;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4.   Выработка устойчивости в преодолении трудностей, способности действовать в условиях, близких к </w:t>
      </w:r>
      <w:proofErr w:type="gramStart"/>
      <w:r w:rsidRPr="006F15B6">
        <w:rPr>
          <w:rFonts w:asciiTheme="minorHAnsi" w:hAnsiTheme="minorHAnsi"/>
        </w:rPr>
        <w:t>экстремальным</w:t>
      </w:r>
      <w:proofErr w:type="gramEnd"/>
      <w:r w:rsidRPr="006F15B6">
        <w:rPr>
          <w:rFonts w:asciiTheme="minorHAnsi" w:hAnsiTheme="minorHAnsi"/>
        </w:rPr>
        <w:t>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5.   Воспитание доброты, милосердия, взаимоуважения, бережного отношения к окружающему миру;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6.   Развитие инициативы, самостоятельности, коллективизма, смелости в принятии решений.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Учебный план классов формируется на основе Базисного  учебного плана 2014-2015 г., государственного образовательного стандарта и дополнительного введения часов из регионального и школьного компонента по предметам обществознание, право, физическая культура. Обучение будет осуществляться в соответствии с уровнем общеобразовательных программ основного общего, в дальнейшем среднего (полного) общего образования и дополнительных образовательных программ, имеющих целью расширение кругозора и военную подготовку несовершеннолетних граждан </w:t>
      </w:r>
      <w:proofErr w:type="gramStart"/>
      <w:r w:rsidRPr="006F15B6">
        <w:rPr>
          <w:rFonts w:asciiTheme="minorHAnsi" w:hAnsiTheme="minorHAnsi"/>
        </w:rPr>
        <w:t>по</w:t>
      </w:r>
      <w:proofErr w:type="gramEnd"/>
      <w:r w:rsidRPr="006F15B6">
        <w:rPr>
          <w:rFonts w:asciiTheme="minorHAnsi" w:hAnsiTheme="minorHAnsi"/>
        </w:rPr>
        <w:t xml:space="preserve"> </w:t>
      </w:r>
      <w:proofErr w:type="gramStart"/>
      <w:r w:rsidRPr="006F15B6">
        <w:rPr>
          <w:rFonts w:asciiTheme="minorHAnsi" w:hAnsiTheme="minorHAnsi"/>
        </w:rPr>
        <w:t>следующим</w:t>
      </w:r>
      <w:proofErr w:type="gramEnd"/>
      <w:r w:rsidRPr="006F15B6">
        <w:rPr>
          <w:rFonts w:asciiTheme="minorHAnsi" w:hAnsiTheme="minorHAnsi"/>
        </w:rPr>
        <w:t xml:space="preserve"> направлениям: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·         духовно-нравственное и патриотическое;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·        изучение истории России и Вооруженных Сил России;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·        физическое развитие и спортивно-оздоровительная работа;</w:t>
      </w:r>
    </w:p>
    <w:p w:rsidR="004726A1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·        туристско-экскурсио</w:t>
      </w:r>
      <w:r w:rsidR="00853AD0">
        <w:rPr>
          <w:rFonts w:asciiTheme="minorHAnsi" w:hAnsiTheme="minorHAnsi"/>
        </w:rPr>
        <w:t>нная деятельность и краеведение</w:t>
      </w:r>
      <w:proofErr w:type="gramStart"/>
      <w:r w:rsidR="00853AD0">
        <w:rPr>
          <w:rFonts w:asciiTheme="minorHAnsi" w:hAnsiTheme="minorHAnsi"/>
        </w:rPr>
        <w:t xml:space="preserve"> ;</w:t>
      </w:r>
      <w:proofErr w:type="gramEnd"/>
    </w:p>
    <w:p w:rsidR="00853AD0" w:rsidRDefault="00853AD0" w:rsidP="00853AD0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·      </w:t>
      </w:r>
      <w:r>
        <w:rPr>
          <w:rFonts w:asciiTheme="minorHAnsi" w:hAnsiTheme="minorHAnsi"/>
        </w:rPr>
        <w:t xml:space="preserve">  строевая подготовка</w:t>
      </w:r>
      <w:proofErr w:type="gramStart"/>
      <w:r>
        <w:rPr>
          <w:rFonts w:asciiTheme="minorHAnsi" w:hAnsiTheme="minorHAnsi"/>
        </w:rPr>
        <w:t> ;</w:t>
      </w:r>
      <w:proofErr w:type="gramEnd"/>
    </w:p>
    <w:p w:rsidR="00853AD0" w:rsidRDefault="00853AD0" w:rsidP="00853AD0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·      </w:t>
      </w:r>
      <w:r>
        <w:rPr>
          <w:rFonts w:asciiTheme="minorHAnsi" w:hAnsiTheme="minorHAnsi"/>
        </w:rPr>
        <w:t xml:space="preserve">  огневая   подготовка.</w:t>
      </w:r>
    </w:p>
    <w:p w:rsidR="004726A1" w:rsidRPr="006F15B6" w:rsidRDefault="00853AD0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726A1" w:rsidRPr="006F15B6">
        <w:rPr>
          <w:rFonts w:asciiTheme="minorHAnsi" w:hAnsiTheme="minorHAnsi"/>
        </w:rPr>
        <w:t xml:space="preserve">Обучение по дополнительным образовательным программам будет </w:t>
      </w:r>
      <w:proofErr w:type="gramStart"/>
      <w:r w:rsidR="004726A1" w:rsidRPr="006F15B6">
        <w:rPr>
          <w:rFonts w:asciiTheme="minorHAnsi" w:hAnsiTheme="minorHAnsi"/>
        </w:rPr>
        <w:t>проводится</w:t>
      </w:r>
      <w:proofErr w:type="gramEnd"/>
      <w:r w:rsidR="004726A1" w:rsidRPr="006F15B6">
        <w:rPr>
          <w:rFonts w:asciiTheme="minorHAnsi" w:hAnsiTheme="minorHAnsi"/>
        </w:rPr>
        <w:t xml:space="preserve"> во внеурочное время, после прохождения обучения по общеобразовательным дисциплинам.</w:t>
      </w:r>
    </w:p>
    <w:p w:rsidR="00853AD0" w:rsidRDefault="00853AD0" w:rsidP="00853AD0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</w:rPr>
      </w:pPr>
    </w:p>
    <w:p w:rsidR="00853AD0" w:rsidRDefault="00853AD0" w:rsidP="00853AD0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</w:rPr>
      </w:pPr>
    </w:p>
    <w:p w:rsidR="00853AD0" w:rsidRDefault="004726A1" w:rsidP="00853AD0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Компоненты модели </w:t>
      </w:r>
      <w:proofErr w:type="spellStart"/>
      <w:r w:rsidRPr="006F15B6">
        <w:rPr>
          <w:rFonts w:asciiTheme="minorHAnsi" w:hAnsiTheme="minorHAnsi"/>
          <w:b/>
        </w:rPr>
        <w:t>военно</w:t>
      </w:r>
      <w:proofErr w:type="spellEnd"/>
      <w:r w:rsidRPr="006F15B6">
        <w:rPr>
          <w:rFonts w:asciiTheme="minorHAnsi" w:hAnsiTheme="minorHAnsi"/>
          <w:b/>
        </w:rPr>
        <w:t xml:space="preserve"> - патриотического воспитания</w:t>
      </w:r>
    </w:p>
    <w:p w:rsidR="004726A1" w:rsidRPr="006F15B6" w:rsidRDefault="004726A1" w:rsidP="00853AD0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в условиях кадетского образования.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i/>
        </w:rPr>
        <w:t>- Гражданск</w:t>
      </w:r>
      <w:proofErr w:type="gramStart"/>
      <w:r w:rsidRPr="006F15B6">
        <w:rPr>
          <w:rFonts w:asciiTheme="minorHAnsi" w:hAnsiTheme="minorHAnsi"/>
          <w:i/>
        </w:rPr>
        <w:t>о-</w:t>
      </w:r>
      <w:proofErr w:type="gramEnd"/>
      <w:r w:rsidRPr="006F15B6">
        <w:rPr>
          <w:rFonts w:asciiTheme="minorHAnsi" w:hAnsiTheme="minorHAnsi"/>
          <w:i/>
        </w:rPr>
        <w:t xml:space="preserve"> патриотический компонент</w:t>
      </w:r>
      <w:r w:rsidRPr="006F15B6">
        <w:rPr>
          <w:rFonts w:asciiTheme="minorHAnsi" w:hAnsiTheme="minorHAnsi"/>
        </w:rPr>
        <w:t>: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</w:t>
      </w:r>
      <w:proofErr w:type="spellStart"/>
      <w:r w:rsidRPr="006F15B6">
        <w:rPr>
          <w:rFonts w:asciiTheme="minorHAnsi" w:hAnsiTheme="minorHAnsi"/>
          <w:i/>
        </w:rPr>
        <w:t>Военно</w:t>
      </w:r>
      <w:proofErr w:type="spellEnd"/>
      <w:r w:rsidRPr="006F15B6">
        <w:rPr>
          <w:rFonts w:asciiTheme="minorHAnsi" w:hAnsiTheme="minorHAnsi"/>
          <w:i/>
        </w:rPr>
        <w:t xml:space="preserve"> - патриотических компонент: </w:t>
      </w:r>
      <w:r w:rsidRPr="006F15B6">
        <w:rPr>
          <w:rFonts w:asciiTheme="minorHAnsi" w:hAnsiTheme="minorHAnsi"/>
        </w:rPr>
        <w:t>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</w:t>
      </w:r>
      <w:r w:rsidRPr="006F15B6">
        <w:rPr>
          <w:rFonts w:asciiTheme="minorHAnsi" w:hAnsiTheme="minorHAnsi"/>
          <w:i/>
        </w:rPr>
        <w:t xml:space="preserve">Духовно - нравственный компонент: </w:t>
      </w:r>
      <w:r w:rsidRPr="006F15B6">
        <w:rPr>
          <w:rFonts w:asciiTheme="minorHAnsi" w:hAnsiTheme="minorHAnsi"/>
        </w:rPr>
        <w:t xml:space="preserve">осознание </w:t>
      </w:r>
      <w:proofErr w:type="gramStart"/>
      <w:r w:rsidRPr="006F15B6">
        <w:rPr>
          <w:rFonts w:asciiTheme="minorHAnsi" w:hAnsiTheme="minorHAnsi"/>
        </w:rPr>
        <w:t>обучающимися</w:t>
      </w:r>
      <w:proofErr w:type="gramEnd"/>
      <w:r w:rsidRPr="006F15B6">
        <w:rPr>
          <w:rFonts w:asciiTheme="minorHAnsi" w:hAnsiTheme="minorHAnsi"/>
        </w:rPr>
        <w:t xml:space="preserve"> в процессе патриотического воспитания высших ценностей, идеалов и ориентиров.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</w:t>
      </w:r>
      <w:proofErr w:type="spellStart"/>
      <w:r w:rsidRPr="006F15B6">
        <w:rPr>
          <w:rFonts w:asciiTheme="minorHAnsi" w:hAnsiTheme="minorHAnsi"/>
          <w:i/>
        </w:rPr>
        <w:t>Историко</w:t>
      </w:r>
      <w:proofErr w:type="spellEnd"/>
      <w:r w:rsidRPr="006F15B6">
        <w:rPr>
          <w:rFonts w:asciiTheme="minorHAnsi" w:hAnsiTheme="minorHAnsi"/>
          <w:i/>
        </w:rPr>
        <w:t xml:space="preserve"> - краеведческий компонент:</w:t>
      </w:r>
      <w:r w:rsidRPr="006F15B6">
        <w:rPr>
          <w:rFonts w:asciiTheme="minorHAnsi" w:hAnsiTheme="minorHAnsi"/>
        </w:rPr>
        <w:t xml:space="preserve"> система мероприятий по патриотическому воспитанию, направленных на познание </w:t>
      </w:r>
      <w:proofErr w:type="spellStart"/>
      <w:r w:rsidRPr="006F15B6">
        <w:rPr>
          <w:rFonts w:asciiTheme="minorHAnsi" w:hAnsiTheme="minorHAnsi"/>
        </w:rPr>
        <w:t>историко</w:t>
      </w:r>
      <w:proofErr w:type="spellEnd"/>
      <w:r w:rsidRPr="006F15B6">
        <w:rPr>
          <w:rFonts w:asciiTheme="minorHAnsi" w:hAnsiTheme="minorHAnsi"/>
        </w:rPr>
        <w:t xml:space="preserve"> - 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</w:t>
      </w:r>
      <w:r w:rsidRPr="006F15B6">
        <w:rPr>
          <w:rFonts w:asciiTheme="minorHAnsi" w:hAnsiTheme="minorHAnsi"/>
          <w:i/>
        </w:rPr>
        <w:t xml:space="preserve">Социально - патриотический компонент: </w:t>
      </w:r>
      <w:r w:rsidRPr="006F15B6">
        <w:rPr>
          <w:rFonts w:asciiTheme="minorHAnsi" w:hAnsiTheme="minorHAnsi"/>
        </w:rPr>
        <w:t>активизация духовно- нравственной и культурн</w:t>
      </w:r>
      <w:proofErr w:type="gramStart"/>
      <w:r w:rsidRPr="006F15B6">
        <w:rPr>
          <w:rFonts w:asciiTheme="minorHAnsi" w:hAnsiTheme="minorHAnsi"/>
        </w:rPr>
        <w:t>о-</w:t>
      </w:r>
      <w:proofErr w:type="gramEnd"/>
      <w:r w:rsidRPr="006F15B6">
        <w:rPr>
          <w:rFonts w:asciiTheme="minorHAnsi" w:hAnsiTheme="minorHAnsi"/>
        </w:rPr>
        <w:t xml:space="preserve"> 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</w:t>
      </w:r>
      <w:r w:rsidRPr="006F15B6">
        <w:rPr>
          <w:rFonts w:asciiTheme="minorHAnsi" w:hAnsiTheme="minorHAnsi"/>
          <w:i/>
        </w:rPr>
        <w:t xml:space="preserve"> </w:t>
      </w:r>
      <w:r w:rsidRPr="006F15B6">
        <w:rPr>
          <w:rFonts w:asciiTheme="minorHAnsi" w:hAnsiTheme="minorHAnsi"/>
        </w:rPr>
        <w:t>возраста.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i/>
        </w:rPr>
        <w:t xml:space="preserve">- Спортивно - патриотический компонент: </w:t>
      </w:r>
      <w:r w:rsidRPr="006F15B6">
        <w:rPr>
          <w:rFonts w:asciiTheme="minorHAnsi" w:hAnsiTheme="minorHAnsi"/>
        </w:rPr>
        <w:t>развитие моральн</w:t>
      </w:r>
      <w:proofErr w:type="gramStart"/>
      <w:r w:rsidRPr="006F15B6">
        <w:rPr>
          <w:rFonts w:asciiTheme="minorHAnsi" w:hAnsiTheme="minorHAnsi"/>
        </w:rPr>
        <w:t>о-</w:t>
      </w:r>
      <w:proofErr w:type="gramEnd"/>
      <w:r w:rsidRPr="006F15B6">
        <w:rPr>
          <w:rFonts w:asciiTheme="minorHAnsi" w:hAnsiTheme="minorHAnsi"/>
        </w:rPr>
        <w:t xml:space="preserve"> 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6F15B6" w:rsidRDefault="006F15B6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</w:rPr>
      </w:pPr>
    </w:p>
    <w:p w:rsidR="00853AD0" w:rsidRDefault="00853AD0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  <w:bCs/>
          <w:iCs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lastRenderedPageBreak/>
        <w:t>Формы патриотического воспитания</w:t>
      </w:r>
    </w:p>
    <w:p w:rsidR="004726A1" w:rsidRPr="006F15B6" w:rsidRDefault="00C57C9B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</w:rPr>
        <w:pict>
          <v:shape id="_x0000_s1043" type="#_x0000_t32" style="position:absolute;left:0;text-align:left;margin-left:104.4pt;margin-top:4.2pt;width:53pt;height:24.75pt;flip:x;z-index:251641344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45" type="#_x0000_t32" style="position:absolute;left:0;text-align:left;margin-left:305.4pt;margin-top:4.2pt;width:47.85pt;height:24.75pt;z-index:251642368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44" type="#_x0000_t32" style="position:absolute;left:0;text-align:left;margin-left:229.4pt;margin-top:4.2pt;width:.55pt;height:24.75pt;z-index:251643392" o:connectortype="straight">
            <v:stroke endarrow="block"/>
          </v:shape>
        </w:pic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  <w:b/>
          <w:bCs/>
          <w:iCs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rPr>
          <w:rFonts w:asciiTheme="minorHAnsi" w:hAnsiTheme="minorHAnsi"/>
          <w:b/>
          <w:bCs/>
          <w:i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4726A1" w:rsidRPr="006F15B6" w:rsidTr="004726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Учебная и </w:t>
            </w:r>
            <w:proofErr w:type="spellStart"/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внеучебная</w:t>
            </w:r>
            <w:proofErr w:type="spellEnd"/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деятельность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Учебная  деятельность кадетских классов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Факультативы, кружки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Проект «Одаренные дети»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Научно-практическая конференция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 Библиотечные уроки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Тематические уроки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Тематические лекции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Интеллектуальные игры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Тематические классные часы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Школьный музей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Вахты памяти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Месячник героико-патриотического воспитания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Экскурсии 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Заочные путешествия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Встречи с ветеранами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Акция </w:t>
            </w:r>
            <w:proofErr w:type="gramStart"/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к</w:t>
            </w:r>
            <w:proofErr w:type="gramEnd"/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Дню Победы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Поисковая и исследовательская работа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Конкурс экскурсоводов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Акции к памятным датам России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Турслёт</w:t>
            </w:r>
            <w:proofErr w:type="spellEnd"/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Военизированная эстафета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Уроки мужества и памяти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Смотр строя и песни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Конкурс «Зримая песня»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Акция милосердия «Внимание! Ветеран»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Концерты для ветеранов и жителей блокадного Ленинграда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Предметные недели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День школы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F15B6">
              <w:rPr>
                <w:rFonts w:asciiTheme="minorHAnsi" w:hAnsiTheme="minorHAnsi"/>
                <w:sz w:val="24"/>
                <w:szCs w:val="24"/>
                <w:lang w:eastAsia="en-US"/>
              </w:rPr>
              <w:t>- День самоуправления</w:t>
            </w:r>
          </w:p>
          <w:p w:rsidR="004726A1" w:rsidRPr="006F15B6" w:rsidRDefault="004726A1">
            <w:pPr>
              <w:pStyle w:val="Style127"/>
              <w:spacing w:line="240" w:lineRule="exact"/>
              <w:ind w:firstLin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Механизмы реализации модели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Реализация модели осуществляется через работу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  <w:b/>
          <w:i/>
        </w:rPr>
      </w:pPr>
      <w:r w:rsidRPr="006F15B6">
        <w:rPr>
          <w:rFonts w:asciiTheme="minorHAnsi" w:hAnsiTheme="minorHAnsi"/>
          <w:b/>
          <w:i/>
        </w:rPr>
        <w:t>с педагогическим коллективом: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обобщение опыта, использование новых педагогических технологий, коммуникативных методов обучения;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использование современных информационных технологий;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интерактивные методики в учебной и внеклассной работ</w:t>
      </w:r>
      <w:proofErr w:type="gramStart"/>
      <w:r w:rsidRPr="006F15B6">
        <w:rPr>
          <w:rFonts w:asciiTheme="minorHAnsi" w:hAnsiTheme="minorHAnsi"/>
        </w:rPr>
        <w:t>е(</w:t>
      </w:r>
      <w:proofErr w:type="gramEnd"/>
      <w:r w:rsidRPr="006F15B6">
        <w:rPr>
          <w:rFonts w:asciiTheme="minorHAnsi" w:hAnsiTheme="minorHAnsi"/>
        </w:rPr>
        <w:t xml:space="preserve"> обучающие семинары);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  <w:b/>
          <w:i/>
        </w:rPr>
      </w:pPr>
      <w:r w:rsidRPr="006F15B6">
        <w:rPr>
          <w:rFonts w:asciiTheme="minorHAnsi" w:hAnsiTheme="minorHAnsi"/>
          <w:b/>
          <w:i/>
        </w:rPr>
        <w:t>с обучающимися кадетами: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-совместное планирование деятельности;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использование интерактивных методик в работе с органами ученического самоуправления;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работа кадетского класса по различным направлениям;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проектная деятельность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 xml:space="preserve"> (социальные проекты);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в конкурсах и олимпиадах различного уровня;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диагностика обучающихся кадетов по различным направлениям </w:t>
      </w:r>
      <w:proofErr w:type="spellStart"/>
      <w:r w:rsidRPr="006F15B6">
        <w:rPr>
          <w:rFonts w:asciiTheme="minorHAnsi" w:hAnsiTheme="minorHAnsi"/>
        </w:rPr>
        <w:t>военно</w:t>
      </w:r>
      <w:proofErr w:type="spellEnd"/>
      <w:r w:rsidRPr="006F15B6">
        <w:rPr>
          <w:rFonts w:asciiTheme="minorHAnsi" w:hAnsiTheme="minorHAnsi"/>
        </w:rPr>
        <w:t xml:space="preserve"> - патриотического воспитания;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 родителями: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работа родительского комитета класса;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родителей в общешкольных праздниках и трудовых операциях;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в социально значимой деятельности кадетского класса.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spacing w:line="240" w:lineRule="exact"/>
        <w:ind w:firstLine="0"/>
        <w:jc w:val="center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Модель выпускника кадетского класса</w:t>
      </w:r>
    </w:p>
    <w:p w:rsidR="004726A1" w:rsidRPr="006F15B6" w:rsidRDefault="004726A1" w:rsidP="004726A1">
      <w:pPr>
        <w:pStyle w:val="Style127"/>
        <w:spacing w:line="240" w:lineRule="exact"/>
        <w:ind w:firstLine="0"/>
        <w:jc w:val="both"/>
        <w:rPr>
          <w:rFonts w:asciiTheme="minorHAnsi" w:hAnsiTheme="minorHAnsi"/>
        </w:rPr>
      </w:pPr>
    </w:p>
    <w:p w:rsidR="004726A1" w:rsidRPr="006F15B6" w:rsidRDefault="00C57C9B" w:rsidP="004726A1">
      <w:pPr>
        <w:pStyle w:val="Style127"/>
        <w:widowControl/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oval id="_x0000_s1050" style="position:absolute;left:0;text-align:left;margin-left:150.2pt;margin-top:104.55pt;width:141.7pt;height:60.5pt;z-index:2516444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0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Выпускник кадетского класса</w:t>
                  </w:r>
                </w:p>
              </w:txbxContent>
            </v:textbox>
          </v:oval>
        </w:pict>
      </w:r>
      <w:r>
        <w:rPr>
          <w:rFonts w:asciiTheme="minorHAnsi" w:hAnsiTheme="minorHAnsi"/>
        </w:rPr>
        <w:pict>
          <v:roundrect id="_x0000_s1051" style="position:absolute;left:0;text-align:left;margin-left:2.45pt;margin-top:5.2pt;width:121.55pt;height:63.35pt;z-index:2516454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1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Человек Будущего,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Гражданин, Патриот, Семьянин,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52" style="position:absolute;left:0;text-align:left;margin-left:165.15pt;margin-top:5.2pt;width:111.75pt;height:63.35pt;z-index:2516464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2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Образованный, воспитанный, интеллигентный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человек</w:t>
                  </w:r>
                </w:p>
                <w:p w:rsidR="00C57C9B" w:rsidRDefault="00C57C9B" w:rsidP="004726A1">
                  <w:pPr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53" style="position:absolute;left:0;text-align:left;margin-left:330.2pt;margin-top:5.2pt;width:111.75pt;height:63.35pt;z-index:2516474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3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Личность с доминантой на самосовершенствование</w:t>
                  </w:r>
                </w:p>
                <w:p w:rsidR="00C57C9B" w:rsidRDefault="00C57C9B" w:rsidP="004726A1">
                  <w:pPr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54" style="position:absolute;left:0;text-align:left;margin-left:2.45pt;margin-top:108.6pt;width:111.75pt;height:63.35pt;z-index:2516485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4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Творческая личность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58" style="position:absolute;left:0;text-align:left;margin-left:330.2pt;margin-top:108.6pt;width:129.6pt;height:67.65pt;z-index:2516495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8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Здоровый физически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(и ведущий здоровый образ жизни) и психически</w:t>
                  </w:r>
                </w:p>
                <w:p w:rsidR="00C57C9B" w:rsidRDefault="00C57C9B" w:rsidP="004726A1">
                  <w:pPr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shape id="_x0000_s1059" type="#_x0000_t32" style="position:absolute;left:0;text-align:left;margin-left:221.35pt;margin-top:1in;width:.05pt;height:32.55pt;flip:y;z-index:251650560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60" type="#_x0000_t32" style="position:absolute;left:0;text-align:left;margin-left:119.4pt;margin-top:1in;width:54.1pt;height:36.6pt;flip:x y;z-index:251651584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61" type="#_x0000_t32" style="position:absolute;left:0;text-align:left;margin-left:273.75pt;margin-top:1in;width:47.3pt;height:36.6pt;flip:y;z-index:251652608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62" type="#_x0000_t32" style="position:absolute;left:0;text-align:left;margin-left:119.4pt;margin-top:137.1pt;width:30.75pt;height:0;flip:x;z-index:251653632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63" type="#_x0000_t32" style="position:absolute;left:0;text-align:left;margin-left:293.4pt;margin-top:137.1pt;width:32.3pt;height:0;z-index:251654656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64" type="#_x0000_t32" style="position:absolute;left:0;text-align:left;margin-left:114.2pt;margin-top:160.05pt;width:59.25pt;height:42.15pt;flip:x;z-index:251655680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66" type="#_x0000_t32" style="position:absolute;left:0;text-align:left;margin-left:273.75pt;margin-top:160.05pt;width:56.45pt;height:42.15pt;z-index:251656704" o:connectortype="straight">
            <v:stroke endarrow="block"/>
          </v:shape>
        </w:pict>
      </w: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C57C9B" w:rsidP="004726A1">
      <w:pPr>
        <w:pStyle w:val="Style127"/>
        <w:widowControl/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65" type="#_x0000_t32" style="position:absolute;left:0;text-align:left;margin-left:225.35pt;margin-top:.2pt;width:0;height:22.45pt;z-index:251657728" o:connectortype="straight">
            <v:stroke endarrow="block"/>
          </v:shape>
        </w:pict>
      </w:r>
    </w:p>
    <w:p w:rsidR="004726A1" w:rsidRPr="006F15B6" w:rsidRDefault="004726A1" w:rsidP="004726A1">
      <w:pPr>
        <w:pStyle w:val="Style127"/>
        <w:widowControl/>
        <w:spacing w:line="240" w:lineRule="exact"/>
        <w:rPr>
          <w:rFonts w:asciiTheme="minorHAnsi" w:hAnsiTheme="minorHAnsi"/>
        </w:rPr>
      </w:pPr>
    </w:p>
    <w:p w:rsidR="006F15B6" w:rsidRDefault="00C57C9B" w:rsidP="006F15B6">
      <w:pPr>
        <w:pStyle w:val="Style127"/>
        <w:widowControl/>
        <w:spacing w:line="240" w:lineRule="exact"/>
        <w:ind w:firstLine="0"/>
        <w:rPr>
          <w:rStyle w:val="FontStyle22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pict>
          <v:roundrect id="_x0000_s1057" style="position:absolute;margin-left:333.65pt;margin-top:2.5pt;width:111.75pt;height:63.35pt;z-index:2516587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7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Компетентный, социально зрелый</w:t>
                  </w:r>
                </w:p>
                <w:p w:rsidR="00C57C9B" w:rsidRDefault="00C57C9B" w:rsidP="004726A1">
                  <w:pPr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56" style="position:absolute;margin-left:165.15pt;margin-top:2.5pt;width:126.75pt;height:63.35pt;z-index:2516597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6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Самостоятельный,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деловой,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color w:val="0F243E" w:themeColor="text2" w:themeShade="80"/>
                      <w:sz w:val="22"/>
                      <w:szCs w:val="22"/>
                    </w:rPr>
                    <w:t>трудолюбивый, конкурентоспособный</w:t>
                  </w:r>
                </w:p>
                <w:p w:rsidR="00C57C9B" w:rsidRDefault="00C57C9B" w:rsidP="004726A1">
                  <w:pPr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55" style="position:absolute;margin-left:2.45pt;margin-top:2.5pt;width:111.75pt;height:63.35pt;z-index:2516608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5">
              <w:txbxContent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0F243E" w:themeColor="text2" w:themeShade="80"/>
                      <w:sz w:val="22"/>
                      <w:szCs w:val="22"/>
                    </w:rPr>
                    <w:t>Высоконравст</w:t>
                  </w:r>
                  <w:proofErr w:type="spellEnd"/>
                  <w:r>
                    <w:rPr>
                      <w:color w:val="0F243E" w:themeColor="text2" w:themeShade="80"/>
                      <w:sz w:val="22"/>
                      <w:szCs w:val="22"/>
                    </w:rPr>
                    <w:t>-венный</w:t>
                  </w:r>
                  <w:proofErr w:type="gramEnd"/>
                  <w:r>
                    <w:rPr>
                      <w:color w:val="0F243E" w:themeColor="text2" w:themeShade="80"/>
                      <w:sz w:val="22"/>
                      <w:szCs w:val="22"/>
                    </w:rPr>
                    <w:t xml:space="preserve"> и духовно культурный</w:t>
                  </w:r>
                </w:p>
                <w:p w:rsidR="00C57C9B" w:rsidRDefault="00C57C9B" w:rsidP="004726A1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15B6" w:rsidRDefault="006F15B6" w:rsidP="006F15B6">
      <w:pPr>
        <w:pStyle w:val="Style127"/>
        <w:widowControl/>
        <w:spacing w:line="240" w:lineRule="exact"/>
        <w:ind w:firstLine="0"/>
        <w:rPr>
          <w:rStyle w:val="FontStyle221"/>
          <w:rFonts w:asciiTheme="minorHAnsi" w:hAnsiTheme="minorHAnsi"/>
          <w:sz w:val="24"/>
          <w:szCs w:val="24"/>
        </w:rPr>
      </w:pPr>
    </w:p>
    <w:p w:rsidR="004726A1" w:rsidRPr="006F15B6" w:rsidRDefault="006F15B6" w:rsidP="006F15B6">
      <w:pPr>
        <w:pStyle w:val="Style127"/>
        <w:widowControl/>
        <w:spacing w:line="240" w:lineRule="exact"/>
        <w:ind w:firstLine="0"/>
        <w:rPr>
          <w:rStyle w:val="FontStyle221"/>
          <w:rFonts w:asciiTheme="minorHAnsi" w:hAnsiTheme="minorHAnsi"/>
          <w:b w:val="0"/>
          <w:bCs w:val="0"/>
          <w:sz w:val="24"/>
          <w:szCs w:val="24"/>
        </w:rPr>
      </w:pPr>
      <w:r>
        <w:rPr>
          <w:rStyle w:val="FontStyle221"/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</w:t>
      </w:r>
      <w:r w:rsidR="004726A1" w:rsidRPr="006F15B6">
        <w:rPr>
          <w:rStyle w:val="FontStyle221"/>
          <w:rFonts w:asciiTheme="minorHAnsi" w:hAnsiTheme="minorHAnsi"/>
          <w:sz w:val="24"/>
          <w:szCs w:val="24"/>
        </w:rPr>
        <w:t>2 направление</w:t>
      </w:r>
    </w:p>
    <w:p w:rsidR="004726A1" w:rsidRPr="006F15B6" w:rsidRDefault="004726A1" w:rsidP="004726A1">
      <w:pPr>
        <w:pStyle w:val="Style112"/>
        <w:widowControl/>
        <w:spacing w:before="101"/>
        <w:rPr>
          <w:rStyle w:val="FontStyle221"/>
          <w:rFonts w:asciiTheme="minorHAnsi" w:hAnsiTheme="minorHAnsi"/>
          <w:b w:val="0"/>
          <w:sz w:val="24"/>
          <w:szCs w:val="24"/>
          <w:u w:val="single"/>
        </w:rPr>
      </w:pPr>
      <w:r w:rsidRPr="006F15B6">
        <w:rPr>
          <w:rStyle w:val="FontStyle221"/>
          <w:rFonts w:asciiTheme="minorHAnsi" w:hAnsiTheme="minorHAnsi"/>
          <w:b w:val="0"/>
          <w:sz w:val="24"/>
          <w:szCs w:val="24"/>
          <w:u w:val="single"/>
        </w:rPr>
        <w:t xml:space="preserve">воспитание нравственных чувств и этического сознания </w:t>
      </w:r>
    </w:p>
    <w:p w:rsidR="004726A1" w:rsidRPr="006F15B6" w:rsidRDefault="004726A1" w:rsidP="004726A1">
      <w:pPr>
        <w:pStyle w:val="Style112"/>
        <w:widowControl/>
        <w:spacing w:before="101"/>
        <w:rPr>
          <w:rStyle w:val="FontStyle224"/>
          <w:rFonts w:asciiTheme="minorHAnsi" w:hAnsiTheme="minorHAnsi"/>
          <w:sz w:val="24"/>
          <w:szCs w:val="24"/>
        </w:rPr>
      </w:pPr>
      <w:r w:rsidRPr="006F15B6">
        <w:rPr>
          <w:rStyle w:val="FontStyle224"/>
          <w:rFonts w:asciiTheme="minorHAnsi" w:hAnsiTheme="minorHAnsi"/>
          <w:b w:val="0"/>
          <w:sz w:val="24"/>
          <w:szCs w:val="24"/>
        </w:rPr>
        <w:t>«</w:t>
      </w:r>
      <w:r w:rsidR="00BF6978" w:rsidRPr="006F15B6">
        <w:rPr>
          <w:rStyle w:val="FontStyle224"/>
          <w:rFonts w:asciiTheme="minorHAnsi" w:hAnsiTheme="minorHAnsi"/>
          <w:sz w:val="24"/>
          <w:szCs w:val="24"/>
        </w:rPr>
        <w:t>Человек</w:t>
      </w:r>
      <w:r w:rsidRPr="006F15B6">
        <w:rPr>
          <w:rStyle w:val="FontStyle224"/>
          <w:rFonts w:asciiTheme="minorHAnsi" w:hAnsiTheme="minorHAnsi"/>
          <w:sz w:val="24"/>
          <w:szCs w:val="24"/>
        </w:rPr>
        <w:t xml:space="preserve"> и его нравственность»</w:t>
      </w:r>
    </w:p>
    <w:p w:rsidR="004726A1" w:rsidRPr="006F15B6" w:rsidRDefault="004726A1" w:rsidP="004726A1">
      <w:pPr>
        <w:pStyle w:val="Style112"/>
        <w:widowControl/>
        <w:spacing w:before="101"/>
        <w:rPr>
          <w:rStyle w:val="FontStyle224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shd w:val="clear" w:color="auto" w:fill="FFFFFF"/>
        <w:jc w:val="both"/>
        <w:rPr>
          <w:rFonts w:asciiTheme="minorHAnsi" w:hAnsiTheme="minorHAnsi"/>
          <w:i/>
        </w:rPr>
      </w:pPr>
      <w:r w:rsidRPr="006F15B6">
        <w:rPr>
          <w:rFonts w:asciiTheme="minorHAnsi" w:hAnsiTheme="minorHAnsi"/>
          <w:b/>
          <w:bCs/>
          <w:i/>
          <w:iCs/>
        </w:rPr>
        <w:t xml:space="preserve">Цель: </w:t>
      </w:r>
      <w:r w:rsidRPr="006F15B6">
        <w:rPr>
          <w:rFonts w:asciiTheme="minorHAnsi" w:hAnsiTheme="minorHAnsi"/>
          <w:bCs/>
          <w:iCs/>
        </w:rPr>
        <w:t>возрождение духовно-нравственного потенциала нации, воспитание свободных граждан с чувством личной ответственности и моральности, способной к продуктивной преобразовательной деятельности и жизнетворчеству.</w:t>
      </w:r>
    </w:p>
    <w:p w:rsidR="004726A1" w:rsidRPr="006F15B6" w:rsidRDefault="004726A1" w:rsidP="004726A1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Задачи: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духовно-нравственных ориентиров;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развитие коммуникативной, социокультурной компетенции;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повышение уровня воспитанности учащихся;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развитие умений и навыков социального общения;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воспитание культуры общения, культуры поведения;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создание условий для самоутверждения учащихся в коллективе;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социальной активности личности учащихся;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представления о базовых национальных российских ценностях;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воспитание уважения  к людям разных возрастов.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ind w:left="368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воспитание сознательной дисциплины и культуры поведения, ответственности и исполнительности;</w:t>
      </w:r>
    </w:p>
    <w:p w:rsidR="004726A1" w:rsidRPr="006F15B6" w:rsidRDefault="004726A1" w:rsidP="004726A1">
      <w:pPr>
        <w:widowControl/>
        <w:numPr>
          <w:ilvl w:val="0"/>
          <w:numId w:val="17"/>
        </w:numPr>
        <w:autoSpaceDE/>
        <w:adjustRightInd/>
        <w:spacing w:after="240"/>
        <w:ind w:left="363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потребности самообразования, самовоспитания своих морально-волевых качеств.</w:t>
      </w:r>
    </w:p>
    <w:p w:rsidR="00853AD0" w:rsidRDefault="004726A1" w:rsidP="00853AD0">
      <w:pPr>
        <w:shd w:val="clear" w:color="auto" w:fill="FFFFFF"/>
        <w:spacing w:after="240"/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  <w:b/>
          <w:bCs/>
        </w:rPr>
        <w:t xml:space="preserve">Ценности: </w:t>
      </w:r>
      <w:r w:rsidRPr="006F15B6">
        <w:rPr>
          <w:rFonts w:asciiTheme="minorHAnsi" w:hAnsiTheme="minorHAnsi"/>
        </w:rPr>
        <w:t>нравственный выбор; жизнь и смысл жизни; справедливость; милосердие; честь, достоинство; любовь, почитание родителей, забота о старших и младших, свобода совести и вероисповедания; толерантность, представление о вере, духо</w:t>
      </w:r>
      <w:r w:rsidR="00853AD0">
        <w:rPr>
          <w:rFonts w:asciiTheme="minorHAnsi" w:hAnsiTheme="minorHAnsi"/>
        </w:rPr>
        <w:t>вной культуре и светской этике.</w:t>
      </w:r>
      <w:proofErr w:type="gramEnd"/>
    </w:p>
    <w:p w:rsidR="004726A1" w:rsidRPr="00853AD0" w:rsidRDefault="004726A1" w:rsidP="00853AD0">
      <w:pPr>
        <w:shd w:val="clear" w:color="auto" w:fill="FFFFFF"/>
        <w:spacing w:after="240"/>
        <w:jc w:val="both"/>
        <w:rPr>
          <w:rStyle w:val="FontStyle218"/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Формы внеклассной работы:</w:t>
      </w:r>
    </w:p>
    <w:p w:rsidR="004726A1" w:rsidRPr="006F15B6" w:rsidRDefault="004726A1" w:rsidP="004726A1">
      <w:pPr>
        <w:pStyle w:val="Style82"/>
        <w:widowControl/>
        <w:numPr>
          <w:ilvl w:val="0"/>
          <w:numId w:val="18"/>
        </w:numPr>
        <w:tabs>
          <w:tab w:val="left" w:pos="576"/>
        </w:tabs>
        <w:spacing w:before="34" w:line="240" w:lineRule="auto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тематические классные часы;</w:t>
      </w:r>
    </w:p>
    <w:p w:rsidR="004726A1" w:rsidRPr="006F15B6" w:rsidRDefault="004726A1" w:rsidP="004726A1">
      <w:pPr>
        <w:pStyle w:val="Style82"/>
        <w:widowControl/>
        <w:numPr>
          <w:ilvl w:val="0"/>
          <w:numId w:val="18"/>
        </w:numPr>
        <w:tabs>
          <w:tab w:val="left" w:pos="576"/>
        </w:tabs>
        <w:spacing w:before="34" w:line="240" w:lineRule="auto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тренинги нравственного самосовершенствования;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spacing w:before="53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посещение кино и театра с последующим обсуждением;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spacing w:before="5"/>
        <w:ind w:left="576" w:hanging="576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экскурсии, знакомство с историческими и памятными местами страны, родного края;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дискуссии по нравственной тематике;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spacing w:before="5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поисковая работа;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spacing w:before="5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шефская работа в детских садах;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spacing w:before="5"/>
        <w:ind w:left="576" w:hanging="576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изучение нравственного наследия, имеющего общечеловеческий характер;</w:t>
      </w:r>
    </w:p>
    <w:p w:rsidR="004726A1" w:rsidRPr="006F15B6" w:rsidRDefault="004726A1" w:rsidP="004726A1">
      <w:pPr>
        <w:pStyle w:val="Style146"/>
        <w:widowControl/>
        <w:numPr>
          <w:ilvl w:val="0"/>
          <w:numId w:val="18"/>
        </w:numPr>
        <w:tabs>
          <w:tab w:val="left" w:pos="576"/>
        </w:tabs>
        <w:spacing w:before="10"/>
        <w:jc w:val="lef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праздничные поздравления для родителей, педагогов, одноклассников, конкурсы;</w:t>
      </w:r>
    </w:p>
    <w:p w:rsidR="004726A1" w:rsidRPr="006F15B6" w:rsidRDefault="00853AD0" w:rsidP="006F15B6">
      <w:pPr>
        <w:pStyle w:val="Style41"/>
        <w:spacing w:before="29" w:line="274" w:lineRule="exact"/>
        <w:ind w:firstLine="0"/>
        <w:rPr>
          <w:rFonts w:asciiTheme="minorHAnsi" w:hAnsiTheme="minorHAnsi"/>
          <w:b/>
          <w:bCs/>
          <w:u w:val="single"/>
        </w:rPr>
      </w:pPr>
      <w:r>
        <w:rPr>
          <w:rStyle w:val="FontStyle223"/>
          <w:rFonts w:asciiTheme="minorHAnsi" w:hAnsiTheme="minorHAnsi"/>
          <w:sz w:val="24"/>
          <w:szCs w:val="24"/>
        </w:rPr>
        <w:t xml:space="preserve">        </w:t>
      </w:r>
      <w:r w:rsidR="004726A1" w:rsidRPr="006F15B6">
        <w:rPr>
          <w:rStyle w:val="FontStyle223"/>
          <w:rFonts w:asciiTheme="minorHAnsi" w:hAnsiTheme="minorHAnsi"/>
          <w:b/>
          <w:sz w:val="24"/>
          <w:szCs w:val="24"/>
        </w:rPr>
        <w:t xml:space="preserve">Мероприятия по </w:t>
      </w:r>
      <w:r w:rsidR="004726A1" w:rsidRPr="006F15B6">
        <w:rPr>
          <w:rFonts w:asciiTheme="minorHAnsi" w:hAnsiTheme="minorHAnsi"/>
          <w:b/>
          <w:bCs/>
        </w:rPr>
        <w:t xml:space="preserve">воспитанию нравственных чувств и этического сознания. 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 xml:space="preserve">Творческая деятельность: 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День Знаний.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День пожилого человека.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День Учителя.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День матери.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День толерантности.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lastRenderedPageBreak/>
        <w:t>Мероприятия ко Дню защитника Отечества.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Праздничные мероприятия, посвященные 8 марта.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>Проблемно-ценностное общение: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Диспуты «Надо ли любить всех?», «Каким бы я хотел видеть своего друга?», «Может ли доброта исцелить человека?»; Интеллектуальная дуэль.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Эссе на нравственно-этические темы.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>Творческая деятельность, конкурсы, викторины, олимпиады: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День вежливости.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  <w:tab w:val="left" w:pos="935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Классные часы, посвященные правилам поведения в школе.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Конкурс плакатов, рисунков, выпуск школьной газеты.</w:t>
      </w:r>
    </w:p>
    <w:p w:rsidR="004726A1" w:rsidRPr="006F15B6" w:rsidRDefault="004726A1" w:rsidP="004726A1">
      <w:pPr>
        <w:pStyle w:val="Style132"/>
        <w:widowControl/>
        <w:numPr>
          <w:ilvl w:val="0"/>
          <w:numId w:val="19"/>
        </w:numPr>
        <w:spacing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Игра «Школа вежливых наук»</w:t>
      </w:r>
    </w:p>
    <w:p w:rsidR="004726A1" w:rsidRPr="006F15B6" w:rsidRDefault="004726A1" w:rsidP="004726A1">
      <w:pPr>
        <w:pStyle w:val="Style132"/>
        <w:widowControl/>
        <w:numPr>
          <w:ilvl w:val="0"/>
          <w:numId w:val="19"/>
        </w:numPr>
        <w:spacing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Игра - путешествие «Рецепты хорошего тона»</w:t>
      </w:r>
    </w:p>
    <w:p w:rsidR="00853AD0" w:rsidRDefault="00853AD0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>Социальное творчество (социально-преобразующая добровольческая деятельность):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Урок Доброты, посвященный Декаде инвалидов.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Благотворительная акция «Ты не один».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Благотворительная акция « Улыбнись, малыш».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КТД «Новогодний праздник».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Акция милосердия «От сердца – к сердцу».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Акция «Помогай ветеранам».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4"/>
        <w:jc w:val="both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Радиопередачи, посвященные культуре поведения, православным праздникам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>Досугово-развлекательная деятельность (досуговое общение):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proofErr w:type="gramStart"/>
      <w:r w:rsidRPr="006F15B6">
        <w:rPr>
          <w:rFonts w:asciiTheme="minorHAnsi" w:hAnsiTheme="minorHAnsi"/>
          <w:bCs/>
          <w:iCs/>
        </w:rPr>
        <w:t>праздник «С русским задором по русским просторам» (традиции календарных праздников»; «Широкая Масленица», «Гой ты, Русь, моя родная!» (семейные традиции), «Рождество Христово»; «День Славянской письменности».</w:t>
      </w:r>
      <w:proofErr w:type="gramEnd"/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Концерт песен и плясок народов России.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>Познавательные беседы: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 xml:space="preserve">«Мировые религии и их основатели». 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«Основы православной веры».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 xml:space="preserve"> «Русские пословицы и поговорки 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«Искусство в мировых религиях».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t>Классные часы, беседы: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«Давайте жить дружно».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«День рождения класса».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«Голубая планета Земля».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«В человеке должно быть все прекрасно…».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«Правила поведения в общественных местах».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«Как не стать жертвой преступления, мошенничества».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«Азбука вежливости, или Этикет на каждый день».</w:t>
      </w:r>
    </w:p>
    <w:p w:rsidR="00853AD0" w:rsidRDefault="00853AD0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</w:p>
    <w:p w:rsidR="00853AD0" w:rsidRDefault="00853AD0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</w:p>
    <w:p w:rsidR="00853AD0" w:rsidRDefault="00853AD0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/>
          <w:bCs/>
          <w:iCs/>
        </w:rPr>
        <w:lastRenderedPageBreak/>
        <w:t>Работа с родителями: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Конкурс «Мама, папа, я – дружная семья».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Совместные экскурсии, конкурсы, ролевые игры.</w:t>
      </w:r>
    </w:p>
    <w:p w:rsidR="004726A1" w:rsidRPr="006F15B6" w:rsidRDefault="004726A1" w:rsidP="004726A1">
      <w:pPr>
        <w:pStyle w:val="Style89"/>
        <w:numPr>
          <w:ilvl w:val="0"/>
          <w:numId w:val="19"/>
        </w:numPr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  <w:r w:rsidRPr="006F15B6">
        <w:rPr>
          <w:rFonts w:asciiTheme="minorHAnsi" w:hAnsiTheme="minorHAnsi"/>
          <w:bCs/>
          <w:iCs/>
        </w:rPr>
        <w:t>Конкурс стихов и рисунков «Моя семья»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/>
          <w:bCs/>
          <w:iCs/>
        </w:rPr>
      </w:pPr>
      <w:r w:rsidRPr="006F15B6">
        <w:rPr>
          <w:rFonts w:asciiTheme="minorHAnsi" w:hAnsiTheme="minorHAnsi"/>
          <w:bCs/>
          <w:iCs/>
        </w:rPr>
        <w:t xml:space="preserve"> </w:t>
      </w:r>
      <w:r w:rsidRPr="006F15B6">
        <w:rPr>
          <w:rFonts w:asciiTheme="minorHAnsi" w:hAnsiTheme="minorHAnsi"/>
          <w:b/>
          <w:bCs/>
          <w:iCs/>
        </w:rPr>
        <w:t>Посещение театров, филармонии  и кинотеатров, выставок в музеях и т.п.</w:t>
      </w:r>
    </w:p>
    <w:p w:rsidR="004726A1" w:rsidRPr="006F15B6" w:rsidRDefault="004726A1" w:rsidP="004726A1">
      <w:pPr>
        <w:shd w:val="clear" w:color="auto" w:fill="FFFFFF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Воспитательные технологии:</w:t>
      </w:r>
    </w:p>
    <w:p w:rsidR="004726A1" w:rsidRPr="006F15B6" w:rsidRDefault="004726A1" w:rsidP="004726A1">
      <w:pPr>
        <w:shd w:val="clear" w:color="auto" w:fill="FFFFFF"/>
        <w:jc w:val="both"/>
        <w:rPr>
          <w:rFonts w:asciiTheme="minorHAnsi" w:hAnsiTheme="minorHAnsi"/>
          <w:bCs/>
        </w:rPr>
      </w:pPr>
      <w:proofErr w:type="gramStart"/>
      <w:r w:rsidRPr="006F15B6">
        <w:rPr>
          <w:rFonts w:asciiTheme="minorHAnsi" w:hAnsiTheme="minorHAnsi"/>
          <w:bCs/>
        </w:rPr>
        <w:t>- беседа, классный час, экскурсии, заочные путешествия, театральные постановки, литературно-музыкальные композиции, художественные выставки, уроки этики, встречи с религиозными деятелями, просмотр учебных фильмов, праздники, коллективные игры, акции благотворительности и милосердия, творческие проекты, социальные проекты презентации.</w:t>
      </w:r>
      <w:proofErr w:type="gramEnd"/>
    </w:p>
    <w:p w:rsidR="004726A1" w:rsidRPr="006F15B6" w:rsidRDefault="004726A1" w:rsidP="004726A1">
      <w:pPr>
        <w:shd w:val="clear" w:color="auto" w:fill="FFFFFF"/>
        <w:jc w:val="both"/>
        <w:rPr>
          <w:rFonts w:asciiTheme="minorHAnsi" w:hAnsiTheme="minorHAnsi"/>
          <w:bCs/>
        </w:rPr>
      </w:pPr>
    </w:p>
    <w:p w:rsidR="004726A1" w:rsidRPr="006F15B6" w:rsidRDefault="004726A1" w:rsidP="004726A1">
      <w:pPr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Пут</w:t>
      </w:r>
      <w:r w:rsidR="00895551" w:rsidRPr="006F15B6">
        <w:rPr>
          <w:rFonts w:asciiTheme="minorHAnsi" w:hAnsiTheme="minorHAnsi"/>
          <w:b/>
          <w:bCs/>
        </w:rPr>
        <w:t xml:space="preserve">и реализации направления « Человек </w:t>
      </w:r>
      <w:r w:rsidRPr="006F15B6">
        <w:rPr>
          <w:rFonts w:asciiTheme="minorHAnsi" w:hAnsiTheme="minorHAnsi"/>
          <w:b/>
          <w:bCs/>
        </w:rPr>
        <w:t xml:space="preserve"> и его нравственность»</w:t>
      </w:r>
    </w:p>
    <w:p w:rsidR="004726A1" w:rsidRPr="006F15B6" w:rsidRDefault="004726A1" w:rsidP="004726A1">
      <w:pPr>
        <w:pStyle w:val="Style89"/>
        <w:tabs>
          <w:tab w:val="left" w:pos="586"/>
        </w:tabs>
        <w:spacing w:before="14" w:line="274" w:lineRule="exact"/>
        <w:ind w:right="3533"/>
        <w:rPr>
          <w:rFonts w:asciiTheme="minorHAnsi" w:hAnsiTheme="minorHAnsi"/>
          <w:bCs/>
          <w:iCs/>
        </w:rPr>
      </w:pPr>
    </w:p>
    <w:p w:rsidR="004726A1" w:rsidRPr="006F15B6" w:rsidRDefault="00C57C9B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</w:rPr>
        <w:pict>
          <v:roundrect id="_x0000_s1067" style="position:absolute;margin-left:150.15pt;margin-top:85.65pt;width:137.7pt;height:39.45pt;z-index:2516618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7">
              <w:txbxContent>
                <w:p w:rsidR="00C57C9B" w:rsidRDefault="00C57C9B" w:rsidP="00472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«Человек и его нравственность»</w:t>
                  </w:r>
                </w:p>
                <w:p w:rsidR="00C57C9B" w:rsidRDefault="00C57C9B" w:rsidP="004726A1"/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68" style="position:absolute;margin-left:-7.4pt;margin-top:5.6pt;width:124.45pt;height:48.35pt;z-index:2516628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8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69" style="position:absolute;margin-left:319.25pt;margin-top:146.5pt;width:124.45pt;height:48.35pt;z-index:2516638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9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центром молодежной политики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70" style="position:absolute;margin-left:-11.4pt;margin-top:87.1pt;width:124.45pt;height:34pt;z-index:2516648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0">
              <w:txbxContent>
                <w:p w:rsidR="00C57C9B" w:rsidRDefault="00C57C9B" w:rsidP="004726A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Работа школьных кружков и секций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71" style="position:absolute;margin-left:311.45pt;margin-top:10.8pt;width:124.45pt;height:34pt;z-index:2516659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1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72" style="position:absolute;margin-left:315.25pt;margin-top:87.1pt;width:124.45pt;height:31.4pt;z-index:2516669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2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Работа школьной  библиотеки 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73" style="position:absolute;margin-left:163.4pt;margin-top:155pt;width:124.45pt;height:43.85pt;z-index:2516679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3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музеями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7C9B" w:rsidRDefault="00C57C9B" w:rsidP="004726A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74" style="position:absolute;margin-left:163.4pt;margin-top:10.1pt;width:124.45pt;height:43.85pt;z-index:2516689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4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детским садом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75" style="position:absolute;margin-left:-14.8pt;margin-top:151pt;width:127.85pt;height:43.65pt;z-index:25167001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5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 с ДДЮТ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shape id="_x0000_s1076" type="#_x0000_t32" style="position:absolute;margin-left:219.6pt;margin-top:53.5pt;width:0;height:25.95pt;flip:y;z-index:251671040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77" type="#_x0000_t32" style="position:absolute;margin-left:117.05pt;margin-top:53.5pt;width:33.1pt;height:25.95pt;flip:x y;z-index:251672064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78" type="#_x0000_t32" style="position:absolute;margin-left:287.85pt;margin-top:53.5pt;width:23.6pt;height:29.7pt;flip:y;z-index:251673088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79" type="#_x0000_t32" style="position:absolute;margin-left:119.95pt;margin-top:103.05pt;width:27.05pt;height:0;flip:x;z-index:251674112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80" type="#_x0000_t32" style="position:absolute;margin-left:117.05pt;margin-top:124.8pt;width:33.1pt;height:26.5pt;flip:x;z-index:251675136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81" type="#_x0000_t32" style="position:absolute;margin-left:219.6pt;margin-top:129.15pt;width:0;height:22pt;z-index:251676160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82" type="#_x0000_t32" style="position:absolute;margin-left:291.6pt;margin-top:105.95pt;width:19.85pt;height:0;z-index:251677184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83" type="#_x0000_t32" style="position:absolute;margin-left:287.85pt;margin-top:124.8pt;width:27.4pt;height:26.5pt;z-index:251678208" o:connectortype="straight">
            <v:stroke endarrow="block"/>
          </v:shape>
        </w:pict>
      </w: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tabs>
          <w:tab w:val="left" w:pos="586"/>
        </w:tabs>
        <w:spacing w:before="14" w:line="274" w:lineRule="exact"/>
        <w:ind w:right="3533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</w:p>
    <w:p w:rsidR="004726A1" w:rsidRPr="006F15B6" w:rsidRDefault="004726A1" w:rsidP="004726A1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</w:rPr>
      </w:pPr>
    </w:p>
    <w:p w:rsidR="004726A1" w:rsidRPr="006F15B6" w:rsidRDefault="004726A1" w:rsidP="004726A1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</w:rPr>
      </w:pPr>
    </w:p>
    <w:p w:rsidR="004726A1" w:rsidRPr="006F15B6" w:rsidRDefault="004726A1" w:rsidP="004726A1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</w:rPr>
      </w:pPr>
    </w:p>
    <w:p w:rsidR="004726A1" w:rsidRPr="006F15B6" w:rsidRDefault="004726A1" w:rsidP="004726A1">
      <w:pPr>
        <w:shd w:val="clear" w:color="auto" w:fill="FFFFFF"/>
        <w:spacing w:before="120" w:after="120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  <w:bCs/>
        </w:rPr>
        <w:t>Планируемые результаты:</w:t>
      </w:r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представление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уважительное отношение к религиям;</w:t>
      </w:r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неравнодушны к жизненным проблемам других людей, умеют сочувствовать к человеку, находящемуся в трудной жизненной ситуации;</w:t>
      </w:r>
      <w:proofErr w:type="gramEnd"/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формируется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уважительное отношение к родителям (законным представителям), к старшим, заботливое отношение к младшим;</w:t>
      </w:r>
    </w:p>
    <w:p w:rsidR="004726A1" w:rsidRPr="006F15B6" w:rsidRDefault="004726A1" w:rsidP="004726A1">
      <w:pPr>
        <w:widowControl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знают  традиции своей семьи и образовательного учреждения, бережно относятся  к ним.</w:t>
      </w:r>
    </w:p>
    <w:p w:rsidR="004726A1" w:rsidRPr="006F15B6" w:rsidRDefault="004726A1" w:rsidP="004726A1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4726A1" w:rsidRPr="006F15B6" w:rsidRDefault="004726A1" w:rsidP="004726A1">
      <w:pPr>
        <w:shd w:val="clear" w:color="auto" w:fill="FFFFFF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>Мониторинг</w:t>
      </w:r>
    </w:p>
    <w:p w:rsidR="004726A1" w:rsidRPr="006F15B6" w:rsidRDefault="004726A1" w:rsidP="004726A1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Тест Н.Е. </w:t>
      </w:r>
      <w:proofErr w:type="spellStart"/>
      <w:r w:rsidRPr="006F15B6">
        <w:rPr>
          <w:rFonts w:asciiTheme="minorHAnsi" w:hAnsiTheme="minorHAnsi"/>
        </w:rPr>
        <w:t>Щурковой</w:t>
      </w:r>
      <w:proofErr w:type="spellEnd"/>
      <w:r w:rsidRPr="006F15B6">
        <w:rPr>
          <w:rFonts w:asciiTheme="minorHAnsi" w:hAnsiTheme="minorHAnsi"/>
        </w:rPr>
        <w:t xml:space="preserve"> «Размышляем о жизненном опыте».</w:t>
      </w:r>
    </w:p>
    <w:p w:rsidR="004726A1" w:rsidRPr="006F15B6" w:rsidRDefault="004726A1" w:rsidP="004726A1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С.М. Петровой  «Пословицы».</w:t>
      </w:r>
    </w:p>
    <w:p w:rsidR="004726A1" w:rsidRPr="006F15B6" w:rsidRDefault="004726A1" w:rsidP="004726A1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«Ситуация свободного выбора».</w:t>
      </w:r>
    </w:p>
    <w:p w:rsidR="004726A1" w:rsidRPr="006F15B6" w:rsidRDefault="004726A1" w:rsidP="004726A1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 ранжирования.</w:t>
      </w:r>
    </w:p>
    <w:p w:rsidR="004726A1" w:rsidRPr="006F15B6" w:rsidRDefault="004726A1" w:rsidP="004726A1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«Репка».</w:t>
      </w:r>
    </w:p>
    <w:p w:rsidR="004726A1" w:rsidRPr="006F15B6" w:rsidRDefault="004726A1" w:rsidP="004726A1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Методики А.Н. Капустиной и М.И. Шиловой (изучение уровня воспитанности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).</w:t>
      </w:r>
    </w:p>
    <w:p w:rsidR="004726A1" w:rsidRPr="006F15B6" w:rsidRDefault="004726A1" w:rsidP="00E8632C">
      <w:pPr>
        <w:pStyle w:val="Style68"/>
        <w:widowControl/>
        <w:spacing w:before="62" w:line="240" w:lineRule="auto"/>
        <w:jc w:val="center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3 направление</w:t>
      </w:r>
    </w:p>
    <w:p w:rsidR="004726A1" w:rsidRPr="006F15B6" w:rsidRDefault="004726A1" w:rsidP="004726A1">
      <w:pPr>
        <w:pStyle w:val="Style68"/>
        <w:widowControl/>
        <w:spacing w:before="62" w:line="240" w:lineRule="auto"/>
        <w:rPr>
          <w:rStyle w:val="FontStyle221"/>
          <w:rFonts w:asciiTheme="minorHAnsi" w:hAnsiTheme="minorHAnsi"/>
          <w:b w:val="0"/>
          <w:sz w:val="24"/>
          <w:szCs w:val="24"/>
          <w:u w:val="single"/>
        </w:rPr>
      </w:pPr>
      <w:r w:rsidRPr="006F15B6">
        <w:rPr>
          <w:rStyle w:val="FontStyle221"/>
          <w:rFonts w:asciiTheme="minorHAnsi" w:hAnsiTheme="minorHAnsi"/>
          <w:b w:val="0"/>
          <w:sz w:val="24"/>
          <w:szCs w:val="24"/>
          <w:u w:val="single"/>
        </w:rPr>
        <w:t>воспитание трудолюбия, творческого отношения к учению, труду, жизни</w:t>
      </w:r>
    </w:p>
    <w:p w:rsidR="004726A1" w:rsidRPr="006F15B6" w:rsidRDefault="00BF6978" w:rsidP="004726A1">
      <w:pPr>
        <w:pStyle w:val="Style68"/>
        <w:widowControl/>
        <w:spacing w:before="62" w:line="240" w:lineRule="auto"/>
        <w:jc w:val="center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«Человек</w:t>
      </w:r>
      <w:r w:rsidR="00895551" w:rsidRPr="006F15B6">
        <w:rPr>
          <w:rStyle w:val="FontStyle221"/>
          <w:rFonts w:asciiTheme="minorHAnsi" w:hAnsiTheme="minorHAnsi"/>
          <w:sz w:val="24"/>
          <w:szCs w:val="24"/>
        </w:rPr>
        <w:t xml:space="preserve"> и труд </w:t>
      </w:r>
      <w:r w:rsidR="004726A1" w:rsidRPr="006F15B6">
        <w:rPr>
          <w:rStyle w:val="FontStyle221"/>
          <w:rFonts w:asciiTheme="minorHAnsi" w:hAnsiTheme="minorHAnsi"/>
          <w:sz w:val="24"/>
          <w:szCs w:val="24"/>
        </w:rPr>
        <w:t>»</w:t>
      </w:r>
    </w:p>
    <w:p w:rsidR="004726A1" w:rsidRPr="006F15B6" w:rsidRDefault="004726A1" w:rsidP="004726A1">
      <w:pPr>
        <w:pStyle w:val="Style89"/>
        <w:widowControl/>
        <w:spacing w:line="240" w:lineRule="exact"/>
        <w:ind w:left="811"/>
        <w:jc w:val="center"/>
        <w:rPr>
          <w:rFonts w:asciiTheme="minorHAnsi" w:hAnsiTheme="minorHAnsi"/>
        </w:rPr>
      </w:pPr>
    </w:p>
    <w:p w:rsidR="004726A1" w:rsidRPr="006F15B6" w:rsidRDefault="004726A1" w:rsidP="004726A1">
      <w:pPr>
        <w:pStyle w:val="Style89"/>
        <w:widowControl/>
        <w:spacing w:line="274" w:lineRule="exact"/>
        <w:rPr>
          <w:rStyle w:val="FontStyle218"/>
          <w:rFonts w:asciiTheme="minorHAnsi" w:hAnsiTheme="minorHAnsi"/>
          <w:b w:val="0"/>
          <w:i w:val="0"/>
          <w:sz w:val="24"/>
          <w:szCs w:val="24"/>
        </w:rPr>
      </w:pPr>
      <w:r w:rsidRPr="006F15B6">
        <w:rPr>
          <w:rStyle w:val="FontStyle218"/>
          <w:rFonts w:asciiTheme="minorHAnsi" w:hAnsiTheme="minorHAnsi"/>
          <w:i w:val="0"/>
          <w:sz w:val="24"/>
          <w:szCs w:val="24"/>
        </w:rPr>
        <w:t>Цель:</w:t>
      </w:r>
      <w:r w:rsidRPr="006F15B6">
        <w:rPr>
          <w:rStyle w:val="FontStyle218"/>
          <w:rFonts w:asciiTheme="minorHAnsi" w:hAnsiTheme="minorHAnsi"/>
          <w:b w:val="0"/>
          <w:i w:val="0"/>
          <w:sz w:val="24"/>
          <w:szCs w:val="24"/>
        </w:rPr>
        <w:t xml:space="preserve"> формирование положительного отношения к учебе, развитие познавательной активности, интеллектуальное развитие личности подростка, развитие трудовых навыков и умений.</w:t>
      </w:r>
    </w:p>
    <w:p w:rsidR="004726A1" w:rsidRPr="006F15B6" w:rsidRDefault="004726A1" w:rsidP="004726A1">
      <w:pPr>
        <w:pStyle w:val="Style150"/>
        <w:widowControl/>
        <w:tabs>
          <w:tab w:val="left" w:pos="547"/>
        </w:tabs>
        <w:spacing w:line="274" w:lineRule="exact"/>
        <w:ind w:firstLine="0"/>
        <w:rPr>
          <w:rStyle w:val="FontStyle223"/>
          <w:rFonts w:asciiTheme="minorHAnsi" w:hAnsiTheme="minorHAnsi"/>
          <w:b/>
          <w:sz w:val="24"/>
          <w:szCs w:val="24"/>
        </w:rPr>
      </w:pPr>
      <w:r w:rsidRPr="006F15B6">
        <w:rPr>
          <w:rStyle w:val="FontStyle223"/>
          <w:rFonts w:asciiTheme="minorHAnsi" w:hAnsiTheme="minorHAnsi"/>
          <w:b/>
          <w:sz w:val="24"/>
          <w:szCs w:val="24"/>
        </w:rPr>
        <w:t>Задачи: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ind w:left="547" w:hanging="547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сформировать систему мотивов на основе потребности подростков в самовыражении в общественно оцениваемых делах, потребности в общении, вовлекающем его в систему социальных отношений;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организовать общественно - полезную социальную деятельность;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ind w:left="547" w:right="1690" w:hanging="547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создать отношения партнерства и сотрудничества в ходе осуществления общественно - полезной деятельности;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формировать гуманистическое отношение к миру;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знакомить учащихся школы с интеллектуальными достижениями различных людей;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ind w:left="547" w:hanging="547"/>
        <w:jc w:val="both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4726A1" w:rsidRPr="006F15B6" w:rsidRDefault="004726A1" w:rsidP="004726A1">
      <w:pPr>
        <w:pStyle w:val="Style150"/>
        <w:widowControl/>
        <w:numPr>
          <w:ilvl w:val="0"/>
          <w:numId w:val="21"/>
        </w:numPr>
        <w:tabs>
          <w:tab w:val="left" w:pos="547"/>
        </w:tabs>
        <w:spacing w:line="274" w:lineRule="exact"/>
        <w:ind w:left="547" w:hanging="547"/>
        <w:jc w:val="both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поощрять инициативу и стремление учащихся к интеллектуальному самосовершенствованию;</w:t>
      </w:r>
    </w:p>
    <w:p w:rsidR="004726A1" w:rsidRPr="006F15B6" w:rsidRDefault="004726A1" w:rsidP="004726A1">
      <w:pPr>
        <w:pStyle w:val="Style97"/>
        <w:widowControl/>
        <w:numPr>
          <w:ilvl w:val="0"/>
          <w:numId w:val="21"/>
        </w:numPr>
        <w:tabs>
          <w:tab w:val="left" w:pos="547"/>
        </w:tabs>
        <w:ind w:left="547" w:hanging="547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давать возможность учащимся проявлять свои интеллектуальные достижения в школе и за ее пределами; 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</w:t>
      </w:r>
    </w:p>
    <w:p w:rsidR="004726A1" w:rsidRPr="006F15B6" w:rsidRDefault="004726A1" w:rsidP="004726A1">
      <w:pPr>
        <w:pStyle w:val="Style97"/>
        <w:widowControl/>
        <w:numPr>
          <w:ilvl w:val="0"/>
          <w:numId w:val="21"/>
        </w:numPr>
        <w:tabs>
          <w:tab w:val="left" w:pos="547"/>
        </w:tabs>
        <w:ind w:left="547" w:hanging="547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разъяснять учащимся необходимость разумного сочетания интеллектуальной и физической деятельности для достижения гармонии в своем развитии</w:t>
      </w:r>
    </w:p>
    <w:p w:rsidR="004726A1" w:rsidRPr="006F15B6" w:rsidRDefault="004726A1" w:rsidP="004726A1">
      <w:pPr>
        <w:pStyle w:val="Style97"/>
        <w:widowControl/>
        <w:numPr>
          <w:ilvl w:val="0"/>
          <w:numId w:val="22"/>
        </w:numPr>
        <w:tabs>
          <w:tab w:val="left" w:pos="552"/>
        </w:tabs>
        <w:spacing w:before="53"/>
        <w:ind w:left="552" w:hanging="552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создавать возможности для приобретения опыта собственного участия в различных коллективных работах, в том числе в разработке и реализации учебных и </w:t>
      </w:r>
      <w:proofErr w:type="spellStart"/>
      <w:r w:rsidRPr="006F15B6">
        <w:rPr>
          <w:rStyle w:val="FontStyle223"/>
          <w:rFonts w:asciiTheme="minorHAnsi" w:hAnsiTheme="minorHAnsi"/>
          <w:sz w:val="24"/>
          <w:szCs w:val="24"/>
        </w:rPr>
        <w:t>внеучебных</w:t>
      </w:r>
      <w:proofErr w:type="spellEnd"/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проектов</w:t>
      </w:r>
    </w:p>
    <w:p w:rsidR="004726A1" w:rsidRPr="006F15B6" w:rsidRDefault="004726A1" w:rsidP="004726A1">
      <w:pPr>
        <w:pStyle w:val="Style97"/>
        <w:widowControl/>
        <w:numPr>
          <w:ilvl w:val="0"/>
          <w:numId w:val="22"/>
        </w:numPr>
        <w:tabs>
          <w:tab w:val="left" w:pos="552"/>
        </w:tabs>
        <w:ind w:left="552" w:hanging="552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воспитывать безусловное уважение к любому честно трудящемуся человеку в сфере науки, архитектуры, литературы, музыки и других видов искусства и пр.;</w:t>
      </w:r>
    </w:p>
    <w:p w:rsidR="004726A1" w:rsidRPr="006F15B6" w:rsidRDefault="004726A1" w:rsidP="004726A1">
      <w:pPr>
        <w:pStyle w:val="Style97"/>
        <w:widowControl/>
        <w:numPr>
          <w:ilvl w:val="0"/>
          <w:numId w:val="22"/>
        </w:numPr>
        <w:tabs>
          <w:tab w:val="left" w:pos="552"/>
        </w:tabs>
        <w:ind w:left="552" w:hanging="552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поощрять и поддерживать самообразование, занятия в библиотеках, музеях, лекториях и т.п.</w:t>
      </w:r>
    </w:p>
    <w:p w:rsidR="004726A1" w:rsidRPr="006F15B6" w:rsidRDefault="004726A1" w:rsidP="004726A1">
      <w:pPr>
        <w:pStyle w:val="Style97"/>
        <w:widowControl/>
        <w:tabs>
          <w:tab w:val="left" w:pos="552"/>
        </w:tabs>
        <w:ind w:left="552" w:firstLine="0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rPr>
          <w:rStyle w:val="FontStyle223"/>
          <w:rFonts w:asciiTheme="minorHAnsi" w:hAnsiTheme="minorHAnsi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b/>
          <w:sz w:val="24"/>
          <w:szCs w:val="24"/>
        </w:rPr>
        <w:t>Ценности:</w:t>
      </w:r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трудолюбие, творчество, познание, истина, созидание, целеустремленность, настойчивость в достижении целей; бережливость.</w:t>
      </w:r>
      <w:proofErr w:type="gramEnd"/>
    </w:p>
    <w:p w:rsidR="004726A1" w:rsidRPr="006F15B6" w:rsidRDefault="004726A1" w:rsidP="004726A1">
      <w:pPr>
        <w:pStyle w:val="Style97"/>
        <w:widowControl/>
        <w:tabs>
          <w:tab w:val="left" w:pos="552"/>
        </w:tabs>
        <w:ind w:left="552" w:firstLine="0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pStyle w:val="Style89"/>
        <w:widowControl/>
        <w:spacing w:before="5" w:line="274" w:lineRule="exact"/>
        <w:ind w:left="739"/>
        <w:rPr>
          <w:rStyle w:val="FontStyle218"/>
          <w:rFonts w:asciiTheme="minorHAnsi" w:hAnsiTheme="minorHAnsi"/>
          <w:sz w:val="24"/>
          <w:szCs w:val="24"/>
        </w:rPr>
      </w:pPr>
      <w:r w:rsidRPr="006F15B6">
        <w:rPr>
          <w:rStyle w:val="FontStyle218"/>
          <w:rFonts w:asciiTheme="minorHAnsi" w:hAnsiTheme="minorHAnsi"/>
          <w:sz w:val="24"/>
          <w:szCs w:val="24"/>
        </w:rPr>
        <w:t>Формы внеклассной работы: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3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интеллектуальные марафоны в классе, в параллели, в школе;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3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интеллектуальные бои, ринги, дебаты, научно-исследовательские конференции;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line="283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творческие объединения по интересам;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3" w:lineRule="exact"/>
        <w:ind w:left="576" w:hanging="576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lastRenderedPageBreak/>
        <w:t>творческие конкурсы: на лучший сценарий к празднику, на лучшую стенгазету, на лучшую поздравительную открытку ветеранам войны и труда, победителям различных олимпиад, конференций, конкурсов;</w:t>
      </w:r>
    </w:p>
    <w:p w:rsidR="004726A1" w:rsidRPr="006F15B6" w:rsidRDefault="004726A1" w:rsidP="004726A1">
      <w:pPr>
        <w:pStyle w:val="Style82"/>
        <w:widowControl/>
        <w:spacing w:before="19"/>
        <w:ind w:left="586"/>
        <w:jc w:val="both"/>
        <w:rPr>
          <w:rStyle w:val="FontStyle223"/>
          <w:rFonts w:asciiTheme="minorHAnsi" w:hAnsiTheme="minorHAnsi"/>
          <w:sz w:val="24"/>
          <w:szCs w:val="24"/>
        </w:rPr>
      </w:pP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создание в классах команд и проведение в масштабах школы состязаний интеллектуалов («Умники и умницы», «Что?</w:t>
      </w:r>
      <w:proofErr w:type="gramEnd"/>
      <w:r w:rsidRPr="006F15B6">
        <w:rPr>
          <w:rStyle w:val="FontStyle223"/>
          <w:rFonts w:asciiTheme="minorHAnsi" w:hAnsiTheme="minorHAnsi"/>
          <w:sz w:val="24"/>
          <w:szCs w:val="24"/>
        </w:rPr>
        <w:t xml:space="preserve"> Где? </w:t>
      </w:r>
      <w:proofErr w:type="gramStart"/>
      <w:r w:rsidRPr="006F15B6">
        <w:rPr>
          <w:rStyle w:val="FontStyle223"/>
          <w:rFonts w:asciiTheme="minorHAnsi" w:hAnsiTheme="minorHAnsi"/>
          <w:sz w:val="24"/>
          <w:szCs w:val="24"/>
        </w:rPr>
        <w:t>Когда?», КВН между командами в параллели);</w:t>
      </w:r>
      <w:proofErr w:type="gramEnd"/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10"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состязания изящной словесности;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интеллектуальные викторины;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предметные вечера;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литературные гостиные;</w:t>
      </w:r>
    </w:p>
    <w:p w:rsidR="004726A1" w:rsidRPr="006F15B6" w:rsidRDefault="004726A1" w:rsidP="004726A1">
      <w:pPr>
        <w:pStyle w:val="Style49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экскурсии в музеи, галереи, посещение выставок;</w:t>
      </w:r>
    </w:p>
    <w:p w:rsidR="004726A1" w:rsidRPr="006F15B6" w:rsidRDefault="004726A1" w:rsidP="004726A1">
      <w:pPr>
        <w:pStyle w:val="Style49"/>
        <w:widowControl/>
        <w:tabs>
          <w:tab w:val="left" w:pos="581"/>
        </w:tabs>
        <w:spacing w:before="5" w:line="288" w:lineRule="exact"/>
        <w:ind w:left="581" w:right="14" w:hanging="581"/>
        <w:jc w:val="both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—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 xml:space="preserve">  встречи с интересными людьми;</w:t>
      </w:r>
    </w:p>
    <w:p w:rsidR="004726A1" w:rsidRPr="006F15B6" w:rsidRDefault="004726A1" w:rsidP="004726A1">
      <w:pPr>
        <w:pStyle w:val="Style154"/>
        <w:widowControl/>
        <w:tabs>
          <w:tab w:val="left" w:pos="720"/>
        </w:tabs>
        <w:spacing w:before="19"/>
        <w:ind w:left="720" w:right="1267"/>
        <w:rPr>
          <w:rStyle w:val="FontStyle223"/>
          <w:rFonts w:asciiTheme="minorHAnsi" w:hAnsiTheme="minorHAnsi"/>
          <w:sz w:val="24"/>
          <w:szCs w:val="24"/>
        </w:rPr>
      </w:pPr>
      <w:r w:rsidRPr="006F15B6">
        <w:rPr>
          <w:rStyle w:val="FontStyle223"/>
          <w:rFonts w:asciiTheme="minorHAnsi" w:hAnsiTheme="minorHAnsi"/>
          <w:sz w:val="24"/>
          <w:szCs w:val="24"/>
        </w:rPr>
        <w:t>—</w:t>
      </w:r>
      <w:r w:rsidRPr="006F15B6">
        <w:rPr>
          <w:rStyle w:val="FontStyle223"/>
          <w:rFonts w:asciiTheme="minorHAnsi" w:hAnsiTheme="minorHAnsi"/>
          <w:sz w:val="24"/>
          <w:szCs w:val="24"/>
        </w:rPr>
        <w:tab/>
        <w:t xml:space="preserve">часы общения и беседы, обсуждение газетных статей и журналов и т.д. </w:t>
      </w:r>
    </w:p>
    <w:p w:rsidR="004726A1" w:rsidRPr="006F15B6" w:rsidRDefault="004726A1" w:rsidP="004726A1">
      <w:pPr>
        <w:pStyle w:val="Style154"/>
        <w:widowControl/>
        <w:tabs>
          <w:tab w:val="left" w:pos="720"/>
        </w:tabs>
        <w:spacing w:before="19"/>
        <w:ind w:left="720" w:right="1267"/>
        <w:rPr>
          <w:rStyle w:val="FontStyle223"/>
          <w:rFonts w:asciiTheme="minorHAnsi" w:hAnsiTheme="minorHAnsi"/>
          <w:sz w:val="24"/>
          <w:szCs w:val="24"/>
        </w:rPr>
      </w:pPr>
    </w:p>
    <w:p w:rsidR="004726A1" w:rsidRPr="006F15B6" w:rsidRDefault="004726A1" w:rsidP="004726A1">
      <w:pPr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Мероприятия по воспитанию трудолюбия, творческого отношения к учению, труду, жизни.</w:t>
      </w:r>
    </w:p>
    <w:p w:rsidR="004726A1" w:rsidRPr="006F15B6" w:rsidRDefault="004726A1" w:rsidP="004726A1">
      <w:pPr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Познавательные беседы, классные часы, в том числе с приглашением родителей разных профессий: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«Труд – источник создания, сохранения и приумножения материальных и духовных ценностей».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«Воспитываю себя сам».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«Деньги в доме – результат труда родителей».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«Товар, рынок, купля-продажа».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Досугово-развлекательная деятельность (досуговое общение):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День школы.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Конкурс поделок из природного материала «Здравствуй, осень!»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День матери.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Акция «Мастерская Деда Мороза».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Выставки декоративно-прикладного творчества.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Творческая деятельность: конкурсы, выставки, фестивали: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Конкурсы: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«Все профессии важны».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«Ученье – труд».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«Изготовь плакат по безопасности при работе с инструментами».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«Природоохранительная деятельность».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Конкурс рисунков: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«Наши родители на работе».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«Кем я хочу стать»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Фестиваль «Все работы хороши – выбирай на вкус».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Игровая деятельность: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Сюжетно-ролевые игры: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«День дублера».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«Я экскурсовод».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«Мы путешественники».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Игровые ситуации: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«Самообслуживание в семье и школе».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«Выполнение классных поручений» (дежурный, староста и т.д.).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Игровые ситуации по мотивам различных профессий.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>Социальное творчество (социально-преобразующая добровольческая деятельность):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 xml:space="preserve">Участие в разнообразных видах труда (уборка помещений и пришкольной территории (акция «Чистота вокруг нас», акция «Чистая школа»); оформление класса и школьного двора, изготовление кормушек и </w:t>
      </w:r>
      <w:proofErr w:type="spellStart"/>
      <w:r w:rsidRPr="006F15B6">
        <w:rPr>
          <w:rFonts w:asciiTheme="minorHAnsi" w:hAnsiTheme="minorHAnsi"/>
        </w:rPr>
        <w:t>подкармливание</w:t>
      </w:r>
      <w:proofErr w:type="spellEnd"/>
      <w:r w:rsidRPr="006F15B6">
        <w:rPr>
          <w:rFonts w:asciiTheme="minorHAnsi" w:hAnsiTheme="minorHAnsi"/>
        </w:rPr>
        <w:t xml:space="preserve"> птиц, изготовление различных игрушек к праздникам, акция «Мастерская Деда Мороза»; оформление класса к Новому году; акции по сбору макулатуры «Помоги библиотеке»).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Шефская помощь класса ветеранам труда и войны, престарелым и инвалидам.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Проектная деятельность</w:t>
      </w:r>
      <w:r w:rsidRPr="006F15B6">
        <w:rPr>
          <w:rFonts w:asciiTheme="minorHAnsi" w:hAnsiTheme="minorHAnsi"/>
        </w:rPr>
        <w:t>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Презентации учебных и творческих достижений. 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Конкурс презентаций «Труд нашей семьи».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Конкурс презентаций «Мир профессий», «Ученье – труд».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proofErr w:type="spellStart"/>
      <w:r w:rsidRPr="006F15B6">
        <w:rPr>
          <w:rFonts w:asciiTheme="minorHAnsi" w:hAnsiTheme="minorHAnsi"/>
          <w:b/>
        </w:rPr>
        <w:t>Видеоэкскурсии</w:t>
      </w:r>
      <w:proofErr w:type="spellEnd"/>
      <w:r w:rsidRPr="006F15B6">
        <w:rPr>
          <w:rFonts w:asciiTheme="minorHAnsi" w:hAnsiTheme="minorHAnsi"/>
          <w:b/>
        </w:rPr>
        <w:t xml:space="preserve"> и путешествия: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proofErr w:type="gramStart"/>
      <w:r w:rsidRPr="006F15B6">
        <w:rPr>
          <w:rFonts w:asciiTheme="minorHAnsi" w:hAnsiTheme="minorHAnsi"/>
          <w:b/>
        </w:rPr>
        <w:t xml:space="preserve">Ознакомительные </w:t>
      </w:r>
      <w:proofErr w:type="spellStart"/>
      <w:r w:rsidRPr="006F15B6">
        <w:rPr>
          <w:rFonts w:asciiTheme="minorHAnsi" w:hAnsiTheme="minorHAnsi"/>
          <w:b/>
        </w:rPr>
        <w:t>видеоэкскурсии</w:t>
      </w:r>
      <w:proofErr w:type="spellEnd"/>
      <w:r w:rsidRPr="006F15B6">
        <w:rPr>
          <w:rFonts w:asciiTheme="minorHAnsi" w:hAnsiTheme="minorHAnsi"/>
          <w:b/>
        </w:rPr>
        <w:t xml:space="preserve"> на предприятия, в общественные места:</w:t>
      </w:r>
      <w:proofErr w:type="gramEnd"/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«Какие бывают виды труда».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«Виды профессий».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Трудовая деятельность: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Работа в кружках, спортивных секциях и других учреждениях дополнительного образования.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Природоохранительная деятельность.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Работа трудовых бригад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Сотрудничество с Центром молодежных инициатив (трудоустройство несовершеннолетних).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Экскурсии на предприятия города.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Посещение Ярмарки профессий.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Конкурсные, познавательно развлекательные, сюжетно-ролевые и коллективно-творческие мероприятия.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Школьные олимпиады.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Встречи с людьми разных профессий.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Воспитательные технологии</w:t>
      </w:r>
      <w:r w:rsidRPr="006F15B6">
        <w:rPr>
          <w:rFonts w:asciiTheme="minorHAnsi" w:hAnsiTheme="minorHAnsi"/>
        </w:rPr>
        <w:t>:</w:t>
      </w:r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беседы, встречи с интересными людьми, сюжетно-ролевые игры, праздники труда, ярмарки, конкурсы, работа творческих и учебно-производственных мастерских, проект «Чистый двор», трудовые акции, День открытых дверей, проектная деятельность, социальное творчество.</w:t>
      </w:r>
      <w:proofErr w:type="gramEnd"/>
    </w:p>
    <w:p w:rsidR="004726A1" w:rsidRPr="006F15B6" w:rsidRDefault="004726A1" w:rsidP="004726A1">
      <w:pPr>
        <w:pStyle w:val="Style112"/>
        <w:widowControl/>
        <w:spacing w:line="240" w:lineRule="exact"/>
        <w:jc w:val="both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Пут</w:t>
      </w:r>
      <w:r w:rsidR="00895551" w:rsidRPr="006F15B6">
        <w:rPr>
          <w:rFonts w:asciiTheme="minorHAnsi" w:hAnsiTheme="minorHAnsi"/>
        </w:rPr>
        <w:t xml:space="preserve">и реализации направления «Человек </w:t>
      </w:r>
      <w:r w:rsidRPr="006F15B6">
        <w:rPr>
          <w:rFonts w:asciiTheme="minorHAnsi" w:hAnsiTheme="minorHAnsi"/>
        </w:rPr>
        <w:t xml:space="preserve"> и труд»</w:t>
      </w: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C57C9B" w:rsidP="004726A1">
      <w:pPr>
        <w:pStyle w:val="Style112"/>
        <w:widowControl/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roundrect id="_x0000_s1084" style="position:absolute;left:0;text-align:left;margin-left:152.65pt;margin-top:82.85pt;width:137.7pt;height:39.45pt;z-index:2516792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4">
              <w:txbxContent>
                <w:p w:rsidR="00C57C9B" w:rsidRDefault="00C57C9B" w:rsidP="00472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Направление</w:t>
                  </w:r>
                </w:p>
                <w:p w:rsidR="00C57C9B" w:rsidRDefault="00C57C9B" w:rsidP="004726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«Человек и труд»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85" style="position:absolute;left:0;text-align:left;margin-left:3.2pt;margin-top:9.5pt;width:124.45pt;height:50.8pt;z-index:2516802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5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86" style="position:absolute;left:0;text-align:left;margin-left:313.35pt;margin-top:12.6pt;width:124.45pt;height:47.7pt;z-index:25168128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6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Субботники по благоустройству территории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87" style="position:absolute;left:0;text-align:left;margin-left:3.2pt;margin-top:88.3pt;width:124.45pt;height:34pt;z-index:2516823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7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система КТД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88" style="position:absolute;left:0;text-align:left;margin-left:313.35pt;margin-top:88.3pt;width:124.45pt;height:34pt;z-index:2516833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8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акциях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сбору макулатуры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89" style="position:absolute;left:0;text-align:left;margin-left:3.2pt;margin-top:160.65pt;width:124.45pt;height:34pt;z-index:25168435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9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детских объединений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90" style="position:absolute;left:0;text-align:left;margin-left:313.35pt;margin-top:160.65pt;width:124.45pt;height:34pt;z-index:25168537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0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проекте «Чистый двор»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91" style="position:absolute;left:0;text-align:left;margin-left:156.1pt;margin-top:157.15pt;width:124.45pt;height:45.5pt;z-index:25168640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1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Проектно-исследовательская работа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roundrect id="_x0000_s1092" style="position:absolute;left:0;text-align:left;margin-left:156.1pt;margin-top:11.95pt;width:124.45pt;height:45.25pt;z-index:25168742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2">
              <w:txbxContent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 предприятиями </w:t>
                  </w:r>
                </w:p>
                <w:p w:rsidR="00C57C9B" w:rsidRDefault="00C57C9B" w:rsidP="004726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города</w:t>
                  </w:r>
                </w:p>
              </w:txbxContent>
            </v:textbox>
          </v:roundrect>
        </w:pict>
      </w:r>
      <w:r>
        <w:rPr>
          <w:rFonts w:asciiTheme="minorHAnsi" w:hAnsiTheme="minorHAnsi"/>
        </w:rPr>
        <w:pict>
          <v:shape id="_x0000_s1093" type="#_x0000_t32" style="position:absolute;left:0;text-align:left;margin-left:219pt;margin-top:60.3pt;width:0;height:22.55pt;flip:y;z-index:251688448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94" type="#_x0000_t32" style="position:absolute;left:0;text-align:left;margin-left:127.65pt;margin-top:60.3pt;width:25pt;height:22.55pt;flip:x y;z-index:251689472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95" type="#_x0000_t32" style="position:absolute;left:0;text-align:left;margin-left:290.35pt;margin-top:60.3pt;width:23pt;height:22.55pt;flip:y;z-index:251690496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96" type="#_x0000_t32" style="position:absolute;left:0;text-align:left;margin-left:127.65pt;margin-top:104.75pt;width:25pt;height:0;flip:x;z-index:251691520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97" type="#_x0000_t32" style="position:absolute;left:0;text-align:left;margin-left:293.35pt;margin-top:104.75pt;width:20pt;height:0;z-index:251692544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98" type="#_x0000_t32" style="position:absolute;left:0;text-align:left;margin-left:127.65pt;margin-top:125.5pt;width:28.45pt;height:35.15pt;flip:x;z-index:251693568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099" type="#_x0000_t32" style="position:absolute;left:0;text-align:left;margin-left:219pt;margin-top:125.5pt;width:0;height:27.65pt;z-index:251694592" o:connectortype="straight">
            <v:stroke endarrow="block"/>
          </v:shape>
        </w:pict>
      </w:r>
      <w:r>
        <w:rPr>
          <w:rFonts w:asciiTheme="minorHAnsi" w:hAnsiTheme="minorHAnsi"/>
        </w:rPr>
        <w:pict>
          <v:shape id="_x0000_s1100" type="#_x0000_t32" style="position:absolute;left:0;text-align:left;margin-left:290.35pt;margin-top:122.3pt;width:23pt;height:38.35pt;z-index:251695616" o:connectortype="straight">
            <v:stroke endarrow="block"/>
          </v:shape>
        </w:pict>
      </w: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left"/>
        <w:rPr>
          <w:rFonts w:asciiTheme="minorHAnsi" w:hAnsiTheme="minorHAnsi"/>
        </w:rPr>
      </w:pPr>
    </w:p>
    <w:p w:rsidR="004726A1" w:rsidRPr="006F15B6" w:rsidRDefault="004726A1" w:rsidP="004726A1">
      <w:pPr>
        <w:pStyle w:val="Style112"/>
        <w:widowControl/>
        <w:spacing w:line="240" w:lineRule="exact"/>
        <w:jc w:val="left"/>
        <w:rPr>
          <w:rFonts w:asciiTheme="minorHAnsi" w:hAnsiTheme="minorHAnsi"/>
        </w:rPr>
      </w:pPr>
    </w:p>
    <w:p w:rsidR="004726A1" w:rsidRPr="006F15B6" w:rsidRDefault="004726A1" w:rsidP="004726A1">
      <w:pPr>
        <w:widowControl/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lastRenderedPageBreak/>
        <w:t xml:space="preserve">       Планируемые результаты: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сформировано ценностное отношение к труду и творчеству;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ценностное и творческое отношение к учебному труду;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сформированы  основные трудовые  умения и навыками по самообслуживанию;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осознают приоритет нравственных основ труда, творчества, создания нового;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представление  о различных профессиях;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обладают навыками  трудового творческого сотрудничества с людьми разного возраста; 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опыт участия в различных видах общественно полезной и личностно значимой деятельности;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мотивированы к самореализации в социальном творчестве, познавательной,  общественно полезной деятельности.</w:t>
      </w:r>
    </w:p>
    <w:p w:rsidR="004726A1" w:rsidRPr="006F15B6" w:rsidRDefault="004726A1" w:rsidP="004726A1">
      <w:pPr>
        <w:widowControl/>
        <w:shd w:val="clear" w:color="auto" w:fill="FFFFFF"/>
        <w:ind w:left="720"/>
        <w:jc w:val="both"/>
        <w:rPr>
          <w:rFonts w:asciiTheme="minorHAnsi" w:hAnsiTheme="minorHAnsi"/>
          <w:u w:val="single"/>
        </w:rPr>
      </w:pPr>
      <w:r w:rsidRPr="006F15B6">
        <w:rPr>
          <w:rFonts w:asciiTheme="minorHAnsi" w:hAnsiTheme="minorHAnsi"/>
          <w:u w:val="single"/>
        </w:rPr>
        <w:t>Формируемые компетенции: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  <w:u w:val="single"/>
        </w:rPr>
      </w:pPr>
      <w:r w:rsidRPr="006F15B6">
        <w:rPr>
          <w:rFonts w:asciiTheme="minorHAnsi" w:hAnsiTheme="minorHAnsi"/>
        </w:rPr>
        <w:t>приобретение умений и навыков сотрудничества, ролевого взаимодействия с людьми разного возраста в учебно-трудовой деятельности;</w:t>
      </w:r>
    </w:p>
    <w:p w:rsidR="004726A1" w:rsidRPr="006F15B6" w:rsidRDefault="004726A1" w:rsidP="004726A1">
      <w:pPr>
        <w:widowControl/>
        <w:numPr>
          <w:ilvl w:val="0"/>
          <w:numId w:val="24"/>
        </w:numPr>
        <w:shd w:val="clear" w:color="auto" w:fill="FFFFFF"/>
        <w:autoSpaceDE/>
        <w:adjustRightInd/>
        <w:jc w:val="both"/>
        <w:rPr>
          <w:rFonts w:asciiTheme="minorHAnsi" w:hAnsiTheme="minorHAnsi"/>
          <w:u w:val="single"/>
        </w:rPr>
      </w:pPr>
      <w:r w:rsidRPr="006F15B6">
        <w:rPr>
          <w:rFonts w:asciiTheme="minorHAnsi" w:hAnsiTheme="minorHAnsi"/>
        </w:rPr>
        <w:t>умение творчески и критически работать с информацией: целенаправленный сбор информации, ее структурирование, анализ и обобщение из разных источников.</w:t>
      </w:r>
    </w:p>
    <w:p w:rsidR="004726A1" w:rsidRPr="006F15B6" w:rsidRDefault="004726A1" w:rsidP="004726A1">
      <w:pPr>
        <w:widowControl/>
        <w:shd w:val="clear" w:color="auto" w:fill="FFFFFF"/>
        <w:ind w:left="720"/>
        <w:jc w:val="both"/>
        <w:rPr>
          <w:rFonts w:asciiTheme="minorHAnsi" w:hAnsiTheme="minorHAnsi"/>
          <w:u w:val="single"/>
        </w:rPr>
      </w:pPr>
    </w:p>
    <w:p w:rsidR="004726A1" w:rsidRPr="006F15B6" w:rsidRDefault="004726A1" w:rsidP="004726A1">
      <w:pPr>
        <w:widowControl/>
        <w:shd w:val="clear" w:color="auto" w:fill="FFFFFF"/>
        <w:ind w:left="720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МОНИТОРИНГ</w:t>
      </w:r>
    </w:p>
    <w:p w:rsidR="004726A1" w:rsidRPr="006F15B6" w:rsidRDefault="004726A1" w:rsidP="004726A1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«Пословицы о труде»</w:t>
      </w:r>
    </w:p>
    <w:p w:rsidR="004726A1" w:rsidRPr="006F15B6" w:rsidRDefault="004726A1" w:rsidP="004726A1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«Познавательные потребности»</w:t>
      </w:r>
    </w:p>
    <w:p w:rsidR="004726A1" w:rsidRPr="006F15B6" w:rsidRDefault="004726A1" w:rsidP="004726A1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«Самооценка мотивов учебной деятельности»</w:t>
      </w:r>
    </w:p>
    <w:p w:rsidR="004726A1" w:rsidRPr="006F15B6" w:rsidRDefault="004726A1" w:rsidP="004726A1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Методики А.Н. Капустиной и М.И. Шиловой (изучение уровня воспитанности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)</w:t>
      </w:r>
    </w:p>
    <w:p w:rsidR="004726A1" w:rsidRDefault="004726A1" w:rsidP="004726A1">
      <w:pPr>
        <w:widowControl/>
        <w:shd w:val="clear" w:color="auto" w:fill="FFFFFF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          Методика определения общественной активности учащихся</w:t>
      </w:r>
    </w:p>
    <w:p w:rsidR="00C57C9B" w:rsidRDefault="00C57C9B" w:rsidP="004726A1">
      <w:pPr>
        <w:widowControl/>
        <w:shd w:val="clear" w:color="auto" w:fill="FFFFFF"/>
        <w:jc w:val="both"/>
        <w:rPr>
          <w:rFonts w:asciiTheme="minorHAnsi" w:hAnsiTheme="minorHAnsi"/>
          <w:bCs/>
        </w:rPr>
      </w:pPr>
    </w:p>
    <w:p w:rsidR="00C57C9B" w:rsidRDefault="00C57C9B" w:rsidP="004726A1">
      <w:pPr>
        <w:widowControl/>
        <w:shd w:val="clear" w:color="auto" w:fill="FFFFFF"/>
        <w:jc w:val="both"/>
        <w:rPr>
          <w:rFonts w:asciiTheme="minorHAnsi" w:hAnsiTheme="minorHAnsi"/>
          <w:bCs/>
        </w:rPr>
      </w:pPr>
    </w:p>
    <w:p w:rsidR="00C57C9B" w:rsidRPr="006F15B6" w:rsidRDefault="00C57C9B" w:rsidP="00C57C9B">
      <w:pPr>
        <w:widowControl/>
        <w:autoSpaceDE/>
        <w:autoSpaceDN/>
        <w:adjustRightInd/>
        <w:spacing w:line="23" w:lineRule="atLeast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ПРОГРАММА ПРОФОРИЕНТАЦИОННОЙ РАБОТЫ В ШКОЛЕ</w:t>
      </w:r>
    </w:p>
    <w:p w:rsidR="00C57C9B" w:rsidRPr="006F15B6" w:rsidRDefault="00C57C9B" w:rsidP="00C57C9B">
      <w:pPr>
        <w:widowControl/>
        <w:autoSpaceDE/>
        <w:autoSpaceDN/>
        <w:adjustRightInd/>
        <w:spacing w:line="23" w:lineRule="atLeast"/>
        <w:jc w:val="center"/>
        <w:rPr>
          <w:rFonts w:asciiTheme="minorHAnsi" w:hAnsiTheme="minorHAnsi"/>
        </w:rPr>
      </w:pPr>
    </w:p>
    <w:p w:rsidR="00C57C9B" w:rsidRPr="006F15B6" w:rsidRDefault="00C57C9B" w:rsidP="00C57C9B">
      <w:pPr>
        <w:widowControl/>
        <w:autoSpaceDE/>
        <w:autoSpaceDN/>
        <w:adjustRightInd/>
        <w:spacing w:line="23" w:lineRule="atLeast"/>
        <w:ind w:firstLine="567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Профориентация</w:t>
      </w:r>
      <w:r w:rsidRPr="006F15B6">
        <w:rPr>
          <w:rFonts w:asciiTheme="minorHAnsi" w:hAnsiTheme="minorHAnsi"/>
        </w:rPr>
        <w:t> 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C57C9B" w:rsidRPr="006F15B6" w:rsidRDefault="00C57C9B" w:rsidP="00C57C9B">
      <w:pPr>
        <w:widowControl/>
        <w:autoSpaceDE/>
        <w:autoSpaceDN/>
        <w:adjustRightInd/>
        <w:spacing w:line="23" w:lineRule="atLeast"/>
        <w:ind w:firstLine="567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Цель:</w:t>
      </w:r>
      <w:r w:rsidRPr="006F15B6">
        <w:rPr>
          <w:rFonts w:asciiTheme="minorHAnsi" w:hAnsiTheme="minorHAnsi"/>
        </w:rPr>
        <w:t xml:space="preserve"> оказание </w:t>
      </w:r>
      <w:proofErr w:type="spellStart"/>
      <w:r w:rsidRPr="006F15B6">
        <w:rPr>
          <w:rFonts w:asciiTheme="minorHAnsi" w:hAnsiTheme="minorHAnsi"/>
        </w:rPr>
        <w:t>профориентационной</w:t>
      </w:r>
      <w:proofErr w:type="spellEnd"/>
      <w:r w:rsidRPr="006F15B6">
        <w:rPr>
          <w:rFonts w:asciiTheme="minorHAnsi" w:hAnsiTheme="minorHAnsi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Задачи:</w:t>
      </w:r>
    </w:p>
    <w:p w:rsidR="00C57C9B" w:rsidRPr="006F15B6" w:rsidRDefault="00C57C9B" w:rsidP="00C57C9B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получение данных о предпочтениях, склонностях и возможностях учащихся для разделения их по профилям обучения;</w:t>
      </w:r>
    </w:p>
    <w:p w:rsidR="00C57C9B" w:rsidRPr="006F15B6" w:rsidRDefault="00C57C9B" w:rsidP="00C57C9B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обеспечение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C57C9B" w:rsidRPr="006F15B6" w:rsidRDefault="00C57C9B" w:rsidP="00C57C9B">
      <w:pPr>
        <w:numPr>
          <w:ilvl w:val="0"/>
          <w:numId w:val="3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способствовать проектированию подростками своих жизненных и профессиональных планов.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E8632C" w:rsidRDefault="00E8632C" w:rsidP="00C57C9B">
      <w:pPr>
        <w:widowControl/>
        <w:autoSpaceDE/>
        <w:autoSpaceDN/>
        <w:adjustRightInd/>
        <w:spacing w:line="23" w:lineRule="atLeast"/>
        <w:ind w:firstLine="567"/>
        <w:jc w:val="center"/>
        <w:rPr>
          <w:rFonts w:asciiTheme="minorHAnsi" w:hAnsiTheme="minorHAnsi"/>
          <w:b/>
          <w:bCs/>
        </w:rPr>
      </w:pPr>
    </w:p>
    <w:p w:rsidR="00C57C9B" w:rsidRPr="006F15B6" w:rsidRDefault="00C57C9B" w:rsidP="00C57C9B">
      <w:pPr>
        <w:widowControl/>
        <w:autoSpaceDE/>
        <w:autoSpaceDN/>
        <w:adjustRightInd/>
        <w:spacing w:line="23" w:lineRule="atLeast"/>
        <w:ind w:firstLine="567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lastRenderedPageBreak/>
        <w:t xml:space="preserve">Этапы реализации программы </w:t>
      </w:r>
      <w:proofErr w:type="spellStart"/>
      <w:r w:rsidRPr="006F15B6">
        <w:rPr>
          <w:rFonts w:asciiTheme="minorHAnsi" w:hAnsiTheme="minorHAnsi"/>
          <w:b/>
          <w:bCs/>
        </w:rPr>
        <w:t>профориентационной</w:t>
      </w:r>
      <w:proofErr w:type="spellEnd"/>
      <w:r w:rsidRPr="006F15B6">
        <w:rPr>
          <w:rFonts w:asciiTheme="minorHAnsi" w:hAnsiTheme="minorHAnsi"/>
          <w:b/>
          <w:bCs/>
        </w:rPr>
        <w:t xml:space="preserve"> работы</w:t>
      </w:r>
    </w:p>
    <w:p w:rsidR="00C57C9B" w:rsidRPr="006F15B6" w:rsidRDefault="00C57C9B" w:rsidP="00C57C9B">
      <w:pPr>
        <w:widowControl/>
        <w:autoSpaceDE/>
        <w:autoSpaceDN/>
        <w:adjustRightInd/>
        <w:spacing w:line="23" w:lineRule="atLeast"/>
        <w:ind w:firstLine="567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1 - 4 классы</w:t>
      </w:r>
      <w:r w:rsidRPr="006F15B6">
        <w:rPr>
          <w:rFonts w:asciiTheme="minorHAnsi" w:hAnsiTheme="minorHAnsi"/>
        </w:rPr>
        <w:t xml:space="preserve">: - формирование у младших школьников ценностного отношения к труду, понимание его роли в жизни человека и в обществе; </w:t>
      </w:r>
      <w:proofErr w:type="gramStart"/>
      <w:r w:rsidRPr="006F15B6">
        <w:rPr>
          <w:rFonts w:asciiTheme="minorHAnsi" w:hAnsiTheme="minorHAnsi"/>
        </w:rPr>
        <w:t>-р</w:t>
      </w:r>
      <w:proofErr w:type="gramEnd"/>
      <w:r w:rsidRPr="006F15B6">
        <w:rPr>
          <w:rFonts w:asciiTheme="minorHAnsi" w:hAnsiTheme="minorHAnsi"/>
        </w:rPr>
        <w:t>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5 - 7 классы</w:t>
      </w:r>
      <w:r w:rsidRPr="006F15B6">
        <w:rPr>
          <w:rFonts w:asciiTheme="minorHAnsi" w:hAnsiTheme="minorHAnsi"/>
        </w:rPr>
        <w:t>: - развитие у школьников личностного смысла в приобретении познавательного опыта и интереса к профессиональной деятельности; -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8-9 классы</w:t>
      </w:r>
      <w:r w:rsidRPr="006F15B6">
        <w:rPr>
          <w:rFonts w:asciiTheme="minorHAnsi" w:hAnsiTheme="minorHAnsi"/>
        </w:rPr>
        <w:t xml:space="preserve">: - уточнение образовательного запроса в ходе факультативных занятий и других курсов по выбору; </w:t>
      </w:r>
      <w:proofErr w:type="gramStart"/>
      <w:r w:rsidRPr="006F15B6">
        <w:rPr>
          <w:rFonts w:asciiTheme="minorHAnsi" w:hAnsiTheme="minorHAnsi"/>
        </w:rPr>
        <w:t>-г</w:t>
      </w:r>
      <w:proofErr w:type="gramEnd"/>
      <w:r w:rsidRPr="006F15B6">
        <w:rPr>
          <w:rFonts w:asciiTheme="minorHAnsi" w:hAnsiTheme="minorHAnsi"/>
        </w:rPr>
        <w:t>рупповое и индивидуальное консультирование с целью выявления и формирования адекватного принятия решения о выборе профиля обучения; -формирование образовательного запроса, соответствующего интересам и способностям, ценностным ориентациям.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10-11 классы:</w:t>
      </w:r>
      <w:r w:rsidRPr="006F15B6">
        <w:rPr>
          <w:rFonts w:asciiTheme="minorHAnsi" w:hAnsiTheme="minorHAnsi"/>
        </w:rPr>
        <w:t xml:space="preserve"> -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C57C9B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</w:p>
    <w:p w:rsidR="00C57C9B" w:rsidRPr="006F15B6" w:rsidRDefault="00C57C9B" w:rsidP="00C57C9B">
      <w:pPr>
        <w:spacing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</w:t>
      </w:r>
      <w:r w:rsidRPr="006F15B6">
        <w:rPr>
          <w:rFonts w:asciiTheme="minorHAnsi" w:hAnsiTheme="minorHAnsi"/>
          <w:b/>
        </w:rPr>
        <w:t>Основные формы работы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Самыми распространенными мероприятиями </w:t>
      </w:r>
      <w:proofErr w:type="spellStart"/>
      <w:r w:rsidRPr="006F15B6">
        <w:rPr>
          <w:rFonts w:asciiTheme="minorHAnsi" w:hAnsiTheme="minorHAnsi"/>
        </w:rPr>
        <w:t>профориентационной</w:t>
      </w:r>
      <w:proofErr w:type="spellEnd"/>
      <w:r w:rsidRPr="006F15B6">
        <w:rPr>
          <w:rFonts w:asciiTheme="minorHAnsi" w:hAnsiTheme="minorHAnsi"/>
        </w:rPr>
        <w:t xml:space="preserve"> работы являются уроки профориентации, </w:t>
      </w:r>
      <w:proofErr w:type="spellStart"/>
      <w:r w:rsidRPr="006F15B6">
        <w:rPr>
          <w:rFonts w:asciiTheme="minorHAnsi" w:hAnsiTheme="minorHAnsi"/>
        </w:rPr>
        <w:t>внутришкольные</w:t>
      </w:r>
      <w:proofErr w:type="spellEnd"/>
      <w:r w:rsidRPr="006F15B6">
        <w:rPr>
          <w:rFonts w:asciiTheme="minorHAnsi" w:hAnsiTheme="minorHAnsi"/>
        </w:rPr>
        <w:t xml:space="preserve"> конкурсы, связанные с выбором профессии.</w:t>
      </w:r>
    </w:p>
    <w:p w:rsidR="00C57C9B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tbl>
      <w:tblPr>
        <w:tblW w:w="96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960"/>
        <w:gridCol w:w="6944"/>
      </w:tblGrid>
      <w:tr w:rsidR="00C57C9B" w:rsidRPr="006F15B6" w:rsidTr="00C57C9B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 xml:space="preserve">№ </w:t>
            </w:r>
            <w:proofErr w:type="gramStart"/>
            <w:r w:rsidRPr="006F15B6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6F15B6">
              <w:rPr>
                <w:rFonts w:asciiTheme="minorHAnsi" w:hAnsiTheme="minorHAnsi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Краткое описание</w:t>
            </w:r>
          </w:p>
        </w:tc>
      </w:tr>
      <w:tr w:rsidR="00C57C9B" w:rsidRPr="006F15B6" w:rsidTr="00C57C9B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Профпросвещение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Начальная профессиональная подготовка школьников осуществляется через уроки труда, организацию кружков и т.д.</w:t>
            </w:r>
          </w:p>
        </w:tc>
      </w:tr>
      <w:tr w:rsidR="00C57C9B" w:rsidRPr="006F15B6" w:rsidTr="00C57C9B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proofErr w:type="spellStart"/>
            <w:r w:rsidRPr="006F15B6">
              <w:rPr>
                <w:rFonts w:asciiTheme="minorHAnsi" w:hAnsiTheme="minorHAnsi"/>
              </w:rPr>
              <w:t>Профинформация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Система мер по ознакомлению учащихся</w:t>
            </w:r>
            <w:proofErr w:type="gramStart"/>
            <w:r w:rsidRPr="006F15B6">
              <w:rPr>
                <w:rFonts w:asciiTheme="minorHAnsi" w:hAnsiTheme="minorHAnsi"/>
              </w:rPr>
              <w:t>:-</w:t>
            </w:r>
            <w:proofErr w:type="gramEnd"/>
            <w:r w:rsidRPr="006F15B6">
              <w:rPr>
                <w:rFonts w:asciiTheme="minorHAnsi" w:hAnsiTheme="minorHAnsi"/>
              </w:rPr>
              <w:t>с ситуацией в области спроса и предложения на рынке труда-с характером работы по основным профессиям и специальностям-с образовательными учреждениями начального, среднего и высшего профессионального образования, расположенными на территории</w:t>
            </w:r>
          </w:p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Санкт – Петербурга, Всеволожска.</w:t>
            </w:r>
          </w:p>
        </w:tc>
      </w:tr>
      <w:tr w:rsidR="00C57C9B" w:rsidRPr="006F15B6" w:rsidTr="00C57C9B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proofErr w:type="spellStart"/>
            <w:r w:rsidRPr="006F15B6">
              <w:rPr>
                <w:rFonts w:asciiTheme="minorHAnsi" w:hAnsiTheme="minorHAnsi"/>
              </w:rPr>
              <w:t>Профконсультация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9B" w:rsidRPr="006F15B6" w:rsidRDefault="00C57C9B" w:rsidP="00C57C9B">
            <w:pPr>
              <w:spacing w:line="240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Направления работы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Организационно-методическая деятельность: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 xml:space="preserve">методическая помощь учителям в подборке материалов и диагностических карт.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Работа с учащимися: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 xml:space="preserve">комплекс </w:t>
      </w:r>
      <w:proofErr w:type="spellStart"/>
      <w:r w:rsidRPr="006F15B6">
        <w:rPr>
          <w:rFonts w:asciiTheme="minorHAnsi" w:hAnsiTheme="minorHAnsi"/>
        </w:rPr>
        <w:t>профориентационных</w:t>
      </w:r>
      <w:proofErr w:type="spellEnd"/>
      <w:r w:rsidRPr="006F15B6">
        <w:rPr>
          <w:rFonts w:asciiTheme="minorHAnsi" w:hAnsiTheme="minorHAnsi"/>
        </w:rPr>
        <w:t xml:space="preserve"> услуг в виде </w:t>
      </w:r>
      <w:proofErr w:type="spellStart"/>
      <w:r w:rsidRPr="006F15B6">
        <w:rPr>
          <w:rFonts w:asciiTheme="minorHAnsi" w:hAnsiTheme="minorHAnsi"/>
        </w:rPr>
        <w:t>профдиагностических</w:t>
      </w:r>
      <w:proofErr w:type="spellEnd"/>
      <w:r w:rsidRPr="006F15B6">
        <w:rPr>
          <w:rFonts w:asciiTheme="minorHAnsi" w:hAnsiTheme="minorHAnsi"/>
        </w:rPr>
        <w:t xml:space="preserve"> мероприятий, занятий и тренингов по планированию карьеры;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>•</w:t>
      </w:r>
      <w:r w:rsidRPr="006F15B6">
        <w:rPr>
          <w:rFonts w:asciiTheme="minorHAnsi" w:hAnsiTheme="minorHAnsi"/>
        </w:rPr>
        <w:tab/>
        <w:t>консультации по выбору профиля обучения (индивидуальные, групповые);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анкетирование;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организация и проведение экскурсий;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 xml:space="preserve">встречи с представителями предприятий, учебных заведений.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Работа с родителями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проведение родительских собраний, (общешкольных, классных, совместно с учащимися);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лектории для родителей;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индивидуальные беседы педагогов с родителями школьников;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анкетирование родителей учащихся;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привлечение родителей школьников для выступлений перед учащимися с беседами;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помощь родителей в организации профессиональных проб старшеклассников на предприятиях;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помощь родителей в организации временного трудоустройства учащихся в каникулярное время;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КРИТЕРИИ И ПОКАЗАТЕЛИ ЭФФЕКТИВНОСТИ ПРОФОРИЕНТАЦИОННОЙ РАБОТЫ В ШКОЛЕ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1.Достаточная информация о профессии и путях ее получения. Показателем информации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 Потребность в обоснованном выборе профессии.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Показателем </w:t>
      </w:r>
      <w:proofErr w:type="spellStart"/>
      <w:r w:rsidRPr="006F15B6">
        <w:rPr>
          <w:rFonts w:asciiTheme="minorHAnsi" w:hAnsiTheme="minorHAnsi"/>
        </w:rPr>
        <w:t>сформированности</w:t>
      </w:r>
      <w:proofErr w:type="spellEnd"/>
      <w:r w:rsidRPr="006F15B6">
        <w:rPr>
          <w:rFonts w:asciiTheme="minorHAnsi" w:hAnsiTheme="minorHAnsi"/>
        </w:rPr>
        <w:t xml:space="preserve"> потребности 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 желание пробы своих сил в конкретных областях деятельности,  самостоятельное составление своего профессионального плана.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Уверенность школьника в социальной значимости труда, т.е. сформированное отношение к нему как к жизненной ценности.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4.Степень самопознания школьника.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5. Наличие у школьника обоснованного профессионального плана.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Общешкольные внеклассные мероприятия по профориентации учащихся.</w:t>
      </w:r>
    </w:p>
    <w:p w:rsidR="00C57C9B" w:rsidRPr="006F15B6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Проведение конкурсных программ: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“Юные модельеры” (7-8-е классы)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“Рукодельницы” (5-9-е классы)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“Волшебные узоры” (5-9 классы).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Конкурсы рисунков и сочинений</w:t>
      </w:r>
      <w:r w:rsidRPr="006F15B6">
        <w:rPr>
          <w:rFonts w:asciiTheme="minorHAnsi" w:hAnsiTheme="minorHAnsi"/>
        </w:rPr>
        <w:t xml:space="preserve"> “Моя будущая профессия”.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 xml:space="preserve">Знакомство с образовательными услугами города и района: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участие в “Ярмарке профессий”;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встречи с представителями ВУЗов, </w:t>
      </w:r>
      <w:proofErr w:type="spellStart"/>
      <w:r w:rsidRPr="006F15B6">
        <w:rPr>
          <w:rFonts w:asciiTheme="minorHAnsi" w:hAnsiTheme="minorHAnsi"/>
        </w:rPr>
        <w:t>ССУЗов</w:t>
      </w:r>
      <w:proofErr w:type="spellEnd"/>
      <w:r w:rsidRPr="006F15B6">
        <w:rPr>
          <w:rFonts w:asciiTheme="minorHAnsi" w:hAnsiTheme="minorHAnsi"/>
        </w:rPr>
        <w:t>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оформление стенда “Мир профессий”.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  <w:r w:rsidRPr="006F15B6">
        <w:rPr>
          <w:rFonts w:asciiTheme="minorHAnsi" w:hAnsiTheme="minorHAnsi"/>
          <w:b/>
        </w:rPr>
        <w:t>Проведение недели по профориентации</w:t>
      </w:r>
      <w:r w:rsidRPr="006F15B6">
        <w:rPr>
          <w:rFonts w:asciiTheme="minorHAnsi" w:hAnsiTheme="minorHAnsi"/>
        </w:rPr>
        <w:t xml:space="preserve"> “Дороги, которые мы выбираем”.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Организация тематических классных часов, праздников “Мир профессий”.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классных мероприятий “Профессии наших родителей”.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встреч с людьми различных профессий “Мое место в государстве”.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и проведение экскурсий на предприятия.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элективных курсов и работы предметных кружков.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школьных, сетевых олимпиад.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предметных недель.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Проектная деятельность учащихся.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научно-практических конференций учащихся 8-9 классов в рамках ресурсного центра.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индивидуальных и групповых занятий с целью развития творческих способностей учащихся.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выставок творческих работ учащихся 5-6-х классов на тему «Профессии наших родителей».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Проведение обзоров научно-популярной и художественной литературы по вопросам профориентации.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Тематические занятия (форма проведения – тренинг, блочное проведение).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Индивидуальная работа с родителями по формированию и развитию профессиональных интересов учащихся.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Диагностика интеллектуального развития и </w:t>
      </w:r>
      <w:proofErr w:type="spellStart"/>
      <w:r w:rsidRPr="006F15B6">
        <w:rPr>
          <w:rFonts w:asciiTheme="minorHAnsi" w:hAnsiTheme="minorHAnsi"/>
        </w:rPr>
        <w:t>профсклонностей</w:t>
      </w:r>
      <w:proofErr w:type="spellEnd"/>
      <w:r w:rsidRPr="006F15B6">
        <w:rPr>
          <w:rFonts w:asciiTheme="minorHAnsi" w:hAnsiTheme="minorHAnsi"/>
        </w:rPr>
        <w:t xml:space="preserve"> и интересов учащихся.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Социологический опрос учащихся.</w:t>
      </w:r>
    </w:p>
    <w:p w:rsidR="00C57C9B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Ознакомление родителей с исследованиями классных руководителей по выявлению склонностей и способностей ребенка.</w:t>
      </w:r>
    </w:p>
    <w:p w:rsidR="00C57C9B" w:rsidRPr="00B904F9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ПЛАНИРУЕМЫЕ РЕЗУЛЬТАТЫ ОСВОЕНИЯ ПРОГРАММЫ ПРОФОРИЕНТАЦИИ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</w:r>
      <w:proofErr w:type="gramStart"/>
      <w:r w:rsidRPr="006F15B6">
        <w:rPr>
          <w:rFonts w:asciiTheme="minorHAnsi" w:hAnsiTheme="minorHAnsi"/>
        </w:rPr>
        <w:t>Сформированное</w:t>
      </w:r>
      <w:proofErr w:type="gramEnd"/>
      <w:r w:rsidRPr="006F15B6">
        <w:rPr>
          <w:rFonts w:asciiTheme="minorHAnsi" w:hAnsiTheme="minorHAnsi"/>
        </w:rPr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Pr="006F15B6">
        <w:rPr>
          <w:rFonts w:asciiTheme="minorHAnsi" w:hAnsiTheme="minorHAnsi"/>
        </w:rPr>
        <w:t>недоопределенной</w:t>
      </w:r>
      <w:proofErr w:type="spellEnd"/>
      <w:r w:rsidRPr="006F15B6">
        <w:rPr>
          <w:rFonts w:asciiTheme="minorHAnsi" w:hAnsiTheme="minorHAnsi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6F15B6">
        <w:rPr>
          <w:rFonts w:asciiTheme="minorHAnsi" w:hAnsiTheme="minorHAnsi"/>
        </w:rPr>
        <w:t>действования</w:t>
      </w:r>
      <w:proofErr w:type="spellEnd"/>
      <w:r w:rsidRPr="006F15B6">
        <w:rPr>
          <w:rFonts w:asciiTheme="minorHAnsi" w:hAnsiTheme="minorHAnsi"/>
        </w:rPr>
        <w:t xml:space="preserve">. 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 xml:space="preserve">Сформированные рефлексивные действия: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ab/>
        <w:t xml:space="preserve">- способность оценивать ситуацию, выбирать эффективные стратегии поведения в ситуации;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  <w:r w:rsidRPr="006F15B6">
        <w:rPr>
          <w:rFonts w:asciiTheme="minorHAnsi" w:hAnsiTheme="minorHAnsi"/>
        </w:rPr>
        <w:tab/>
        <w:t xml:space="preserve">-  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профессии; 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ab/>
        <w:t>- осуществление  выбора индивидуального и профессионального маршрута для реализации индивидуальной образовательной программы.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Формируемые компетенции: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 - социально-экономическая компетенция – совместимость, пригодность личных качеств к будущей профессии, ориентирование на рынок труда, знание норм трудовой и коллективной этики;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 - формирование (ориентационных) </w:t>
      </w:r>
      <w:proofErr w:type="spellStart"/>
      <w:r w:rsidRPr="006F15B6">
        <w:rPr>
          <w:rFonts w:asciiTheme="minorHAnsi" w:hAnsiTheme="minorHAnsi"/>
        </w:rPr>
        <w:t>профориентационных</w:t>
      </w:r>
      <w:proofErr w:type="spellEnd"/>
      <w:r w:rsidRPr="006F15B6">
        <w:rPr>
          <w:rFonts w:asciiTheme="minorHAnsi" w:hAnsiTheme="minorHAnsi"/>
        </w:rPr>
        <w:t xml:space="preserve"> компетенций, которые являются основой для профессиональных компетенций (испытывать потребность в </w:t>
      </w:r>
      <w:r w:rsidRPr="006F15B6">
        <w:rPr>
          <w:rFonts w:asciiTheme="minorHAnsi" w:hAnsiTheme="minorHAnsi"/>
        </w:rPr>
        <w:lastRenderedPageBreak/>
        <w:t>образовательной самоидентификации).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МОНИТОРИНГ ЭФФЕКТИВНОСТИ РЕАЛИЗАЦИИ</w:t>
      </w:r>
    </w:p>
    <w:p w:rsidR="00C57C9B" w:rsidRPr="006F15B6" w:rsidRDefault="00C57C9B" w:rsidP="00C57C9B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ПРОГРАММЫ ПРОФОРИЕНТАЦИИ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 Опросник для выявления готовности школьников к выбору профессии.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 Опросник по карте интересов.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Методика выявления коммуникативных склонностей учащихся.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 Методика определения активности учащихся.</w:t>
      </w:r>
    </w:p>
    <w:p w:rsidR="00C57C9B" w:rsidRPr="006F15B6" w:rsidRDefault="00C57C9B" w:rsidP="00C57C9B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5. Опросник для выявления готовности школьников к выбору профессии.</w:t>
      </w:r>
    </w:p>
    <w:p w:rsidR="00C57C9B" w:rsidRPr="006F15B6" w:rsidRDefault="00C57C9B" w:rsidP="004726A1">
      <w:pPr>
        <w:widowControl/>
        <w:shd w:val="clear" w:color="auto" w:fill="FFFFFF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867CBF" w:rsidRPr="006F15B6" w:rsidRDefault="00867CBF" w:rsidP="004726A1">
      <w:pPr>
        <w:widowControl/>
        <w:shd w:val="clear" w:color="auto" w:fill="FFFFFF"/>
        <w:jc w:val="both"/>
        <w:rPr>
          <w:rFonts w:asciiTheme="minorHAnsi" w:hAnsiTheme="minorHAnsi"/>
          <w:bCs/>
        </w:rPr>
      </w:pPr>
    </w:p>
    <w:p w:rsidR="00867CBF" w:rsidRPr="006F15B6" w:rsidRDefault="00867CBF" w:rsidP="00867CBF">
      <w:pPr>
        <w:pStyle w:val="Style112"/>
        <w:widowControl/>
        <w:spacing w:before="53" w:line="322" w:lineRule="exact"/>
        <w:ind w:left="696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4 направление</w:t>
      </w:r>
    </w:p>
    <w:p w:rsidR="00867CBF" w:rsidRPr="00CE0F3F" w:rsidRDefault="00867CBF" w:rsidP="00867CBF">
      <w:pPr>
        <w:pStyle w:val="Style112"/>
        <w:widowControl/>
        <w:spacing w:before="53" w:line="322" w:lineRule="exact"/>
        <w:ind w:left="696"/>
        <w:rPr>
          <w:rStyle w:val="FontStyle221"/>
          <w:rFonts w:asciiTheme="minorHAnsi" w:hAnsiTheme="minorHAnsi"/>
          <w:sz w:val="24"/>
          <w:szCs w:val="24"/>
          <w:u w:val="single"/>
        </w:rPr>
      </w:pPr>
      <w:r w:rsidRPr="00CE0F3F">
        <w:rPr>
          <w:rStyle w:val="FontStyle221"/>
          <w:rFonts w:asciiTheme="minorHAnsi" w:hAnsiTheme="minorHAnsi"/>
          <w:b w:val="0"/>
          <w:sz w:val="24"/>
          <w:szCs w:val="24"/>
          <w:u w:val="single"/>
        </w:rPr>
        <w:t xml:space="preserve">воспитание ценностного отношения к природе, окружающей среде </w:t>
      </w:r>
    </w:p>
    <w:p w:rsidR="00867CBF" w:rsidRPr="006F15B6" w:rsidRDefault="00867CBF" w:rsidP="00867CBF">
      <w:pPr>
        <w:pStyle w:val="Style112"/>
        <w:widowControl/>
        <w:spacing w:before="53" w:line="322" w:lineRule="exact"/>
        <w:ind w:left="696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«Человек и природа»</w:t>
      </w:r>
    </w:p>
    <w:p w:rsidR="00867CBF" w:rsidRPr="006F15B6" w:rsidRDefault="00867CBF" w:rsidP="00867CBF">
      <w:pPr>
        <w:pStyle w:val="Style112"/>
        <w:widowControl/>
        <w:spacing w:before="53" w:line="322" w:lineRule="exact"/>
        <w:jc w:val="both"/>
        <w:rPr>
          <w:rStyle w:val="FontStyle221"/>
          <w:rFonts w:asciiTheme="minorHAnsi" w:hAnsiTheme="minorHAnsi"/>
          <w:b w:val="0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Цель:</w:t>
      </w:r>
      <w:r w:rsidRPr="006F15B6">
        <w:rPr>
          <w:rStyle w:val="FontStyle221"/>
          <w:rFonts w:asciiTheme="minorHAnsi" w:hAnsiTheme="minorHAnsi"/>
          <w:b w:val="0"/>
          <w:sz w:val="24"/>
          <w:szCs w:val="24"/>
        </w:rPr>
        <w:t xml:space="preserve">  популяризация экологических знаний, участие школьников в решении экологических проблем</w:t>
      </w:r>
    </w:p>
    <w:p w:rsidR="00867CBF" w:rsidRPr="006F15B6" w:rsidRDefault="00867CBF" w:rsidP="00867CBF">
      <w:pPr>
        <w:pStyle w:val="Style112"/>
        <w:widowControl/>
        <w:spacing w:before="53" w:line="322" w:lineRule="exact"/>
        <w:jc w:val="both"/>
        <w:rPr>
          <w:rStyle w:val="FontStyle221"/>
          <w:rFonts w:asciiTheme="minorHAnsi" w:hAnsiTheme="minorHAnsi"/>
          <w:sz w:val="24"/>
          <w:szCs w:val="24"/>
        </w:rPr>
      </w:pPr>
      <w:r w:rsidRPr="006F15B6">
        <w:rPr>
          <w:rStyle w:val="FontStyle221"/>
          <w:rFonts w:asciiTheme="minorHAnsi" w:hAnsiTheme="minorHAnsi"/>
          <w:sz w:val="24"/>
          <w:szCs w:val="24"/>
        </w:rPr>
        <w:t>Задачи:</w:t>
      </w:r>
    </w:p>
    <w:p w:rsidR="00867CBF" w:rsidRPr="006F15B6" w:rsidRDefault="00867CBF" w:rsidP="00867CBF">
      <w:pPr>
        <w:widowControl/>
        <w:numPr>
          <w:ilvl w:val="0"/>
          <w:numId w:val="25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867CBF" w:rsidRPr="006F15B6" w:rsidRDefault="00867CBF" w:rsidP="00867CBF">
      <w:pPr>
        <w:widowControl/>
        <w:numPr>
          <w:ilvl w:val="0"/>
          <w:numId w:val="25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осознания роли и активности человека в преобразовании окружающей действительности;</w:t>
      </w:r>
    </w:p>
    <w:p w:rsidR="00867CBF" w:rsidRPr="006F15B6" w:rsidRDefault="00867CBF" w:rsidP="00867CBF">
      <w:pPr>
        <w:widowControl/>
        <w:numPr>
          <w:ilvl w:val="0"/>
          <w:numId w:val="25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воспитание экологической культуры, бережное отношение к растениям и животным;</w:t>
      </w:r>
    </w:p>
    <w:p w:rsidR="00867CBF" w:rsidRPr="006F15B6" w:rsidRDefault="00867CBF" w:rsidP="00867CBF">
      <w:pPr>
        <w:widowControl/>
        <w:numPr>
          <w:ilvl w:val="0"/>
          <w:numId w:val="25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воспитание </w:t>
      </w:r>
      <w:proofErr w:type="gramStart"/>
      <w:r w:rsidRPr="006F15B6">
        <w:rPr>
          <w:rFonts w:asciiTheme="minorHAnsi" w:hAnsiTheme="minorHAnsi"/>
        </w:rPr>
        <w:t>ценностного</w:t>
      </w:r>
      <w:proofErr w:type="gramEnd"/>
      <w:r w:rsidRPr="006F15B6">
        <w:rPr>
          <w:rFonts w:asciiTheme="minorHAnsi" w:hAnsiTheme="minorHAnsi"/>
        </w:rPr>
        <w:t xml:space="preserve"> отношение к природе и всем формам жизни;</w:t>
      </w:r>
    </w:p>
    <w:p w:rsidR="00867CBF" w:rsidRPr="006F15B6" w:rsidRDefault="00867CBF" w:rsidP="00867CBF">
      <w:pPr>
        <w:widowControl/>
        <w:numPr>
          <w:ilvl w:val="0"/>
          <w:numId w:val="25"/>
        </w:numPr>
        <w:shd w:val="clear" w:color="auto" w:fill="FFFFFF"/>
        <w:autoSpaceDE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приобретение элементарного опыта природоохранительной деятельности.</w:t>
      </w:r>
    </w:p>
    <w:p w:rsidR="00867CBF" w:rsidRPr="006F15B6" w:rsidRDefault="00867CBF" w:rsidP="00867CBF">
      <w:pPr>
        <w:widowControl/>
        <w:shd w:val="clear" w:color="auto" w:fill="FFFFFF"/>
        <w:autoSpaceDE/>
        <w:adjustRightInd/>
        <w:ind w:left="720"/>
        <w:jc w:val="both"/>
        <w:rPr>
          <w:rFonts w:asciiTheme="minorHAnsi" w:hAnsiTheme="minorHAnsi"/>
        </w:rPr>
      </w:pPr>
    </w:p>
    <w:p w:rsidR="00867CBF" w:rsidRPr="006F15B6" w:rsidRDefault="00867CBF" w:rsidP="00867CBF">
      <w:pPr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 xml:space="preserve">Ценности: </w:t>
      </w:r>
      <w:r w:rsidRPr="006F15B6">
        <w:rPr>
          <w:rFonts w:asciiTheme="minorHAnsi" w:hAnsiTheme="minorHAnsi"/>
          <w:bCs/>
        </w:rPr>
        <w:t>жизнь,</w:t>
      </w:r>
      <w:r w:rsidRPr="006F15B6">
        <w:rPr>
          <w:rFonts w:asciiTheme="minorHAnsi" w:hAnsiTheme="minorHAnsi"/>
          <w:b/>
          <w:bCs/>
        </w:rPr>
        <w:t xml:space="preserve"> </w:t>
      </w:r>
      <w:r w:rsidRPr="006F15B6">
        <w:rPr>
          <w:rFonts w:asciiTheme="minorHAnsi" w:hAnsiTheme="minorHAnsi"/>
        </w:rPr>
        <w:t xml:space="preserve">родная земля; заповедная природа; планета Земля; экологическое сознание. </w:t>
      </w:r>
    </w:p>
    <w:p w:rsidR="00867CBF" w:rsidRPr="006F15B6" w:rsidRDefault="00867CBF" w:rsidP="004726A1">
      <w:pPr>
        <w:widowControl/>
        <w:shd w:val="clear" w:color="auto" w:fill="FFFFFF"/>
        <w:jc w:val="both"/>
        <w:rPr>
          <w:rFonts w:asciiTheme="minorHAnsi" w:hAnsiTheme="minorHAnsi"/>
          <w:bCs/>
        </w:rPr>
      </w:pPr>
    </w:p>
    <w:p w:rsidR="00AC1A7C" w:rsidRPr="006F15B6" w:rsidRDefault="00A7066C">
      <w:pPr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Формы внеклассной работы:</w:t>
      </w:r>
    </w:p>
    <w:p w:rsidR="00A7066C" w:rsidRPr="006F15B6" w:rsidRDefault="00A7066C">
      <w:pPr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исследовательские работы по экологии</w:t>
      </w:r>
    </w:p>
    <w:p w:rsidR="00A7066C" w:rsidRPr="006F15B6" w:rsidRDefault="00A7066C">
      <w:pPr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знакомство с публикациями Всемирного природного наследия ЮНЕСКО</w:t>
      </w:r>
    </w:p>
    <w:p w:rsidR="00A7066C" w:rsidRPr="006F15B6" w:rsidRDefault="00A7066C">
      <w:pPr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просмотр кинофильмов</w:t>
      </w:r>
    </w:p>
    <w:p w:rsidR="00A7066C" w:rsidRPr="006F15B6" w:rsidRDefault="00A7066C">
      <w:pPr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участие в создании и реализации коллективных природоохранных проектов</w:t>
      </w:r>
    </w:p>
    <w:p w:rsidR="00A7066C" w:rsidRPr="006F15B6" w:rsidRDefault="00A7066C">
      <w:pPr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  <w:proofErr w:type="gramStart"/>
      <w:r w:rsidRPr="006F15B6">
        <w:rPr>
          <w:rFonts w:asciiTheme="minorHAnsi" w:hAnsiTheme="minorHAnsi"/>
        </w:rPr>
        <w:t>- усвоение принципов экологически грамотного поведения в природе (в ходе целевых экскурсий, походов, путешествий по родному краю и заграницей</w:t>
      </w:r>
      <w:proofErr w:type="gramEnd"/>
    </w:p>
    <w:p w:rsidR="00A7066C" w:rsidRPr="006F15B6" w:rsidRDefault="00A7066C">
      <w:pPr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создание фотовыставок «Уголки родного края», «Заповедники России»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получение первоначального опыта участия природоохранительной деятельности 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( в школе, на пришкольном участке, экологические акции, создание цветочных клумб, очистка доступных территорий от мусора, подкормка птиц)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выставка рисунков о природе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собственное творчество</w:t>
      </w:r>
    </w:p>
    <w:p w:rsidR="004B3BEB" w:rsidRPr="006F15B6" w:rsidRDefault="004B3BEB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защита проектов на заседании школьного научного общества «Интеллект»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</w:p>
    <w:p w:rsidR="00A7066C" w:rsidRPr="006F15B6" w:rsidRDefault="00A7066C" w:rsidP="00A7066C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Мероприятия по воспитанию ценностного отношения к природе, окружающей среде.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Беседа-размышление: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«Обсудим произведения художников-анималистов».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>• «Обсудим прочитанные произведения (по выбору учителя «Человек и животные»).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«Гармония природы – сельский и городской пейзаж».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«Экологический плакат».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Классные часы: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«Правила поведения на природе».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«Нужно ли охранять домашних животных?».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«Что такое экологическая безопасность».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«Путешествие с комнатными растениями по странам света».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«Какие профессии нужны природе?».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«Экологические праздники».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Школа «Экологической грамотности».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Краеведческая деятельность, </w:t>
      </w:r>
      <w:proofErr w:type="spellStart"/>
      <w:r w:rsidRPr="006F15B6">
        <w:rPr>
          <w:rFonts w:asciiTheme="minorHAnsi" w:hAnsiTheme="minorHAnsi"/>
          <w:b/>
        </w:rPr>
        <w:t>видеоэкскурсии</w:t>
      </w:r>
      <w:proofErr w:type="spellEnd"/>
      <w:r w:rsidRPr="006F15B6">
        <w:rPr>
          <w:rFonts w:asciiTheme="minorHAnsi" w:hAnsiTheme="minorHAnsi"/>
          <w:b/>
        </w:rPr>
        <w:t>: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«По экологической тропе».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«С кем дружат деревья?».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«В Зоопарк – животные из Красной книги».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«Поле, как сообщество почвы, растений и животных».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«Время посадки деревьев и кустарников».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Экологические акции: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«Вырасти цветы» (комнатные растения для мамы).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="00B2757F" w:rsidRPr="006F15B6">
        <w:rPr>
          <w:rFonts w:asciiTheme="minorHAnsi" w:hAnsiTheme="minorHAnsi"/>
        </w:rPr>
        <w:t xml:space="preserve"> </w:t>
      </w:r>
      <w:r w:rsidRPr="006F15B6">
        <w:rPr>
          <w:rFonts w:asciiTheme="minorHAnsi" w:hAnsiTheme="minorHAnsi"/>
        </w:rPr>
        <w:t>«Убери свой участок».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«Развесим кормушки пернатым друзьям».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Экологическая акция «Помоги библиотеке».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«Отдадим в добрые руки».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Акция «Вторая жизнь пластиковой бутылки».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Экологические праздники: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Январь – «Пошла коляда».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Февраль – «Масленица».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Март – «День птиц», (22 марта – «Встреча весны»).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22 апреля – Международный День Земли.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18-22 апреля – День заповедников и национальных парков.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3 мая – День Солнца.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5 июня – Всемирный день охраны окружающей среды.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Июль – День океанов.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Сентябрь – «</w:t>
      </w:r>
      <w:proofErr w:type="spellStart"/>
      <w:r w:rsidRPr="006F15B6">
        <w:rPr>
          <w:rFonts w:asciiTheme="minorHAnsi" w:hAnsiTheme="minorHAnsi"/>
        </w:rPr>
        <w:t>Осенины</w:t>
      </w:r>
      <w:proofErr w:type="spellEnd"/>
      <w:r w:rsidRPr="006F15B6">
        <w:rPr>
          <w:rFonts w:asciiTheme="minorHAnsi" w:hAnsiTheme="minorHAnsi"/>
        </w:rPr>
        <w:t>» (праздник урожая).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11 декабря – Международный день гор.</w:t>
      </w:r>
    </w:p>
    <w:p w:rsidR="00B2757F" w:rsidRPr="006F15B6" w:rsidRDefault="00B2757F" w:rsidP="00A7066C">
      <w:pPr>
        <w:jc w:val="both"/>
        <w:rPr>
          <w:rFonts w:asciiTheme="minorHAnsi" w:hAnsiTheme="minorHAnsi"/>
        </w:rPr>
      </w:pP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Целевые прогулки: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Прогулка в </w:t>
      </w:r>
      <w:proofErr w:type="spellStart"/>
      <w:r w:rsidRPr="006F15B6">
        <w:rPr>
          <w:rFonts w:asciiTheme="minorHAnsi" w:hAnsiTheme="minorHAnsi"/>
        </w:rPr>
        <w:t>Бернгардовский</w:t>
      </w:r>
      <w:proofErr w:type="spellEnd"/>
      <w:r w:rsidRPr="006F15B6">
        <w:rPr>
          <w:rFonts w:asciiTheme="minorHAnsi" w:hAnsiTheme="minorHAnsi"/>
        </w:rPr>
        <w:t xml:space="preserve"> парк</w:t>
      </w:r>
    </w:p>
    <w:p w:rsidR="00A7066C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A7066C" w:rsidRPr="006F15B6">
        <w:rPr>
          <w:rFonts w:asciiTheme="minorHAnsi" w:hAnsiTheme="minorHAnsi"/>
        </w:rPr>
        <w:t>Организация походов выходного дня (проект «Семейный выходной»).</w:t>
      </w:r>
    </w:p>
    <w:p w:rsidR="00B2757F" w:rsidRPr="006F15B6" w:rsidRDefault="00B2757F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Походы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Трудовая деятельность: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Совместная трудовая деятельность.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Создание экологической среды.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Экологические субботники.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Игровая деятельность: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КВН «Что? Где? Когда?».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КВН «Кто как весну встречает?».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</w:r>
      <w:proofErr w:type="spellStart"/>
      <w:r w:rsidRPr="006F15B6">
        <w:rPr>
          <w:rFonts w:asciiTheme="minorHAnsi" w:hAnsiTheme="minorHAnsi"/>
        </w:rPr>
        <w:t>Брей</w:t>
      </w:r>
      <w:r w:rsidR="00B2757F" w:rsidRPr="006F15B6">
        <w:rPr>
          <w:rFonts w:asciiTheme="minorHAnsi" w:hAnsiTheme="minorHAnsi"/>
        </w:rPr>
        <w:t>н</w:t>
      </w:r>
      <w:proofErr w:type="spellEnd"/>
      <w:r w:rsidR="00B2757F" w:rsidRPr="006F15B6">
        <w:rPr>
          <w:rFonts w:asciiTheme="minorHAnsi" w:hAnsiTheme="minorHAnsi"/>
        </w:rPr>
        <w:t xml:space="preserve"> - ринг «Природа и мы».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>Проектная деятельность: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 xml:space="preserve">Экологические проекты: </w:t>
      </w:r>
      <w:proofErr w:type="gramStart"/>
      <w:r w:rsidRPr="006F15B6">
        <w:rPr>
          <w:rFonts w:asciiTheme="minorHAnsi" w:hAnsiTheme="minorHAnsi"/>
        </w:rPr>
        <w:t>«Мы – к</w:t>
      </w:r>
      <w:r w:rsidR="00B2757F" w:rsidRPr="006F15B6">
        <w:rPr>
          <w:rFonts w:asciiTheme="minorHAnsi" w:hAnsiTheme="minorHAnsi"/>
        </w:rPr>
        <w:t>ак часть природы», «Птицы нашего края</w:t>
      </w:r>
      <w:r w:rsidRPr="006F15B6">
        <w:rPr>
          <w:rFonts w:asciiTheme="minorHAnsi" w:hAnsiTheme="minorHAnsi"/>
        </w:rPr>
        <w:t>»,</w:t>
      </w:r>
      <w:r w:rsidR="00B2757F" w:rsidRPr="006F15B6">
        <w:rPr>
          <w:rFonts w:asciiTheme="minorHAnsi" w:hAnsiTheme="minorHAnsi"/>
        </w:rPr>
        <w:t xml:space="preserve"> «Водоемы нашего края», </w:t>
      </w:r>
      <w:r w:rsidRPr="006F15B6">
        <w:rPr>
          <w:rFonts w:asciiTheme="minorHAnsi" w:hAnsiTheme="minorHAnsi"/>
        </w:rPr>
        <w:t>«Наша еда» (история отечес</w:t>
      </w:r>
      <w:r w:rsidR="00B2757F" w:rsidRPr="006F15B6">
        <w:rPr>
          <w:rFonts w:asciiTheme="minorHAnsi" w:hAnsiTheme="minorHAnsi"/>
        </w:rPr>
        <w:t>твенной и зарубежной кулинарии», летняя исследовательская работа по изучению природы, почвы, растений и водоемов местности.</w:t>
      </w:r>
      <w:proofErr w:type="gramEnd"/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Творческая деятельность (конкурсы, выставки, олимпиады):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  <w:t>Экологические конкурсы, олимпиады, выставки.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</w:r>
      <w:r w:rsidR="00B2757F" w:rsidRPr="006F15B6">
        <w:rPr>
          <w:rFonts w:asciiTheme="minorHAnsi" w:hAnsiTheme="minorHAnsi"/>
        </w:rPr>
        <w:t>Выставка</w:t>
      </w:r>
      <w:r w:rsidRPr="006F15B6">
        <w:rPr>
          <w:rFonts w:asciiTheme="minorHAnsi" w:hAnsiTheme="minorHAnsi"/>
        </w:rPr>
        <w:t xml:space="preserve"> фотографий «</w:t>
      </w:r>
      <w:r w:rsidR="00B2757F" w:rsidRPr="006F15B6">
        <w:rPr>
          <w:rFonts w:asciiTheme="minorHAnsi" w:hAnsiTheme="minorHAnsi"/>
        </w:rPr>
        <w:t>Времена года</w:t>
      </w:r>
      <w:r w:rsidRPr="006F15B6">
        <w:rPr>
          <w:rFonts w:asciiTheme="minorHAnsi" w:hAnsiTheme="minorHAnsi"/>
        </w:rPr>
        <w:t>».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Pr="006F15B6">
        <w:rPr>
          <w:rFonts w:asciiTheme="minorHAnsi" w:hAnsiTheme="minorHAnsi"/>
        </w:rPr>
        <w:tab/>
      </w:r>
      <w:r w:rsidR="00B2757F" w:rsidRPr="006F15B6">
        <w:rPr>
          <w:rFonts w:asciiTheme="minorHAnsi" w:hAnsiTheme="minorHAnsi"/>
        </w:rPr>
        <w:t>выставка</w:t>
      </w:r>
      <w:r w:rsidRPr="006F15B6">
        <w:rPr>
          <w:rFonts w:asciiTheme="minorHAnsi" w:hAnsiTheme="minorHAnsi"/>
        </w:rPr>
        <w:t xml:space="preserve"> фотографий «</w:t>
      </w:r>
      <w:proofErr w:type="gramStart"/>
      <w:r w:rsidRPr="006F15B6">
        <w:rPr>
          <w:rFonts w:asciiTheme="minorHAnsi" w:hAnsiTheme="minorHAnsi"/>
        </w:rPr>
        <w:t>Удивительное</w:t>
      </w:r>
      <w:proofErr w:type="gramEnd"/>
      <w:r w:rsidRPr="006F15B6">
        <w:rPr>
          <w:rFonts w:asciiTheme="minorHAnsi" w:hAnsiTheme="minorHAnsi"/>
        </w:rPr>
        <w:t xml:space="preserve"> рядом».</w:t>
      </w:r>
    </w:p>
    <w:p w:rsidR="00A7066C" w:rsidRPr="006F15B6" w:rsidRDefault="00A7066C" w:rsidP="00A7066C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Воспитательные технологии:</w:t>
      </w:r>
    </w:p>
    <w:p w:rsidR="00A7066C" w:rsidRPr="006F15B6" w:rsidRDefault="00A7066C" w:rsidP="00A7066C">
      <w:pPr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-предметные уроки, беседа, экскурсии, прогулки, походы в лес, волонтерская деятельность, акции, проектная деятельность.</w:t>
      </w:r>
      <w:proofErr w:type="gramEnd"/>
    </w:p>
    <w:p w:rsidR="004B3BEB" w:rsidRPr="006F15B6" w:rsidRDefault="004B3BEB" w:rsidP="00A7066C">
      <w:pPr>
        <w:jc w:val="both"/>
        <w:rPr>
          <w:rFonts w:asciiTheme="minorHAnsi" w:hAnsiTheme="minorHAnsi"/>
        </w:rPr>
      </w:pPr>
    </w:p>
    <w:p w:rsidR="000352CD" w:rsidRPr="00853AD0" w:rsidRDefault="004B3BEB" w:rsidP="00853AD0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Пути реализации направления «Человек и природа»</w:t>
      </w:r>
      <w:r w:rsidR="00C57C9B">
        <w:rPr>
          <w:rFonts w:asciiTheme="minorHAnsi" w:hAnsiTheme="minorHAnsi"/>
          <w:b/>
          <w:noProof/>
        </w:rPr>
        <w:pict>
          <v:shape id="_x0000_s1128" type="#_x0000_t32" style="position:absolute;left:0;text-align:left;margin-left:228.85pt;margin-top:163.6pt;width:0;height:20.1pt;z-index:251712000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roundrect id="_x0000_s1116" style="position:absolute;left:0;text-align:left;margin-left:181.05pt;margin-top:187.8pt;width:110.05pt;height:50.7pt;z-index:251699712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0352CD" w:rsidRDefault="00C57C9B" w:rsidP="000352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Работа школьного научного общества «Интеллект»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shape id="_x0000_s1129" type="#_x0000_t32" style="position:absolute;left:0;text-align:left;margin-left:291.1pt;margin-top:158.4pt;width:43.05pt;height:25.3pt;z-index:251713024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shape id="_x0000_s1127" type="#_x0000_t32" style="position:absolute;left:0;text-align:left;margin-left:127.45pt;margin-top:158.4pt;width:50.7pt;height:25.3pt;flip:x;z-index:251710976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shape id="_x0000_s1125" type="#_x0000_t32" style="position:absolute;left:0;text-align:left;margin-left:120.05pt;margin-top:135.4pt;width:54.7pt;height:.05pt;flip:x;z-index:251708928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shape id="_x0000_s1126" type="#_x0000_t32" style="position:absolute;left:0;text-align:left;margin-left:295.7pt;margin-top:135.4pt;width:38.45pt;height:0;z-index:251709952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shape id="_x0000_s1124" type="#_x0000_t32" style="position:absolute;left:0;text-align:left;margin-left:295.7pt;margin-top:82.4pt;width:43.05pt;height:26.85pt;flip:y;z-index:251707904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shape id="_x0000_s1123" type="#_x0000_t32" style="position:absolute;left:0;text-align:left;margin-left:120.05pt;margin-top:84.1pt;width:57.6pt;height:23.95pt;flip:x y;z-index:251706880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shape id="_x0000_s1122" type="#_x0000_t32" style="position:absolute;left:0;text-align:left;margin-left:228.85pt;margin-top:74.35pt;width:0;height:33.7pt;flip:y;z-index:251705856;mso-position-horizontal-relative:text;mso-position-vertical-relative:text" o:connectortype="straight">
            <v:stroke endarrow="block"/>
          </v:shape>
        </w:pict>
      </w:r>
      <w:r w:rsidR="00C57C9B">
        <w:rPr>
          <w:rFonts w:asciiTheme="minorHAnsi" w:hAnsiTheme="minorHAnsi"/>
          <w:b/>
          <w:noProof/>
        </w:rPr>
        <w:pict>
          <v:roundrect id="_x0000_s1121" style="position:absolute;left:0;text-align:left;margin-left:-6.15pt;margin-top:25.25pt;width:126.2pt;height:61.75pt;z-index:251704832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 w:rsidRPr="004B3BEB">
                    <w:rPr>
                      <w:sz w:val="22"/>
                      <w:szCs w:val="22"/>
                    </w:rPr>
                    <w:t>Включение воспитательных задач</w:t>
                  </w:r>
                </w:p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 w:rsidRPr="004B3BEB">
                    <w:rPr>
                      <w:sz w:val="22"/>
                      <w:szCs w:val="22"/>
                    </w:rPr>
                    <w:t>в урочную деятельность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15" style="position:absolute;left:0;text-align:left;margin-left:338.75pt;margin-top:179.6pt;width:117.55pt;height:54.8pt;z-index:251698688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0352CD" w:rsidRDefault="00C57C9B" w:rsidP="000352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Работа со школьной и районной библиотекой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18" style="position:absolute;left:0;text-align:left;margin-left:338.75pt;margin-top:108.05pt;width:113.6pt;height:50.35pt;z-index:251701760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Акции «Чистая школа», «Чистый двор»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05" style="position:absolute;left:0;text-align:left;margin-left:178.15pt;margin-top:108.05pt;width:112.95pt;height:50.35pt;z-index:251696640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 w:rsidRPr="004B3BEB">
                    <w:rPr>
                      <w:sz w:val="22"/>
                      <w:szCs w:val="22"/>
                    </w:rPr>
                    <w:t>Направление «Человек и природа»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17" style="position:absolute;left:0;text-align:left;margin-left:-6.15pt;margin-top:179.6pt;width:133.6pt;height:64pt;z-index:251700736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0352CD" w:rsidRDefault="00C57C9B" w:rsidP="000352CD">
                  <w:pPr>
                    <w:jc w:val="center"/>
                    <w:rPr>
                      <w:sz w:val="22"/>
                      <w:szCs w:val="22"/>
                    </w:rPr>
                  </w:pPr>
                  <w:r w:rsidRPr="000352CD">
                    <w:rPr>
                      <w:sz w:val="22"/>
                      <w:szCs w:val="22"/>
                    </w:rPr>
                    <w:t>Организованная</w:t>
                  </w:r>
                </w:p>
                <w:p w:rsidR="00C57C9B" w:rsidRPr="000352CD" w:rsidRDefault="00C57C9B" w:rsidP="000352CD">
                  <w:pPr>
                    <w:jc w:val="center"/>
                    <w:rPr>
                      <w:sz w:val="22"/>
                      <w:szCs w:val="22"/>
                    </w:rPr>
                  </w:pPr>
                  <w:r w:rsidRPr="000352CD">
                    <w:rPr>
                      <w:sz w:val="22"/>
                      <w:szCs w:val="22"/>
                    </w:rPr>
                    <w:t>система КТД</w:t>
                  </w:r>
                </w:p>
                <w:p w:rsidR="00C57C9B" w:rsidRPr="000352CD" w:rsidRDefault="00C57C9B" w:rsidP="000352CD">
                  <w:pPr>
                    <w:jc w:val="center"/>
                    <w:rPr>
                      <w:sz w:val="22"/>
                      <w:szCs w:val="22"/>
                    </w:rPr>
                  </w:pPr>
                  <w:r w:rsidRPr="000352CD">
                    <w:rPr>
                      <w:sz w:val="22"/>
                      <w:szCs w:val="22"/>
                    </w:rPr>
                    <w:t>по экологическому воспитанию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14" style="position:absolute;left:0;text-align:left;margin-left:334.15pt;margin-top:25.25pt;width:114.65pt;height:57.15pt;z-index:251697664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Организация проекта «Семейный выходной»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19" style="position:absolute;left:0;text-align:left;margin-left:4.4pt;margin-top:110.95pt;width:110.05pt;height:52.65pt;z-index:251702784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Проектная деятельность по экологии</w:t>
                  </w:r>
                </w:p>
              </w:txbxContent>
            </v:textbox>
          </v:roundrect>
        </w:pict>
      </w:r>
      <w:r w:rsidR="00C57C9B">
        <w:rPr>
          <w:rFonts w:asciiTheme="minorHAnsi" w:hAnsiTheme="minorHAnsi"/>
          <w:b/>
          <w:noProof/>
        </w:rPr>
        <w:pict>
          <v:roundrect id="_x0000_s1120" style="position:absolute;left:0;text-align:left;margin-left:171.65pt;margin-top:25.25pt;width:110.05pt;height:45.5pt;z-index:251703808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4B3BEB" w:rsidRDefault="00C57C9B" w:rsidP="004B3B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Экологическая программа</w:t>
                  </w:r>
                </w:p>
              </w:txbxContent>
            </v:textbox>
          </v:roundrect>
        </w:pict>
      </w: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0352CD" w:rsidRPr="006F15B6" w:rsidRDefault="000352CD" w:rsidP="000352CD">
      <w:pPr>
        <w:rPr>
          <w:rFonts w:asciiTheme="minorHAnsi" w:hAnsiTheme="minorHAnsi"/>
        </w:rPr>
      </w:pPr>
    </w:p>
    <w:p w:rsidR="004B3BEB" w:rsidRPr="006F15B6" w:rsidRDefault="004B3BEB" w:rsidP="000352CD">
      <w:pPr>
        <w:jc w:val="right"/>
        <w:rPr>
          <w:rFonts w:asciiTheme="minorHAnsi" w:hAnsiTheme="minorHAnsi"/>
        </w:rPr>
      </w:pPr>
    </w:p>
    <w:p w:rsidR="000352CD" w:rsidRPr="006F15B6" w:rsidRDefault="000352CD" w:rsidP="000352CD">
      <w:pPr>
        <w:jc w:val="right"/>
        <w:rPr>
          <w:rFonts w:asciiTheme="minorHAnsi" w:hAnsiTheme="minorHAnsi"/>
        </w:rPr>
      </w:pPr>
    </w:p>
    <w:p w:rsidR="00853AD0" w:rsidRDefault="00853AD0" w:rsidP="000352CD">
      <w:pPr>
        <w:jc w:val="both"/>
        <w:rPr>
          <w:rFonts w:asciiTheme="minorHAnsi" w:hAnsiTheme="minorHAnsi"/>
          <w:b/>
          <w:bCs/>
        </w:rPr>
      </w:pPr>
    </w:p>
    <w:p w:rsidR="000352CD" w:rsidRPr="006F15B6" w:rsidRDefault="000352CD" w:rsidP="000352C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Планируемые результаты: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опыт эстетического, эмоционально-нравственного отношения к природе;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знания о традициях нравственно-этического отношения к природе в культуре народов России, нормах экологической этики;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есть опыт участия в природоохранной деятельности в школе, на пришкольном участке, по месту жительства;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есть личный опыт участия в экологических инициативах, проектах;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осознание личной  ответственности за судьбу планеты Земля, активная позиция в борьбе за сохранение природы.</w:t>
      </w:r>
    </w:p>
    <w:p w:rsidR="000352CD" w:rsidRPr="006F15B6" w:rsidRDefault="000352CD" w:rsidP="000352C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u w:val="single"/>
        </w:rPr>
        <w:t>Формируемые компетенции</w:t>
      </w:r>
      <w:r w:rsidRPr="006F15B6">
        <w:rPr>
          <w:rFonts w:asciiTheme="minorHAnsi" w:hAnsiTheme="minorHAnsi"/>
        </w:rPr>
        <w:t>: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приобретение начального опыта участия в пропаганде экологически целесообразного поведения, в создании экологически безопасного уклада школьной жизни;</w:t>
      </w:r>
    </w:p>
    <w:p w:rsidR="000352CD" w:rsidRPr="006F15B6" w:rsidRDefault="000352CD" w:rsidP="000352CD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деятельности.</w:t>
      </w:r>
    </w:p>
    <w:p w:rsidR="000352CD" w:rsidRPr="006F15B6" w:rsidRDefault="000352CD" w:rsidP="000352CD">
      <w:pPr>
        <w:ind w:left="720"/>
        <w:jc w:val="both"/>
        <w:rPr>
          <w:rFonts w:asciiTheme="minorHAnsi" w:hAnsiTheme="minorHAnsi"/>
        </w:rPr>
      </w:pPr>
    </w:p>
    <w:p w:rsidR="00E8632C" w:rsidRDefault="00E8632C" w:rsidP="000352CD">
      <w:pPr>
        <w:jc w:val="center"/>
        <w:rPr>
          <w:rFonts w:asciiTheme="minorHAnsi" w:hAnsiTheme="minorHAnsi"/>
          <w:b/>
        </w:rPr>
      </w:pPr>
    </w:p>
    <w:p w:rsidR="000352CD" w:rsidRPr="006F15B6" w:rsidRDefault="000352CD" w:rsidP="000352CD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>МОНИТОРИНГ</w:t>
      </w:r>
    </w:p>
    <w:p w:rsidR="000352CD" w:rsidRPr="006F15B6" w:rsidRDefault="000352CD" w:rsidP="000352C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Тест «Отношение к природе».</w:t>
      </w:r>
    </w:p>
    <w:p w:rsidR="000352CD" w:rsidRPr="006F15B6" w:rsidRDefault="000352CD" w:rsidP="000352C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Методики А.Н. Капустиной и М.И. Шиловой (изучение уровня воспитанности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).</w:t>
      </w:r>
    </w:p>
    <w:p w:rsidR="000352CD" w:rsidRPr="006F15B6" w:rsidRDefault="000352CD" w:rsidP="000352CD">
      <w:pPr>
        <w:jc w:val="both"/>
        <w:rPr>
          <w:rFonts w:asciiTheme="minorHAnsi" w:hAnsiTheme="minorHAnsi"/>
        </w:rPr>
      </w:pPr>
    </w:p>
    <w:p w:rsidR="000352CD" w:rsidRPr="006F15B6" w:rsidRDefault="000352CD" w:rsidP="000352CD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5 направление</w:t>
      </w:r>
    </w:p>
    <w:p w:rsidR="000352CD" w:rsidRPr="006F15B6" w:rsidRDefault="000352CD" w:rsidP="000352CD">
      <w:pPr>
        <w:jc w:val="center"/>
        <w:rPr>
          <w:rFonts w:asciiTheme="minorHAnsi" w:hAnsiTheme="minorHAnsi"/>
          <w:u w:val="single"/>
        </w:rPr>
      </w:pPr>
      <w:r w:rsidRPr="006F15B6">
        <w:rPr>
          <w:rFonts w:asciiTheme="minorHAnsi" w:hAnsiTheme="minorHAnsi"/>
          <w:u w:val="single"/>
        </w:rPr>
        <w:t xml:space="preserve">воспитание ценностного отношения к </w:t>
      </w:r>
      <w:proofErr w:type="gramStart"/>
      <w:r w:rsidRPr="006F15B6">
        <w:rPr>
          <w:rFonts w:asciiTheme="minorHAnsi" w:hAnsiTheme="minorHAnsi"/>
          <w:u w:val="single"/>
        </w:rPr>
        <w:t>прекрасному</w:t>
      </w:r>
      <w:proofErr w:type="gramEnd"/>
      <w:r w:rsidRPr="006F15B6">
        <w:rPr>
          <w:rFonts w:asciiTheme="minorHAnsi" w:hAnsiTheme="minorHAnsi"/>
          <w:u w:val="single"/>
        </w:rPr>
        <w:t>, формирование представлений об эстетических идеалах и ценностях</w:t>
      </w:r>
    </w:p>
    <w:p w:rsidR="000352CD" w:rsidRPr="006F15B6" w:rsidRDefault="000352CD" w:rsidP="000352CD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«Человек и культура»</w:t>
      </w:r>
    </w:p>
    <w:p w:rsidR="000352CD" w:rsidRPr="006F15B6" w:rsidRDefault="0076617B" w:rsidP="000352C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Цель:</w:t>
      </w:r>
      <w:r w:rsidRPr="006F15B6">
        <w:rPr>
          <w:rFonts w:asciiTheme="minorHAnsi" w:hAnsiTheme="minorHAnsi"/>
        </w:rPr>
        <w:t xml:space="preserve"> формирование любви и уважения к культурному наследию, развитие творческих способностей учащихся.</w:t>
      </w:r>
    </w:p>
    <w:p w:rsidR="0076617B" w:rsidRPr="006F15B6" w:rsidRDefault="0076617B" w:rsidP="000352CD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Задачи: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развитие творческих способностей и интересов, приобретение опыта творческой деятельности;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воспитание духовно развитой личности, готовой к самопознанию и самосовершенствованию;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формирование гуманистического мировоззрения, национального самосознания, любви и уважения к ценностям отечественной культуры;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воспитание художественно-эстетического вкуса, развитие чувств, эмоций, образного, ассоциативного, критического мышления;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овладение опытом использования приобретенных знаний и умений для расширения кругозора, осознанного формирования собственной культурной среды.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формирование культуры общения, поведения, эстетического участия в мероприятиях.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Ценности:</w:t>
      </w:r>
      <w:r w:rsidRPr="006F15B6">
        <w:rPr>
          <w:rFonts w:asciiTheme="minorHAnsi" w:hAnsiTheme="minorHAnsi"/>
        </w:rPr>
        <w:t xml:space="preserve"> красота; гармония; духовный мир человека; эстетическое развитие, художественное творчество.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Формы внеклассной работы: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посещение театров, выставок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организация экскурсий на производства, к памятникам зодчества и на объекты современной архитектуры, ландшафтного дизайна и парковых ансамблей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проведение праздников и открытых мероприятий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музыкальные гостиные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уроки искусства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работа со школьным психологом (практикумы по культуре общения, «Конфликты в нашей жизни», «Учимся достойно разрешать конфликт»), работа с родителями («Взаимоотношения детей и родителей»)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индивидуальная работа с учащимися.</w:t>
      </w:r>
    </w:p>
    <w:p w:rsidR="0076617B" w:rsidRPr="00C57C9B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  <w:r w:rsidR="0076617B" w:rsidRPr="006F15B6">
        <w:rPr>
          <w:rFonts w:asciiTheme="minorHAnsi" w:hAnsiTheme="minorHAnsi"/>
          <w:b/>
        </w:rPr>
        <w:t>Мероприятия по воспитанию ценностного отношения к прекрасному, формированию представлений об эстетических идеалах и ценностях.</w:t>
      </w: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Познавательные беседы: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«Как видит и отображает мир художник».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«В мире красоты музыкальных звуков».</w:t>
      </w:r>
    </w:p>
    <w:p w:rsidR="00C57C9B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Беседы на основе просмотренных видео и кинофильмов и их обсуждение  (по выбору обучающихся).</w:t>
      </w:r>
    </w:p>
    <w:p w:rsidR="0076617B" w:rsidRPr="006F15B6" w:rsidRDefault="00D747FC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Классный час «Интеллект. Наука. Культура» и др.</w:t>
      </w:r>
    </w:p>
    <w:p w:rsidR="00D747FC" w:rsidRPr="006F15B6" w:rsidRDefault="00D747FC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lastRenderedPageBreak/>
        <w:t>Беседа-размышление: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76617B" w:rsidRPr="006F15B6">
        <w:rPr>
          <w:rFonts w:asciiTheme="minorHAnsi" w:hAnsiTheme="minorHAnsi"/>
        </w:rPr>
        <w:t>«Кого мы называем добрыми?».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76617B" w:rsidRPr="006F15B6">
        <w:rPr>
          <w:rFonts w:asciiTheme="minorHAnsi" w:hAnsiTheme="minorHAnsi"/>
        </w:rPr>
        <w:t>«Все, что волшебно, то манит» и др.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«Что такое благородство»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Этическая беседа: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 </w:t>
      </w:r>
      <w:r w:rsidR="0076617B" w:rsidRPr="006F15B6">
        <w:rPr>
          <w:rFonts w:asciiTheme="minorHAnsi" w:hAnsiTheme="minorHAnsi"/>
        </w:rPr>
        <w:t>«Симпатия и антипатия».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«Чувства», «Любовь торжествует над миром»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«Какую одежду нам выбирать»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Проблемно-ценностное общение: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76617B" w:rsidRPr="006F15B6">
        <w:rPr>
          <w:rFonts w:asciiTheme="minorHAnsi" w:hAnsiTheme="minorHAnsi"/>
        </w:rPr>
        <w:t xml:space="preserve">Диспут «Красота сердца дорого стоит!» </w:t>
      </w:r>
      <w:proofErr w:type="gramStart"/>
      <w:r w:rsidR="0076617B" w:rsidRPr="006F15B6">
        <w:rPr>
          <w:rFonts w:asciiTheme="minorHAnsi" w:hAnsiTheme="minorHAnsi"/>
        </w:rPr>
        <w:t xml:space="preserve">( </w:t>
      </w:r>
      <w:proofErr w:type="gramEnd"/>
      <w:r w:rsidR="0076617B" w:rsidRPr="006F15B6">
        <w:rPr>
          <w:rFonts w:asciiTheme="minorHAnsi" w:hAnsiTheme="minorHAnsi"/>
        </w:rPr>
        <w:t>на примере сравнения красоты души литературных героев).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76617B" w:rsidRPr="006F15B6">
        <w:rPr>
          <w:rFonts w:asciiTheme="minorHAnsi" w:hAnsiTheme="minorHAnsi"/>
        </w:rPr>
        <w:t>Диспут «Красота тела или чистота сердца…?».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Проектная деятельность:</w:t>
      </w:r>
    </w:p>
    <w:p w:rsidR="00A449FA" w:rsidRPr="006F15B6" w:rsidRDefault="0076617B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</w:t>
      </w:r>
      <w:r w:rsidR="00A449FA" w:rsidRPr="006F15B6">
        <w:rPr>
          <w:rFonts w:asciiTheme="minorHAnsi" w:hAnsiTheme="minorHAnsi"/>
        </w:rPr>
        <w:t xml:space="preserve"> Литературные проекты по различным тематикам.</w:t>
      </w:r>
    </w:p>
    <w:p w:rsidR="00A449FA" w:rsidRPr="006F15B6" w:rsidRDefault="00664F5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Предметные недели в течение учебного года</w:t>
      </w: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Творческие конкурсы: 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76617B" w:rsidRPr="006F15B6">
        <w:rPr>
          <w:rFonts w:asciiTheme="minorHAnsi" w:hAnsiTheme="minorHAnsi"/>
        </w:rPr>
        <w:t>«А ну-ка мальчики!».</w:t>
      </w:r>
    </w:p>
    <w:p w:rsidR="0076617B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76617B" w:rsidRPr="006F15B6">
        <w:rPr>
          <w:rFonts w:asciiTheme="minorHAnsi" w:hAnsiTheme="minorHAnsi"/>
        </w:rPr>
        <w:t>«А ну-ка, девочки!».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Литературное кафе.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Работа научного общества «Интеллект»</w:t>
      </w:r>
    </w:p>
    <w:p w:rsidR="00D747FC" w:rsidRPr="006F15B6" w:rsidRDefault="00A449FA" w:rsidP="0076617B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Интеллектуальный марафон</w:t>
      </w:r>
    </w:p>
    <w:p w:rsidR="00D747FC" w:rsidRPr="006F15B6" w:rsidRDefault="00D747FC" w:rsidP="00D747F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Концерты художественной самодеятельности</w:t>
      </w:r>
    </w:p>
    <w:p w:rsidR="00D747FC" w:rsidRPr="006F15B6" w:rsidRDefault="00D747FC" w:rsidP="00D747FC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Дни театра (театральные премьеры)</w:t>
      </w:r>
    </w:p>
    <w:p w:rsidR="00664F5A" w:rsidRPr="006F15B6" w:rsidRDefault="00664F5A" w:rsidP="00664F5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Праздник «День наук»</w:t>
      </w:r>
    </w:p>
    <w:p w:rsidR="00A449FA" w:rsidRPr="006F15B6" w:rsidRDefault="00A449FA" w:rsidP="0076617B">
      <w:pPr>
        <w:jc w:val="both"/>
        <w:rPr>
          <w:rFonts w:asciiTheme="minorHAnsi" w:hAnsiTheme="minorHAnsi"/>
        </w:rPr>
      </w:pPr>
    </w:p>
    <w:p w:rsidR="0076617B" w:rsidRPr="006F15B6" w:rsidRDefault="0076617B" w:rsidP="0076617B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Воспитательные технологии:</w:t>
      </w:r>
    </w:p>
    <w:p w:rsidR="0076617B" w:rsidRPr="006F15B6" w:rsidRDefault="0076617B" w:rsidP="0076617B">
      <w:pPr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- предметные уроки, экскурсии, посещение театров, музеев, выставок, посещение конкурсов и фестивалей народной музыки, посещение Саратовской консерватории, проведение выставок, конкурсы, участие в художественном оформлении помещений, акции, КТД.</w:t>
      </w:r>
      <w:proofErr w:type="gramEnd"/>
    </w:p>
    <w:p w:rsidR="00D747FC" w:rsidRPr="006F15B6" w:rsidRDefault="00B904F9" w:rsidP="00853AD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</w:t>
      </w:r>
      <w:r w:rsidR="00853AD0">
        <w:rPr>
          <w:rFonts w:asciiTheme="minorHAnsi" w:hAnsiTheme="minorHAnsi"/>
        </w:rPr>
        <w:t xml:space="preserve"> </w:t>
      </w:r>
      <w:r w:rsidR="00D747FC" w:rsidRPr="006F15B6">
        <w:rPr>
          <w:rFonts w:asciiTheme="minorHAnsi" w:hAnsiTheme="minorHAnsi"/>
          <w:b/>
        </w:rPr>
        <w:t>Пути реализации направления «Человек и культура»</w:t>
      </w:r>
    </w:p>
    <w:p w:rsidR="005632CE" w:rsidRPr="006F15B6" w:rsidRDefault="00C57C9B" w:rsidP="00D747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33" style="position:absolute;left:0;text-align:left;margin-left:173.3pt;margin-top:29.75pt;width:132.5pt;height:39.2pt;z-index:25171609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Работа </w:t>
                  </w:r>
                  <w:r>
                    <w:rPr>
                      <w:sz w:val="20"/>
                      <w:szCs w:val="20"/>
                    </w:rPr>
                    <w:t>научного общества «Интеллект»</w:t>
                  </w:r>
                </w:p>
                <w:p w:rsidR="00C57C9B" w:rsidRDefault="00C57C9B" w:rsidP="00D747F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shape id="_x0000_s1149" type="#_x0000_t32" style="position:absolute;left:0;text-align:left;margin-left:305.8pt;margin-top:165.65pt;width:34.7pt;height:32.55pt;z-index:25173145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8" type="#_x0000_t32" style="position:absolute;left:0;text-align:left;margin-left:239.25pt;margin-top:169.7pt;width:0;height:25.35pt;z-index:25173043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7" type="#_x0000_t32" style="position:absolute;left:0;text-align:left;margin-left:131.5pt;margin-top:165.65pt;width:41.8pt;height:32.55pt;flip:x;z-index:25172940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5" type="#_x0000_t32" style="position:absolute;left:0;text-align:left;margin-left:308.95pt;margin-top:135.7pt;width:22.95pt;height:0;z-index:25172838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4" type="#_x0000_t32" style="position:absolute;left:0;text-align:left;margin-left:305.8pt;margin-top:81.55pt;width:29.45pt;height:28.8pt;flip:y;z-index:25172736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3" type="#_x0000_t32" style="position:absolute;left:0;text-align:left;margin-left:137.25pt;margin-top:135.7pt;width:32pt;height:0;flip:x;z-index:25172633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2" type="#_x0000_t32" style="position:absolute;left:0;text-align:left;margin-left:131.5pt;margin-top:77.6pt;width:41.8pt;height:32.75pt;flip:x y;z-index:25172531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1" type="#_x0000_t32" style="position:absolute;left:0;text-align:left;margin-left:238.65pt;margin-top:72.4pt;width:.6pt;height:37.95pt;flip:x y;z-index:25172428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roundrect id="_x0000_s1138" style="position:absolute;left:0;text-align:left;margin-left:340.5pt;margin-top:198.2pt;width:132.5pt;height:38pt;z-index:25172121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Участие </w:t>
                  </w:r>
                  <w:proofErr w:type="gramStart"/>
                  <w:r w:rsidRPr="00D747FC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D747FC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творческих </w:t>
                  </w:r>
                  <w:proofErr w:type="gramStart"/>
                  <w:r w:rsidRPr="00D747FC">
                    <w:rPr>
                      <w:sz w:val="20"/>
                      <w:szCs w:val="20"/>
                    </w:rPr>
                    <w:t>конкурсах</w:t>
                  </w:r>
                  <w:proofErr w:type="gramEnd"/>
                </w:p>
                <w:p w:rsidR="00C57C9B" w:rsidRDefault="00C57C9B"/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39" style="position:absolute;left:0;text-align:left;margin-left:173.3pt;margin-top:198.2pt;width:132.5pt;height:45.2pt;z-index:25172224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>Организация и</w:t>
                  </w:r>
                </w:p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>проведение экскурсий по историческим местам</w:t>
                  </w:r>
                </w:p>
                <w:p w:rsidR="00C57C9B" w:rsidRDefault="00C57C9B"/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40" style="position:absolute;left:0;text-align:left;margin-left:-1pt;margin-top:198.2pt;width:132.5pt;height:38pt;z-index:2517232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Организованная </w:t>
                  </w:r>
                </w:p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>система КТД</w:t>
                  </w:r>
                </w:p>
                <w:p w:rsidR="00C57C9B" w:rsidRDefault="00C57C9B"/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35" style="position:absolute;left:0;text-align:left;margin-left:335.25pt;margin-top:113.8pt;width:132.5pt;height:47.85pt;z-index:25171814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Сотрудничество </w:t>
                  </w:r>
                </w:p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>с учреждениями культуры, искусств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C57C9B" w:rsidRDefault="00C57C9B"/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36" style="position:absolute;left:0;text-align:left;margin-left:173.3pt;margin-top:110.35pt;width:132.5pt;height:55.3pt;z-index:2517191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Default="00C57C9B" w:rsidP="00D747FC">
                  <w:pPr>
                    <w:jc w:val="center"/>
                  </w:pPr>
                  <w:r>
                    <w:t>Направление «Человек и культура»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32" style="position:absolute;left:0;text-align:left;margin-left:331.9pt;margin-top:29.75pt;width:132.5pt;height:47.85pt;z-index:2517150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Выставки </w:t>
                  </w:r>
                </w:p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ind w:right="-149"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>декоративно-прикладного творчества</w:t>
                  </w:r>
                </w:p>
                <w:p w:rsidR="00C57C9B" w:rsidRDefault="00C57C9B"/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31" style="position:absolute;left:0;text-align:left;margin-left:-1pt;margin-top:29.75pt;width:132.5pt;height:47.85pt;z-index:25171404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 xml:space="preserve">Включение воспитательных задач </w:t>
                  </w:r>
                </w:p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D747FC">
                    <w:rPr>
                      <w:sz w:val="20"/>
                      <w:szCs w:val="20"/>
                    </w:rPr>
                    <w:t>в урочную деятельность</w:t>
                  </w:r>
                </w:p>
              </w:txbxContent>
            </v:textbox>
          </v:roundrect>
        </w:pict>
      </w: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5632CE" w:rsidP="005632CE">
      <w:pPr>
        <w:rPr>
          <w:rFonts w:asciiTheme="minorHAnsi" w:hAnsiTheme="minorHAnsi"/>
        </w:rPr>
      </w:pPr>
    </w:p>
    <w:p w:rsidR="005632CE" w:rsidRPr="006F15B6" w:rsidRDefault="00C57C9B" w:rsidP="005632C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34" style="position:absolute;margin-left:2.75pt;margin-top:3.4pt;width:132.5pt;height:48.45pt;z-index:25171712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57C9B" w:rsidRPr="00D747FC" w:rsidRDefault="00C57C9B" w:rsidP="00D747F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Сотрудничество с музыкальной и художественной школами</w:t>
                  </w:r>
                </w:p>
                <w:p w:rsidR="00C57C9B" w:rsidRDefault="00C57C9B"/>
              </w:txbxContent>
            </v:textbox>
          </v:roundrect>
        </w:pict>
      </w:r>
    </w:p>
    <w:p w:rsidR="005632CE" w:rsidRPr="006F15B6" w:rsidRDefault="005632CE" w:rsidP="005632CE">
      <w:pPr>
        <w:rPr>
          <w:rFonts w:asciiTheme="minorHAnsi" w:hAnsiTheme="minorHAnsi"/>
        </w:rPr>
      </w:pPr>
    </w:p>
    <w:p w:rsidR="00D747FC" w:rsidRPr="006F15B6" w:rsidRDefault="00D747FC" w:rsidP="005632CE">
      <w:pPr>
        <w:jc w:val="right"/>
        <w:rPr>
          <w:rFonts w:asciiTheme="minorHAnsi" w:hAnsiTheme="minorHAnsi"/>
        </w:rPr>
      </w:pPr>
    </w:p>
    <w:p w:rsidR="005632CE" w:rsidRPr="006F15B6" w:rsidRDefault="005632CE" w:rsidP="005632CE">
      <w:pPr>
        <w:jc w:val="right"/>
        <w:rPr>
          <w:rFonts w:asciiTheme="minorHAnsi" w:hAnsiTheme="minorHAnsi"/>
        </w:rPr>
      </w:pPr>
    </w:p>
    <w:p w:rsidR="005632CE" w:rsidRPr="006F15B6" w:rsidRDefault="005632CE" w:rsidP="005632CE">
      <w:pPr>
        <w:jc w:val="right"/>
        <w:rPr>
          <w:rFonts w:asciiTheme="minorHAnsi" w:hAnsiTheme="minorHAnsi"/>
        </w:rPr>
      </w:pPr>
    </w:p>
    <w:p w:rsidR="00C57C9B" w:rsidRDefault="00C57C9B" w:rsidP="00853AD0">
      <w:pPr>
        <w:widowControl/>
        <w:shd w:val="clear" w:color="auto" w:fill="FFFFFF"/>
        <w:spacing w:before="120" w:after="120"/>
        <w:rPr>
          <w:rFonts w:asciiTheme="minorHAnsi" w:hAnsiTheme="minorHAnsi"/>
        </w:rPr>
      </w:pPr>
    </w:p>
    <w:p w:rsidR="005632CE" w:rsidRPr="006F15B6" w:rsidRDefault="00C57C9B" w:rsidP="00853AD0">
      <w:pPr>
        <w:widowControl/>
        <w:shd w:val="clear" w:color="auto" w:fill="FFFFFF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                                    </w:t>
      </w:r>
      <w:r w:rsidR="00853AD0">
        <w:rPr>
          <w:rFonts w:asciiTheme="minorHAnsi" w:hAnsiTheme="minorHAnsi"/>
        </w:rPr>
        <w:t xml:space="preserve">  </w:t>
      </w:r>
      <w:r w:rsidR="005632CE" w:rsidRPr="006F15B6">
        <w:rPr>
          <w:rFonts w:asciiTheme="minorHAnsi" w:hAnsiTheme="minorHAnsi"/>
          <w:b/>
          <w:bCs/>
        </w:rPr>
        <w:t>ПЛАНИРУЕМЫЕ РЕЗУЛЬТАТЫ: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умеют видеть красоту в окружающем мире;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представления об эстетических и художественных ценностях отечественной культуры;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умения видеть красоту в поведении, поступках людей;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опыт эмоционального постижения народного творчества, этнокультурных традиций, фольклора народов России;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имеют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мотивированы  к реализации эстетических ценностей в образовательном учреждении и семье;</w:t>
      </w:r>
      <w:proofErr w:type="gramEnd"/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осознание необходимости познания прекрасного в окружающей действительности, знание культуры родного края;</w:t>
      </w:r>
    </w:p>
    <w:p w:rsidR="005632CE" w:rsidRPr="006F15B6" w:rsidRDefault="005632CE" w:rsidP="005632CE">
      <w:pPr>
        <w:widowControl/>
        <w:shd w:val="clear" w:color="auto" w:fill="FFFFFF"/>
        <w:ind w:left="720"/>
        <w:jc w:val="both"/>
        <w:rPr>
          <w:rFonts w:asciiTheme="minorHAnsi" w:hAnsiTheme="minorHAnsi"/>
          <w:u w:val="single"/>
        </w:rPr>
      </w:pPr>
      <w:r w:rsidRPr="006F15B6">
        <w:rPr>
          <w:rFonts w:asciiTheme="minorHAnsi" w:hAnsiTheme="minorHAnsi"/>
          <w:u w:val="single"/>
        </w:rPr>
        <w:t>Формируемые компетенции:</w:t>
      </w:r>
    </w:p>
    <w:p w:rsidR="005632CE" w:rsidRPr="006F15B6" w:rsidRDefault="005632CE" w:rsidP="00C83BB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ценностное отношение к </w:t>
      </w:r>
      <w:proofErr w:type="gramStart"/>
      <w:r w:rsidRPr="006F15B6">
        <w:rPr>
          <w:rFonts w:asciiTheme="minorHAnsi" w:hAnsiTheme="minorHAnsi"/>
        </w:rPr>
        <w:t>прекрасному</w:t>
      </w:r>
      <w:proofErr w:type="gramEnd"/>
      <w:r w:rsidRPr="006F15B6">
        <w:rPr>
          <w:rFonts w:asciiTheme="minorHAnsi" w:hAnsiTheme="minorHAnsi"/>
        </w:rPr>
        <w:t>;</w:t>
      </w:r>
    </w:p>
    <w:p w:rsidR="005632CE" w:rsidRPr="006F15B6" w:rsidRDefault="005632CE" w:rsidP="00C83BB2">
      <w:pPr>
        <w:widowControl/>
        <w:numPr>
          <w:ilvl w:val="0"/>
          <w:numId w:val="27"/>
        </w:numPr>
        <w:autoSpaceDE/>
        <w:autoSpaceDN/>
        <w:adjustRightInd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632CE" w:rsidRPr="006F15B6" w:rsidRDefault="005632CE" w:rsidP="005632CE">
      <w:pPr>
        <w:widowControl/>
        <w:autoSpaceDE/>
        <w:autoSpaceDN/>
        <w:adjustRightInd/>
        <w:ind w:left="720"/>
        <w:jc w:val="center"/>
        <w:rPr>
          <w:rFonts w:asciiTheme="minorHAnsi" w:hAnsiTheme="minorHAnsi"/>
          <w:b/>
        </w:rPr>
      </w:pPr>
    </w:p>
    <w:p w:rsidR="005632CE" w:rsidRPr="006F15B6" w:rsidRDefault="005632CE" w:rsidP="005632CE">
      <w:pPr>
        <w:widowControl/>
        <w:autoSpaceDE/>
        <w:autoSpaceDN/>
        <w:adjustRightInd/>
        <w:ind w:left="720"/>
        <w:jc w:val="center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МОНИТОРИНГ</w:t>
      </w:r>
    </w:p>
    <w:p w:rsidR="005632CE" w:rsidRPr="006F15B6" w:rsidRDefault="005632CE" w:rsidP="005632CE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Опросник Джонсона (диагностика креативности).</w:t>
      </w:r>
    </w:p>
    <w:p w:rsidR="005632CE" w:rsidRPr="006F15B6" w:rsidRDefault="005632CE" w:rsidP="005632CE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Методика диагностики уровня творческой активности учащихся.</w:t>
      </w:r>
    </w:p>
    <w:p w:rsidR="005632CE" w:rsidRPr="006F15B6" w:rsidRDefault="005632CE" w:rsidP="005632CE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 экспертной оценки педагогов дополнительного образования.</w:t>
      </w:r>
    </w:p>
    <w:p w:rsidR="005632CE" w:rsidRPr="006F15B6" w:rsidRDefault="005632CE" w:rsidP="005632CE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Педагогическое наблюдение.</w:t>
      </w:r>
    </w:p>
    <w:p w:rsidR="005632CE" w:rsidRPr="006F15B6" w:rsidRDefault="005632CE" w:rsidP="005632CE">
      <w:pPr>
        <w:widowControl/>
        <w:shd w:val="clear" w:color="auto" w:fill="FFFFFF"/>
        <w:ind w:left="72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Методика А.Н. Капустиной и М.И. Шиловой (изучение уровня воспитанности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).</w:t>
      </w:r>
    </w:p>
    <w:p w:rsidR="00895551" w:rsidRPr="006F15B6" w:rsidRDefault="00B904F9" w:rsidP="00B904F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</w:t>
      </w:r>
      <w:r w:rsidR="00895551" w:rsidRPr="006F15B6">
        <w:rPr>
          <w:rFonts w:asciiTheme="minorHAnsi" w:hAnsiTheme="minorHAnsi"/>
          <w:b/>
        </w:rPr>
        <w:t>Программа «Одаренные дети»</w:t>
      </w:r>
    </w:p>
    <w:p w:rsidR="00895551" w:rsidRPr="006F15B6" w:rsidRDefault="00895551" w:rsidP="00895551">
      <w:pPr>
        <w:jc w:val="both"/>
        <w:rPr>
          <w:rFonts w:asciiTheme="minorHAnsi" w:hAnsiTheme="minorHAnsi"/>
        </w:rPr>
      </w:pPr>
    </w:p>
    <w:p w:rsidR="00CD470A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отражающий в некоторой степени  характерный признак нового социального заказа. Это предполагает  построение такого образовательного пространства, в котором каждый ученик школы сможет </w:t>
      </w:r>
      <w:proofErr w:type="spellStart"/>
      <w:r w:rsidRPr="006F15B6">
        <w:rPr>
          <w:rFonts w:asciiTheme="minorHAnsi" w:hAnsiTheme="minorHAnsi"/>
        </w:rPr>
        <w:t>самореализоваться</w:t>
      </w:r>
      <w:proofErr w:type="spellEnd"/>
      <w:r w:rsidRPr="006F15B6">
        <w:rPr>
          <w:rFonts w:asciiTheme="minorHAnsi" w:hAnsiTheme="minorHAnsi"/>
        </w:rPr>
        <w:t>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4A54C9" w:rsidRPr="006F15B6" w:rsidRDefault="004A54C9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К группе одарённых детей могут быть отнесены обучающиеся</w:t>
      </w:r>
      <w:r w:rsidRPr="006F15B6">
        <w:rPr>
          <w:rFonts w:asciiTheme="minorHAnsi" w:hAnsiTheme="minorHAnsi"/>
        </w:rPr>
        <w:t>, которые:</w:t>
      </w:r>
    </w:p>
    <w:p w:rsidR="000605B9" w:rsidRPr="006F15B6" w:rsidRDefault="000605B9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1)      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2)      имеют доминирующую, актив</w:t>
      </w:r>
      <w:r w:rsidR="004A54C9" w:rsidRPr="006F15B6">
        <w:rPr>
          <w:rFonts w:asciiTheme="minorHAnsi" w:hAnsiTheme="minorHAnsi"/>
        </w:rPr>
        <w:t>ную, не насыщаемую</w:t>
      </w:r>
      <w:r w:rsidRPr="006F15B6">
        <w:rPr>
          <w:rFonts w:asciiTheme="minorHAnsi" w:hAnsiTheme="minorHAnsi"/>
        </w:rPr>
        <w:t xml:space="preserve"> познавательную потребность;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3)      испытывают радость от умственного труда.</w:t>
      </w:r>
    </w:p>
    <w:p w:rsidR="00F0734E" w:rsidRPr="006F15B6" w:rsidRDefault="00F0734E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Для одарённых детей характерна высокая скорость развития интеллектуальной и творческой сфер, глубина и </w:t>
      </w:r>
      <w:proofErr w:type="spellStart"/>
      <w:r w:rsidRPr="006F15B6">
        <w:rPr>
          <w:rFonts w:asciiTheme="minorHAnsi" w:hAnsiTheme="minorHAnsi"/>
        </w:rPr>
        <w:t>нетрадиционность</w:t>
      </w:r>
      <w:proofErr w:type="spellEnd"/>
      <w:r w:rsidRPr="006F15B6">
        <w:rPr>
          <w:rFonts w:asciiTheme="minorHAnsi" w:hAnsiTheme="minorHAnsi"/>
        </w:rPr>
        <w:t xml:space="preserve"> мышления, однако по целому ряду причин на определённом этапе могут быть проявлены далеко не все признаки одарённости.</w:t>
      </w:r>
    </w:p>
    <w:p w:rsidR="00F0734E" w:rsidRPr="006F15B6" w:rsidRDefault="00F0734E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</w:rPr>
        <w:t xml:space="preserve">Можно условно выделить </w:t>
      </w:r>
      <w:r w:rsidRPr="006F15B6">
        <w:rPr>
          <w:rFonts w:asciiTheme="minorHAnsi" w:hAnsiTheme="minorHAnsi"/>
          <w:b/>
        </w:rPr>
        <w:t>3 категории одарённых детей:</w:t>
      </w:r>
    </w:p>
    <w:p w:rsidR="000605B9" w:rsidRPr="006F15B6" w:rsidRDefault="000605B9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1)      дети с необыкновенно высоким общим уровнем развития при прочих равных условиях (такие дети чаще встречаются в дошкольном и младшем школьном возрасте);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2)      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3)      учащиеся, не достигающие по каким-либо причинам успехов в учении, но обладающие  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Цели программы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 Организация научно-исследовательской деятельности учащихся для усовершенствования процесса обучения и профориентации.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3.Формирование действующей системы психолого-педагогических условий выявления и работы с одаренными детьми.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4.Формирование системы социально-психологической поддержки и защиты детей.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57C9B" w:rsidP="00C57C9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</w:t>
      </w:r>
      <w:r w:rsidR="00CC39C3" w:rsidRPr="006F15B6">
        <w:rPr>
          <w:rFonts w:asciiTheme="minorHAnsi" w:hAnsiTheme="minorHAnsi"/>
          <w:b/>
          <w:bCs/>
        </w:rPr>
        <w:t> Задачи программы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1.Выбор рациональных форм управления интеллектуальной деятельностью учащихся. 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2.Выявление и развитие возможности одаренных детей в различных областях знаний.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Создание благоприятной интеллектуальной атмосферы для достижения максимальной самореализации творческих учащихся.</w:t>
      </w:r>
    </w:p>
    <w:p w:rsidR="00CC39C3" w:rsidRPr="006F15B6" w:rsidRDefault="000605B9" w:rsidP="000605B9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   </w:t>
      </w:r>
      <w:r w:rsidR="00CC39C3" w:rsidRPr="006F15B6">
        <w:rPr>
          <w:rFonts w:asciiTheme="minorHAnsi" w:hAnsiTheme="minorHAnsi"/>
        </w:rPr>
        <w:t>4.  Расширение возможностей для участия способных и одарённых школьников в районных, областных, российских олимпиадах, конференциях, творческих выставках, различных конкурсах.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Принципы программы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 xml:space="preserve">             </w:t>
      </w:r>
      <w:r w:rsidRPr="006F15B6">
        <w:rPr>
          <w:rFonts w:asciiTheme="minorHAnsi" w:hAnsiTheme="minorHAnsi"/>
        </w:rPr>
        <w:t>1. Оптимально ориентированный уровень сложности и трудности заданий для учеников.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  Акцент на решающую роль теории.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Развитие у учащихся обобщенных умений (способов) познавательной деятельности.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 Обучение рациональным приемам познавательной деятельности.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5. Поддержание интереса, любознательности.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конкурсов, школьных научных </w:t>
      </w:r>
      <w:r w:rsidRPr="006F15B6">
        <w:rPr>
          <w:rFonts w:asciiTheme="minorHAnsi" w:hAnsiTheme="minorHAnsi"/>
        </w:rPr>
        <w:lastRenderedPageBreak/>
        <w:t>конференций,  викторин и т.д.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7. Создание педагогических условий формирования интереса учащихся к  личностно-творческой  самореализации.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 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Основные направления работы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 Диагностика – как неотъемлемая часть развития интеллекта, его исходное начало.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 Создание благоприятных условий для реализации творческого потенциала одарённых детей.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Развитие творческих способностей учащихся.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 Поощрение – стимулирование дальнейшей творческой деятельности.</w:t>
      </w:r>
    </w:p>
    <w:p w:rsidR="00F0734E" w:rsidRPr="006F15B6" w:rsidRDefault="00F0734E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Стратегия работы с одаренными детьми</w:t>
      </w:r>
    </w:p>
    <w:p w:rsidR="00F0734E" w:rsidRPr="006F15B6" w:rsidRDefault="00F0734E" w:rsidP="00CC39C3">
      <w:pPr>
        <w:ind w:firstLine="708"/>
        <w:jc w:val="both"/>
        <w:rPr>
          <w:rFonts w:asciiTheme="minorHAnsi" w:hAnsiTheme="minorHAnsi"/>
          <w:b/>
        </w:rPr>
      </w:pPr>
    </w:p>
    <w:p w:rsidR="00CC39C3" w:rsidRPr="006F15B6" w:rsidRDefault="00CC39C3" w:rsidP="00C83BB2">
      <w:pPr>
        <w:pStyle w:val="ab"/>
        <w:numPr>
          <w:ilvl w:val="0"/>
          <w:numId w:val="41"/>
        </w:num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Диагностика</w:t>
      </w:r>
    </w:p>
    <w:p w:rsidR="000605B9" w:rsidRPr="006F15B6" w:rsidRDefault="000605B9" w:rsidP="000605B9">
      <w:pPr>
        <w:pStyle w:val="ab"/>
        <w:ind w:left="1428"/>
        <w:jc w:val="both"/>
        <w:rPr>
          <w:rFonts w:asciiTheme="minorHAnsi" w:hAnsiTheme="minorHAnsi"/>
          <w:b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 Изучение диагностических методик, основанных на доступности, информативности емкости.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 Создание банка методик д</w:t>
      </w:r>
      <w:r w:rsidR="00F0734E" w:rsidRPr="006F15B6">
        <w:rPr>
          <w:rFonts w:asciiTheme="minorHAnsi" w:hAnsiTheme="minorHAnsi"/>
        </w:rPr>
        <w:t>ля диагностирования учащихся с 5</w:t>
      </w:r>
      <w:r w:rsidRPr="006F15B6">
        <w:rPr>
          <w:rFonts w:asciiTheme="minorHAnsi" w:hAnsiTheme="minorHAnsi"/>
        </w:rPr>
        <w:t xml:space="preserve"> по </w:t>
      </w:r>
      <w:r w:rsidR="00F0734E" w:rsidRPr="006F15B6">
        <w:rPr>
          <w:rFonts w:asciiTheme="minorHAnsi" w:hAnsiTheme="minorHAnsi"/>
        </w:rPr>
        <w:t>9</w:t>
      </w:r>
      <w:r w:rsidRPr="006F15B6">
        <w:rPr>
          <w:rFonts w:asciiTheme="minorHAnsi" w:hAnsiTheme="minorHAnsi"/>
        </w:rPr>
        <w:t xml:space="preserve"> классы по определению интеллектуальных способностей; банка одарённых талантливых детей.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Изучение круга интересов умственной деятельности учащихся путем анкетирования.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 Изучение личностных потребностей одарённых учащихся путем собеседования.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5. Изучение работы учащихся на уроке путем посещения занятий учителем.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6. Приобретение развивающих программ и методик работы с одаренными детьми.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</w:p>
    <w:p w:rsidR="00CC39C3" w:rsidRPr="006F15B6" w:rsidRDefault="00CC39C3" w:rsidP="00C83BB2">
      <w:pPr>
        <w:pStyle w:val="ab"/>
        <w:numPr>
          <w:ilvl w:val="0"/>
          <w:numId w:val="41"/>
        </w:num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Создание благоприятных условий для реализации творческого потенциала одаренных детей</w:t>
      </w:r>
    </w:p>
    <w:p w:rsidR="000605B9" w:rsidRPr="006F15B6" w:rsidRDefault="000605B9" w:rsidP="000605B9">
      <w:pPr>
        <w:pStyle w:val="ab"/>
        <w:ind w:left="1428"/>
        <w:jc w:val="both"/>
        <w:rPr>
          <w:rFonts w:asciiTheme="minorHAnsi" w:hAnsiTheme="minorHAnsi"/>
          <w:b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 Организация консультативной помощи для учащихся</w:t>
      </w:r>
      <w:r w:rsidR="00F0734E" w:rsidRPr="006F15B6">
        <w:rPr>
          <w:rFonts w:asciiTheme="minorHAnsi" w:hAnsiTheme="minorHAnsi"/>
        </w:rPr>
        <w:t>,</w:t>
      </w:r>
      <w:r w:rsidRPr="006F15B6">
        <w:rPr>
          <w:rFonts w:asciiTheme="minorHAnsi" w:hAnsiTheme="minorHAnsi"/>
        </w:rPr>
        <w:t xml:space="preserve"> целенаправленных на творческую самореализацию и самодостаточность.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 Информирование учащихся о новейших достижениях науки в избранной ими области умственной деятельности.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Знакомство учащихся с новинками литературы. Организация помощи ученикам в подборе литературы.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 Привлечение творческих учителей, работников культуры для общения с детьми.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5. Обеспечение высокого уровня компьютерной грамотности талантливых учеников.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6. Организация исследовательской и проектной деятельности учащихся.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7.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</w:p>
    <w:p w:rsidR="00CC39C3" w:rsidRPr="006F15B6" w:rsidRDefault="00CC39C3" w:rsidP="00C83BB2">
      <w:pPr>
        <w:pStyle w:val="ab"/>
        <w:numPr>
          <w:ilvl w:val="0"/>
          <w:numId w:val="41"/>
        </w:num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Развитие творческих способностей</w:t>
      </w:r>
    </w:p>
    <w:p w:rsidR="000605B9" w:rsidRPr="006F15B6" w:rsidRDefault="000605B9" w:rsidP="000605B9">
      <w:pPr>
        <w:pStyle w:val="ab"/>
        <w:ind w:left="1428"/>
        <w:jc w:val="both"/>
        <w:rPr>
          <w:rFonts w:asciiTheme="minorHAnsi" w:hAnsiTheme="minorHAnsi"/>
          <w:b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 Доступность и широкое привлечение учащихся к проведению школьных олимпиад, конкурсов, конференций.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 Проведение школьных олимпиад.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>3. Использование в практике работы с одарёнными детьми следующих приемов: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творческие ответы;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выполнение творческих тематических заданий;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выполнение проблемных поисковых и исследовательских работ;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выполнение проектов;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приобщение (в различных формах) к работе учителя;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повышение степени сложности заданий.</w:t>
      </w:r>
    </w:p>
    <w:p w:rsidR="00CC39C3" w:rsidRPr="006F15B6" w:rsidRDefault="00F0734E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</w:t>
      </w:r>
      <w:r w:rsidR="00CC39C3" w:rsidRPr="006F15B6">
        <w:rPr>
          <w:rFonts w:asciiTheme="minorHAnsi" w:hAnsiTheme="minorHAnsi"/>
        </w:rPr>
        <w:t>. Углубленное изучение отдельных предметов.</w:t>
      </w:r>
    </w:p>
    <w:p w:rsidR="00CC39C3" w:rsidRPr="006F15B6" w:rsidRDefault="00F0734E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5</w:t>
      </w:r>
      <w:r w:rsidR="00CC39C3" w:rsidRPr="006F15B6">
        <w:rPr>
          <w:rFonts w:asciiTheme="minorHAnsi" w:hAnsiTheme="minorHAnsi"/>
        </w:rPr>
        <w:t>. Введение широкого круга разнообразных по тематике элективных курсов; кружков различной направленности.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</w:p>
    <w:p w:rsidR="00CC39C3" w:rsidRPr="006F15B6" w:rsidRDefault="00CC39C3" w:rsidP="00C83BB2">
      <w:pPr>
        <w:pStyle w:val="ab"/>
        <w:numPr>
          <w:ilvl w:val="0"/>
          <w:numId w:val="41"/>
        </w:num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Стимулирование – поощрение дальнейшей творческой деятельности</w:t>
      </w:r>
    </w:p>
    <w:p w:rsidR="000605B9" w:rsidRPr="006F15B6" w:rsidRDefault="000605B9" w:rsidP="000605B9">
      <w:pPr>
        <w:pStyle w:val="ab"/>
        <w:ind w:left="1428"/>
        <w:jc w:val="both"/>
        <w:rPr>
          <w:rFonts w:asciiTheme="minorHAnsi" w:hAnsiTheme="minorHAnsi"/>
          <w:b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 Создание постоянно действующих стендов, посвященных выпускникам – медалистам, победителям и призерам районных, областных олимпиад.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2.</w:t>
      </w:r>
      <w:r w:rsidR="00F0734E" w:rsidRPr="006F15B6">
        <w:rPr>
          <w:rFonts w:asciiTheme="minorHAnsi" w:hAnsiTheme="minorHAnsi"/>
        </w:rPr>
        <w:t xml:space="preserve"> Публичное</w:t>
      </w:r>
      <w:r w:rsidRPr="006F15B6">
        <w:rPr>
          <w:rFonts w:asciiTheme="minorHAnsi" w:hAnsiTheme="minorHAnsi"/>
        </w:rPr>
        <w:t xml:space="preserve"> своевременное поощрение успехов учащихся  </w:t>
      </w:r>
      <w:r w:rsidR="00F0734E" w:rsidRPr="006F15B6">
        <w:rPr>
          <w:rFonts w:asciiTheme="minorHAnsi" w:hAnsiTheme="minorHAnsi"/>
        </w:rPr>
        <w:t>на линейке</w:t>
      </w:r>
      <w:r w:rsidRPr="006F15B6">
        <w:rPr>
          <w:rFonts w:asciiTheme="minorHAnsi" w:hAnsiTheme="minorHAnsi"/>
        </w:rPr>
        <w:t>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3. Отправление благодарственных писем родителям.</w:t>
      </w:r>
    </w:p>
    <w:p w:rsidR="00CC39C3" w:rsidRPr="006F15B6" w:rsidRDefault="00F0734E" w:rsidP="00F0734E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    </w:t>
      </w:r>
      <w:r w:rsidR="00CC39C3" w:rsidRPr="006F15B6">
        <w:rPr>
          <w:rFonts w:asciiTheme="minorHAnsi" w:hAnsiTheme="minorHAnsi"/>
        </w:rPr>
        <w:t>4. Отмечать заслуги родителей в воспитании одаренных детей на родительских собраниях.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Формы работы с одаренными учащимися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групповые занятия по параллелям классов с сильными учащимися;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факультативы;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кружки по интересам;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конкурсы;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интеллектуальные марафоны;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спецкурсы;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в олимпиадах;</w:t>
      </w: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работа  школьного научного общества « Интеллект».</w:t>
      </w:r>
    </w:p>
    <w:p w:rsidR="00F27D61" w:rsidRPr="006F15B6" w:rsidRDefault="00F27D61" w:rsidP="00CC39C3">
      <w:pPr>
        <w:ind w:firstLine="708"/>
        <w:jc w:val="both"/>
        <w:rPr>
          <w:rFonts w:asciiTheme="minorHAnsi" w:hAnsiTheme="minorHAnsi"/>
        </w:rPr>
      </w:pPr>
    </w:p>
    <w:p w:rsidR="00F27D61" w:rsidRPr="006F15B6" w:rsidRDefault="00CE0F3F" w:rsidP="00CE0F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</w:t>
      </w:r>
      <w:r w:rsidR="00F27D61" w:rsidRPr="006F15B6">
        <w:rPr>
          <w:rFonts w:asciiTheme="minorHAnsi" w:hAnsiTheme="minorHAnsi"/>
          <w:b/>
        </w:rPr>
        <w:t>Работа школьного научного общества «Интеллект»</w:t>
      </w:r>
    </w:p>
    <w:p w:rsidR="00F27D61" w:rsidRPr="006F15B6" w:rsidRDefault="00F27D61" w:rsidP="00F27D61">
      <w:pPr>
        <w:ind w:firstLine="708"/>
        <w:jc w:val="center"/>
        <w:rPr>
          <w:rFonts w:asciiTheme="minorHAnsi" w:hAnsiTheme="minorHAnsi"/>
          <w:b/>
        </w:rPr>
      </w:pPr>
    </w:p>
    <w:p w:rsidR="00F27D61" w:rsidRPr="006F15B6" w:rsidRDefault="00F27D61" w:rsidP="00F27D61">
      <w:pPr>
        <w:ind w:firstLine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Педагогическим коллективом и обучающимися школы были разработаны следующие документы:</w:t>
      </w:r>
    </w:p>
    <w:p w:rsidR="00F27D61" w:rsidRPr="006F15B6" w:rsidRDefault="00F27D61" w:rsidP="00C83BB2">
      <w:pPr>
        <w:pStyle w:val="ab"/>
        <w:numPr>
          <w:ilvl w:val="0"/>
          <w:numId w:val="39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Положение о научном обществе учащихся.</w:t>
      </w:r>
    </w:p>
    <w:p w:rsidR="00F27D61" w:rsidRPr="006F15B6" w:rsidRDefault="00F27D61" w:rsidP="00C83BB2">
      <w:pPr>
        <w:pStyle w:val="ab"/>
        <w:numPr>
          <w:ilvl w:val="0"/>
          <w:numId w:val="39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Устав НОУ</w:t>
      </w:r>
    </w:p>
    <w:p w:rsidR="00F27D61" w:rsidRPr="006F15B6" w:rsidRDefault="00F27D61" w:rsidP="00C83BB2">
      <w:pPr>
        <w:pStyle w:val="ab"/>
        <w:numPr>
          <w:ilvl w:val="0"/>
          <w:numId w:val="39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Структура НОУ</w:t>
      </w:r>
    </w:p>
    <w:p w:rsidR="00393509" w:rsidRPr="006F15B6" w:rsidRDefault="00393509" w:rsidP="00C83BB2">
      <w:pPr>
        <w:pStyle w:val="ab"/>
        <w:numPr>
          <w:ilvl w:val="0"/>
          <w:numId w:val="39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План работы НОУ</w:t>
      </w:r>
    </w:p>
    <w:p w:rsidR="000605B9" w:rsidRPr="006F15B6" w:rsidRDefault="000605B9" w:rsidP="00C83BB2">
      <w:pPr>
        <w:pStyle w:val="ab"/>
        <w:numPr>
          <w:ilvl w:val="0"/>
          <w:numId w:val="39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Эмблема НОУ</w:t>
      </w:r>
    </w:p>
    <w:p w:rsidR="00F27D61" w:rsidRPr="006F15B6" w:rsidRDefault="00F27D61" w:rsidP="00F27D61">
      <w:pPr>
        <w:ind w:left="708"/>
        <w:jc w:val="both"/>
        <w:rPr>
          <w:rFonts w:asciiTheme="minorHAnsi" w:hAnsiTheme="minorHAnsi"/>
        </w:rPr>
      </w:pPr>
    </w:p>
    <w:p w:rsidR="00E8632C" w:rsidRDefault="00E8632C" w:rsidP="00F27D61">
      <w:pPr>
        <w:ind w:left="708"/>
        <w:jc w:val="both"/>
        <w:rPr>
          <w:rFonts w:asciiTheme="minorHAnsi" w:hAnsiTheme="minorHAnsi"/>
          <w:b/>
        </w:rPr>
      </w:pPr>
    </w:p>
    <w:p w:rsidR="000605B9" w:rsidRPr="006F15B6" w:rsidRDefault="00F27D61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Цель:</w:t>
      </w:r>
      <w:r w:rsidRPr="006F15B6">
        <w:rPr>
          <w:rFonts w:asciiTheme="minorHAnsi" w:hAnsiTheme="minorHAnsi"/>
        </w:rPr>
        <w:t xml:space="preserve"> </w:t>
      </w:r>
    </w:p>
    <w:p w:rsidR="00F27D61" w:rsidRPr="006F15B6" w:rsidRDefault="000605B9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</w:t>
      </w:r>
      <w:r w:rsidR="00F27D61" w:rsidRPr="006F15B6">
        <w:rPr>
          <w:rFonts w:asciiTheme="minorHAnsi" w:hAnsiTheme="minorHAnsi"/>
        </w:rPr>
        <w:t>интеллектуальное и творческое развитие обучающихся посредством привлечения к исследовательской и творческой работе; поддержка талантливой молодежи, демонстрация и пропаганда лучших достижений школьников.</w:t>
      </w:r>
    </w:p>
    <w:p w:rsidR="00F27D61" w:rsidRPr="006F15B6" w:rsidRDefault="00F27D61" w:rsidP="00F27D61">
      <w:pPr>
        <w:ind w:left="708"/>
        <w:jc w:val="both"/>
        <w:rPr>
          <w:rFonts w:asciiTheme="minorHAnsi" w:hAnsiTheme="minorHAnsi"/>
        </w:rPr>
      </w:pPr>
    </w:p>
    <w:p w:rsidR="00E8632C" w:rsidRDefault="00E8632C" w:rsidP="00F27D61">
      <w:pPr>
        <w:ind w:left="708"/>
        <w:jc w:val="both"/>
        <w:rPr>
          <w:rFonts w:asciiTheme="minorHAnsi" w:hAnsiTheme="minorHAnsi"/>
          <w:b/>
        </w:rPr>
      </w:pPr>
    </w:p>
    <w:p w:rsidR="00E8632C" w:rsidRDefault="00E8632C" w:rsidP="00F27D61">
      <w:pPr>
        <w:ind w:left="708"/>
        <w:jc w:val="both"/>
        <w:rPr>
          <w:rFonts w:asciiTheme="minorHAnsi" w:hAnsiTheme="minorHAnsi"/>
          <w:b/>
        </w:rPr>
      </w:pPr>
    </w:p>
    <w:p w:rsidR="00E8632C" w:rsidRDefault="00E8632C" w:rsidP="00F27D61">
      <w:pPr>
        <w:ind w:left="708"/>
        <w:jc w:val="both"/>
        <w:rPr>
          <w:rFonts w:asciiTheme="minorHAnsi" w:hAnsiTheme="minorHAnsi"/>
          <w:b/>
        </w:rPr>
      </w:pPr>
    </w:p>
    <w:p w:rsidR="00E8632C" w:rsidRDefault="00E8632C" w:rsidP="00F27D61">
      <w:pPr>
        <w:ind w:left="708"/>
        <w:jc w:val="both"/>
        <w:rPr>
          <w:rFonts w:asciiTheme="minorHAnsi" w:hAnsiTheme="minorHAnsi"/>
          <w:b/>
        </w:rPr>
      </w:pPr>
    </w:p>
    <w:p w:rsidR="00C03E27" w:rsidRPr="006F15B6" w:rsidRDefault="00F27D61" w:rsidP="00F27D61">
      <w:pPr>
        <w:ind w:left="708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Задачи:</w:t>
      </w:r>
      <w:r w:rsidR="00C03E27" w:rsidRPr="006F15B6">
        <w:rPr>
          <w:rFonts w:asciiTheme="minorHAnsi" w:hAnsiTheme="minorHAnsi"/>
          <w:b/>
        </w:rPr>
        <w:t xml:space="preserve"> </w:t>
      </w:r>
    </w:p>
    <w:p w:rsidR="00F27D61" w:rsidRPr="006F15B6" w:rsidRDefault="00C03E27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 - </w:t>
      </w:r>
      <w:r w:rsidRPr="006F15B6">
        <w:rPr>
          <w:rFonts w:asciiTheme="minorHAnsi" w:hAnsiTheme="minorHAnsi"/>
        </w:rPr>
        <w:t>выявление талантливых школьников, проявляющих интерес к научно-исследовательской деятельности, оказание им поддержки;</w:t>
      </w:r>
    </w:p>
    <w:p w:rsidR="00C03E27" w:rsidRPr="006F15B6" w:rsidRDefault="00C03E27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 -</w:t>
      </w:r>
      <w:r w:rsidRPr="006F15B6">
        <w:rPr>
          <w:rFonts w:asciiTheme="minorHAnsi" w:hAnsiTheme="minorHAnsi"/>
        </w:rPr>
        <w:t xml:space="preserve"> вовлечение учащихся в поисково-исследовательскую и творческую деятельность;</w:t>
      </w:r>
    </w:p>
    <w:p w:rsidR="00C03E27" w:rsidRPr="006F15B6" w:rsidRDefault="00C03E27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 -</w:t>
      </w:r>
      <w:r w:rsidRPr="006F15B6">
        <w:rPr>
          <w:rFonts w:asciiTheme="minorHAnsi" w:hAnsiTheme="minorHAnsi"/>
        </w:rPr>
        <w:t xml:space="preserve"> совершенствование умений и навыков самостоятельной работы учащихся, повышение уровня знаний и эрудиции в интересующих областях науки;</w:t>
      </w:r>
    </w:p>
    <w:p w:rsidR="00C03E27" w:rsidRPr="006F15B6" w:rsidRDefault="00C03E27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 -</w:t>
      </w:r>
      <w:r w:rsidRPr="006F15B6">
        <w:rPr>
          <w:rFonts w:asciiTheme="minorHAnsi" w:hAnsiTheme="minorHAnsi"/>
        </w:rPr>
        <w:t xml:space="preserve"> организация научно-исследовательской деятельности учащихся для совершенствования процесса обучения и профориентации;</w:t>
      </w:r>
    </w:p>
    <w:p w:rsidR="00C03E27" w:rsidRPr="006F15B6" w:rsidRDefault="00C03E27" w:rsidP="00F27D61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 -</w:t>
      </w:r>
      <w:r w:rsidRPr="006F15B6">
        <w:rPr>
          <w:rFonts w:asciiTheme="minorHAnsi" w:hAnsiTheme="minorHAnsi"/>
        </w:rPr>
        <w:t xml:space="preserve"> активное включение учащихся школы в процесс самообразования и саморазвития.</w:t>
      </w:r>
    </w:p>
    <w:p w:rsidR="00C03E27" w:rsidRPr="006F15B6" w:rsidRDefault="00C03E27" w:rsidP="00F27D61">
      <w:pPr>
        <w:ind w:left="708"/>
        <w:jc w:val="both"/>
        <w:rPr>
          <w:rFonts w:asciiTheme="minorHAnsi" w:hAnsiTheme="minorHAnsi"/>
        </w:rPr>
      </w:pPr>
    </w:p>
    <w:p w:rsidR="00C03E27" w:rsidRPr="006F15B6" w:rsidRDefault="00C03E27" w:rsidP="00C03E27">
      <w:pPr>
        <w:ind w:left="708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Основные направления работы</w:t>
      </w:r>
    </w:p>
    <w:p w:rsidR="000605B9" w:rsidRPr="006F15B6" w:rsidRDefault="000605B9" w:rsidP="00C03E27">
      <w:pPr>
        <w:ind w:left="708"/>
        <w:jc w:val="center"/>
        <w:rPr>
          <w:rFonts w:asciiTheme="minorHAnsi" w:hAnsiTheme="minorHAnsi"/>
          <w:b/>
        </w:rPr>
      </w:pPr>
    </w:p>
    <w:p w:rsidR="00C03E27" w:rsidRPr="006F15B6" w:rsidRDefault="00C03E27" w:rsidP="00C83BB2">
      <w:pPr>
        <w:pStyle w:val="ab"/>
        <w:numPr>
          <w:ilvl w:val="0"/>
          <w:numId w:val="40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Включение в научно-исследовательскую деятельность способных учащихся в соответствии с их научными интересами.</w:t>
      </w:r>
    </w:p>
    <w:p w:rsidR="00C03E27" w:rsidRPr="006F15B6" w:rsidRDefault="00C03E27" w:rsidP="00C83BB2">
      <w:pPr>
        <w:pStyle w:val="ab"/>
        <w:numPr>
          <w:ilvl w:val="0"/>
          <w:numId w:val="40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Обучение учащихся работе с научной литературой, формирование культуры научного исследования.</w:t>
      </w:r>
    </w:p>
    <w:p w:rsidR="00C03E27" w:rsidRPr="006F15B6" w:rsidRDefault="00C03E27" w:rsidP="00C83BB2">
      <w:pPr>
        <w:pStyle w:val="ab"/>
        <w:numPr>
          <w:ilvl w:val="0"/>
          <w:numId w:val="40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C03E27" w:rsidRPr="006F15B6" w:rsidRDefault="00C03E27" w:rsidP="00C83BB2">
      <w:pPr>
        <w:pStyle w:val="ab"/>
        <w:numPr>
          <w:ilvl w:val="0"/>
          <w:numId w:val="40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Рецензирование научных работ учащихся при подготовке их к участию в конкурсах и конференциях.</w:t>
      </w:r>
    </w:p>
    <w:p w:rsidR="00C03E27" w:rsidRPr="006F15B6" w:rsidRDefault="00C03E27" w:rsidP="00C83BB2">
      <w:pPr>
        <w:pStyle w:val="ab"/>
        <w:numPr>
          <w:ilvl w:val="0"/>
          <w:numId w:val="40"/>
        </w:num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Подготовка, организация и проведение научно-практических конференций, турниров, олимпиад.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Педагогический коллектив оказывает помощь в решении следующих задач: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овладеть знаниями, выходящими за пределы учебной программы;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почувствовать вкус к поисково-исследовательской деятельности;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научиться методам и приемам научного исследования;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научиться работать с литературой;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стать пропагандистами в значимой для себя области.</w:t>
      </w:r>
    </w:p>
    <w:p w:rsidR="000605B9" w:rsidRPr="006F15B6" w:rsidRDefault="000605B9" w:rsidP="000605B9">
      <w:pPr>
        <w:ind w:left="708"/>
        <w:jc w:val="both"/>
        <w:rPr>
          <w:rFonts w:asciiTheme="minorHAnsi" w:hAnsiTheme="minorHAnsi"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57C9B" w:rsidRDefault="00C57C9B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03E27" w:rsidRDefault="00C03E27" w:rsidP="00C03E27">
      <w:pPr>
        <w:pStyle w:val="ab"/>
        <w:ind w:left="1068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Структура научного общества учащихся «Интеллект»</w:t>
      </w:r>
    </w:p>
    <w:p w:rsidR="00E0134D" w:rsidRPr="006F15B6" w:rsidRDefault="00E0134D" w:rsidP="00C03E27">
      <w:pPr>
        <w:pStyle w:val="ab"/>
        <w:ind w:left="1068"/>
        <w:jc w:val="center"/>
        <w:rPr>
          <w:rFonts w:asciiTheme="minorHAnsi" w:hAnsiTheme="minorHAnsi"/>
          <w:b/>
        </w:rPr>
      </w:pP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68" style="position:absolute;left:0;text-align:left;margin-left:155.15pt;margin-top:11.45pt;width:128.45pt;height:39.75pt;z-index:2517498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Default="00C57C9B" w:rsidP="00C03E27">
                  <w:pPr>
                    <w:jc w:val="center"/>
                  </w:pPr>
                  <w:r>
                    <w:t>Общее собрание НОУ</w:t>
                  </w:r>
                </w:p>
              </w:txbxContent>
            </v:textbox>
          </v:roundrect>
        </w:pict>
      </w: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72" type="#_x0000_t32" style="position:absolute;left:0;text-align:left;margin-left:218pt;margin-top:6.05pt;width:.05pt;height:23.05pt;z-index:251753984" o:connectortype="straight">
            <v:stroke endarrow="block"/>
          </v:shape>
        </w:pict>
      </w: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71" style="position:absolute;left:0;text-align:left;margin-left:155.15pt;margin-top:13pt;width:128.45pt;height:28.5pt;z-index:2517529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Default="00C57C9B" w:rsidP="00393509">
                  <w:pPr>
                    <w:jc w:val="center"/>
                  </w:pPr>
                  <w:r>
                    <w:t>Руководитель НОУ</w:t>
                  </w:r>
                </w:p>
              </w:txbxContent>
            </v:textbox>
          </v:roundrect>
        </w:pict>
      </w: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73" type="#_x0000_t32" style="position:absolute;left:0;text-align:left;margin-left:217.95pt;margin-top:12.2pt;width:0;height:17.05pt;z-index:251755008" o:connectortype="straight">
            <v:stroke endarrow="block"/>
          </v:shape>
        </w:pict>
      </w: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69" style="position:absolute;left:0;text-align:left;margin-left:155.15pt;margin-top:13.15pt;width:128.45pt;height:26.7pt;z-index:2517509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Default="00C57C9B" w:rsidP="00393509">
                  <w:pPr>
                    <w:jc w:val="center"/>
                  </w:pPr>
                  <w:r>
                    <w:t>Президент школы</w:t>
                  </w:r>
                </w:p>
              </w:txbxContent>
            </v:textbox>
          </v:roundrect>
        </w:pict>
      </w: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74" type="#_x0000_t32" style="position:absolute;left:0;text-align:left;margin-left:217.95pt;margin-top:10.55pt;width:0;height:17.05pt;z-index:251756032" o:connectortype="straight">
            <v:stroke endarrow="block"/>
          </v:shape>
        </w:pict>
      </w: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70" style="position:absolute;left:0;text-align:left;margin-left:155.15pt;margin-top:11.5pt;width:128.45pt;height:26.7pt;z-index:2517519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Default="00C57C9B" w:rsidP="00393509">
                  <w:pPr>
                    <w:jc w:val="center"/>
                  </w:pPr>
                  <w:r>
                    <w:t>Совет НОУ</w:t>
                  </w:r>
                </w:p>
              </w:txbxContent>
            </v:textbox>
          </v:roundrect>
        </w:pict>
      </w: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89" type="#_x0000_t32" style="position:absolute;left:0;text-align:left;margin-left:283.6pt;margin-top:6pt;width:138.8pt;height:81.2pt;z-index:25176627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88" type="#_x0000_t32" style="position:absolute;left:0;text-align:left;margin-left:266.9pt;margin-top:8.95pt;width:54.7pt;height:78.25pt;z-index:25176524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87" type="#_x0000_t32" style="position:absolute;left:0;text-align:left;margin-left:217.95pt;margin-top:8.95pt;width:0;height:78.25pt;z-index:25176422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86" type="#_x0000_t32" style="position:absolute;left:0;text-align:left;margin-left:115.4pt;margin-top:8.95pt;width:63.35pt;height:78.25pt;flip:x;z-index:25176320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85" type="#_x0000_t32" style="position:absolute;left:0;text-align:left;margin-left:13.45pt;margin-top:6pt;width:141.7pt;height:78.25pt;flip:x;z-index:251762176" o:connectortype="straight">
            <v:stroke endarrow="block"/>
          </v:shape>
        </w:pict>
      </w: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03E27" w:rsidRPr="006F15B6" w:rsidRDefault="00C57C9B" w:rsidP="00C03E27">
      <w:pPr>
        <w:pStyle w:val="ab"/>
        <w:ind w:left="106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182" style="position:absolute;left:0;text-align:left;margin-left:403.75pt;margin-top:11.3pt;width:48.4pt;height:176.35pt;z-index:2517591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C57C9B" w:rsidRPr="00393509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Историко-краеведческая секция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</w:rPr>
        <w:pict>
          <v:oval id="_x0000_s1175" style="position:absolute;left:0;text-align:left;margin-left:-15.9pt;margin-top:6.75pt;width:48.4pt;height:176.35pt;z-index:2517570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C57C9B" w:rsidRPr="00393509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93509">
                    <w:rPr>
                      <w:sz w:val="22"/>
                      <w:szCs w:val="22"/>
                    </w:rPr>
                    <w:t>Естественно-научная</w:t>
                  </w:r>
                  <w:proofErr w:type="gramEnd"/>
                </w:p>
                <w:p w:rsidR="00C57C9B" w:rsidRPr="00393509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 w:rsidRPr="00393509">
                    <w:rPr>
                      <w:sz w:val="22"/>
                      <w:szCs w:val="22"/>
                    </w:rPr>
                    <w:t>секция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</w:rPr>
        <w:pict>
          <v:oval id="_x0000_s1181" style="position:absolute;left:0;text-align:left;margin-left:301.35pt;margin-top:11.75pt;width:48.4pt;height:176.35pt;z-index:2517580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C57C9B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Гуманитарная</w:t>
                  </w:r>
                </w:p>
                <w:p w:rsidR="00C57C9B" w:rsidRPr="00393509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секция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</w:rPr>
        <w:pict>
          <v:oval id="_x0000_s1183" style="position:absolute;left:0;text-align:left;margin-left:195.3pt;margin-top:11.75pt;width:48.4pt;height:175.9pt;z-index:251760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C57C9B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Экологическая </w:t>
                  </w:r>
                </w:p>
                <w:p w:rsidR="00C57C9B" w:rsidRPr="00393509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секция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</w:rPr>
        <w:pict>
          <v:oval id="_x0000_s1184" style="position:absolute;left:0;text-align:left;margin-left:84.6pt;margin-top:6.75pt;width:48.4pt;height:180.9pt;z-index:2517611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C57C9B" w:rsidRPr="00393509" w:rsidRDefault="00C57C9B" w:rsidP="003935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Художественно-технологическая секция</w:t>
                  </w:r>
                </w:p>
              </w:txbxContent>
            </v:textbox>
          </v:oval>
        </w:pict>
      </w:r>
    </w:p>
    <w:p w:rsidR="00C03E27" w:rsidRPr="006F15B6" w:rsidRDefault="00C03E27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0605B9" w:rsidRPr="006F15B6" w:rsidRDefault="000605B9" w:rsidP="00C03E27">
      <w:pPr>
        <w:pStyle w:val="ab"/>
        <w:ind w:left="1068"/>
        <w:jc w:val="both"/>
        <w:rPr>
          <w:rFonts w:asciiTheme="minorHAnsi" w:hAnsiTheme="minorHAnsi"/>
        </w:rPr>
      </w:pPr>
    </w:p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57C9B" w:rsidRDefault="00C57C9B" w:rsidP="00CC39C3">
      <w:pPr>
        <w:ind w:firstLine="708"/>
        <w:jc w:val="center"/>
        <w:rPr>
          <w:rFonts w:asciiTheme="minorHAnsi" w:hAnsiTheme="minorHAnsi"/>
          <w:b/>
        </w:rPr>
      </w:pPr>
    </w:p>
    <w:p w:rsidR="00CC39C3" w:rsidRDefault="00CC39C3" w:rsidP="00CC39C3">
      <w:pPr>
        <w:ind w:firstLine="708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Кадровое обеспечение программы</w:t>
      </w:r>
    </w:p>
    <w:p w:rsidR="00B904F9" w:rsidRPr="006F15B6" w:rsidRDefault="00B904F9" w:rsidP="00CC39C3">
      <w:pPr>
        <w:ind w:firstLine="708"/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3447"/>
        <w:gridCol w:w="3260"/>
      </w:tblGrid>
      <w:tr w:rsidR="00CC39C3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Состав</w:t>
            </w:r>
          </w:p>
        </w:tc>
      </w:tr>
      <w:tr w:rsidR="00CC39C3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Осуществление общего контроля и руководства.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Руководство деятельностью коллектива.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Директор школы.</w:t>
            </w:r>
          </w:p>
        </w:tc>
      </w:tr>
      <w:tr w:rsidR="00CC39C3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Координация реализации программы.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Проведение семинаров, консультаций.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Заместитель директора по ВР,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Заместитель директора по УВР.</w:t>
            </w:r>
          </w:p>
        </w:tc>
      </w:tr>
      <w:tr w:rsidR="00CC39C3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Осуществление программы в системе внеклассной работы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Использование новых педагогических технологий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Классные руководители,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Учителя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Педагоги дополнительного образования.</w:t>
            </w:r>
          </w:p>
        </w:tc>
      </w:tr>
      <w:tr w:rsidR="00CC39C3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Специалисты, сотрудничающие со школой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Организация профессиональной помощи педагогам.</w:t>
            </w:r>
          </w:p>
          <w:p w:rsidR="00CC39C3" w:rsidRPr="006F15B6" w:rsidRDefault="00CC39C3" w:rsidP="00CC39C3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Уча</w:t>
            </w:r>
            <w:r w:rsidR="00CE0F3F">
              <w:rPr>
                <w:rFonts w:asciiTheme="minorHAnsi" w:hAnsiTheme="minorHAnsi"/>
              </w:rPr>
              <w:t>стие в мероприятиях школы и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39C3" w:rsidRPr="006F15B6" w:rsidRDefault="00CC39C3" w:rsidP="00E0134D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Преподаватели </w:t>
            </w:r>
            <w:r w:rsidR="00E0134D">
              <w:rPr>
                <w:rFonts w:asciiTheme="minorHAnsi" w:hAnsiTheme="minorHAnsi"/>
              </w:rPr>
              <w:t xml:space="preserve"> школы,</w:t>
            </w:r>
            <w:r w:rsidRPr="006F15B6">
              <w:rPr>
                <w:rFonts w:asciiTheme="minorHAnsi" w:hAnsiTheme="minorHAnsi"/>
              </w:rPr>
              <w:t xml:space="preserve"> дополнительного образования</w:t>
            </w:r>
            <w:proofErr w:type="gramStart"/>
            <w:r w:rsidRPr="006F15B6">
              <w:rPr>
                <w:rFonts w:asciiTheme="minorHAnsi" w:hAnsiTheme="minorHAnsi"/>
              </w:rPr>
              <w:t xml:space="preserve"> </w:t>
            </w:r>
            <w:r w:rsidR="00E0134D">
              <w:rPr>
                <w:rFonts w:asciiTheme="minorHAnsi" w:hAnsiTheme="minorHAnsi"/>
              </w:rPr>
              <w:t>.</w:t>
            </w:r>
            <w:proofErr w:type="gramEnd"/>
          </w:p>
        </w:tc>
      </w:tr>
    </w:tbl>
    <w:p w:rsidR="00CC39C3" w:rsidRPr="006F15B6" w:rsidRDefault="00CC39C3" w:rsidP="00CC39C3">
      <w:pPr>
        <w:ind w:firstLine="708"/>
        <w:jc w:val="both"/>
        <w:rPr>
          <w:rFonts w:asciiTheme="minorHAnsi" w:hAnsiTheme="minorHAnsi"/>
        </w:rPr>
      </w:pPr>
    </w:p>
    <w:p w:rsidR="00CD470A" w:rsidRPr="006F15B6" w:rsidRDefault="00CD470A" w:rsidP="005632CE">
      <w:pPr>
        <w:jc w:val="both"/>
        <w:rPr>
          <w:rFonts w:asciiTheme="minorHAnsi" w:hAnsiTheme="minorHAnsi"/>
        </w:rPr>
      </w:pPr>
    </w:p>
    <w:p w:rsidR="00CC39C3" w:rsidRDefault="00CC39C3" w:rsidP="00CC39C3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Методическое обеспечение системы работы с одаренными учащимися в школе.</w:t>
      </w:r>
    </w:p>
    <w:p w:rsidR="00E0134D" w:rsidRPr="006F15B6" w:rsidRDefault="00E0134D" w:rsidP="00CC39C3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6088"/>
      </w:tblGrid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Содержание</w:t>
            </w:r>
          </w:p>
        </w:tc>
      </w:tr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F0734E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1. Нормативно-правовое</w:t>
            </w:r>
            <w:r w:rsidR="004A54C9" w:rsidRPr="006F15B6">
              <w:rPr>
                <w:rFonts w:asciiTheme="minorHAnsi" w:hAnsiTheme="minorHAnsi"/>
              </w:rPr>
              <w:t xml:space="preserve"> обеспечение: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 проведении школьного тура олимпиад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 проведении предметной недели (декады)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О конкурсах, викторинах и т.п.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2. Программное обеспечение (типовые авторские программы спецкурсов, факультативов и т.п.)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1. Повышение квалификации педагогов через систему школьных тематических семинаров.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2. Изучение обобщения опыта работы педагогов.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3. Мониторинг работы системы.</w:t>
            </w:r>
          </w:p>
        </w:tc>
      </w:tr>
    </w:tbl>
    <w:p w:rsidR="00CC39C3" w:rsidRPr="006F15B6" w:rsidRDefault="00CC39C3" w:rsidP="004A54C9">
      <w:pPr>
        <w:jc w:val="both"/>
        <w:rPr>
          <w:rFonts w:asciiTheme="minorHAnsi" w:hAnsiTheme="minorHAnsi"/>
        </w:rPr>
      </w:pPr>
    </w:p>
    <w:p w:rsidR="004A54C9" w:rsidRPr="006F15B6" w:rsidRDefault="004A54C9" w:rsidP="004A54C9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Основные формы внеурочной образовательной деятельности учащихся.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6956"/>
      </w:tblGrid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Задачи</w:t>
            </w:r>
          </w:p>
        </w:tc>
      </w:tr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Элективные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C83BB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Учет индивидуальных возможностей учащихся.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Повышение степени самостоятельности учащихся.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Расширение познавательных возможностей учащихся.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Предметная 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C83BB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Представление широкого спектра форм внеурочной деятельности.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Повышение мотивации учеников к изучению образовательной области.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Развитие творческих способностей учащихся.</w:t>
            </w:r>
          </w:p>
        </w:tc>
      </w:tr>
      <w:tr w:rsidR="004A54C9" w:rsidRPr="006F15B6" w:rsidTr="006F15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b/>
                <w:bCs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54C9" w:rsidRPr="006F15B6" w:rsidRDefault="004A54C9" w:rsidP="00C83BB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Развитие творческих способностей учащихся.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Содействие в профессиональной ориентации.</w:t>
            </w:r>
          </w:p>
          <w:p w:rsidR="004A54C9" w:rsidRPr="006F15B6" w:rsidRDefault="004A54C9" w:rsidP="00C83BB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Самореализация учащихся во внеклассной работе.</w:t>
            </w:r>
          </w:p>
        </w:tc>
      </w:tr>
    </w:tbl>
    <w:p w:rsidR="004A54C9" w:rsidRPr="006F15B6" w:rsidRDefault="004A54C9" w:rsidP="004A54C9">
      <w:pPr>
        <w:jc w:val="both"/>
        <w:rPr>
          <w:rFonts w:asciiTheme="minorHAnsi" w:hAnsiTheme="minorHAnsi"/>
        </w:rPr>
      </w:pPr>
    </w:p>
    <w:p w:rsidR="00B904F9" w:rsidRDefault="00B904F9" w:rsidP="004A54C9">
      <w:pPr>
        <w:widowControl/>
        <w:shd w:val="clear" w:color="auto" w:fill="FFFFFF"/>
        <w:autoSpaceDE/>
        <w:autoSpaceDN/>
        <w:adjustRightInd/>
        <w:spacing w:before="23" w:after="23"/>
        <w:jc w:val="center"/>
        <w:rPr>
          <w:rFonts w:asciiTheme="minorHAnsi" w:hAnsiTheme="minorHAnsi"/>
          <w:b/>
          <w:bCs/>
          <w:color w:val="000000"/>
        </w:rPr>
      </w:pPr>
    </w:p>
    <w:p w:rsidR="004A54C9" w:rsidRPr="006F15B6" w:rsidRDefault="004A54C9" w:rsidP="004A54C9">
      <w:pPr>
        <w:widowControl/>
        <w:shd w:val="clear" w:color="auto" w:fill="FFFFFF"/>
        <w:autoSpaceDE/>
        <w:autoSpaceDN/>
        <w:adjustRightInd/>
        <w:spacing w:before="23" w:after="23"/>
        <w:jc w:val="center"/>
        <w:rPr>
          <w:rFonts w:asciiTheme="minorHAnsi" w:hAnsiTheme="minorHAnsi"/>
          <w:b/>
          <w:color w:val="000000"/>
        </w:rPr>
      </w:pPr>
      <w:r w:rsidRPr="006F15B6">
        <w:rPr>
          <w:rFonts w:asciiTheme="minorHAnsi" w:hAnsiTheme="minorHAnsi"/>
          <w:b/>
          <w:bCs/>
          <w:color w:val="000000"/>
        </w:rPr>
        <w:t>План мероприятий по выполнению программы «Одаренные дети» </w:t>
      </w:r>
    </w:p>
    <w:p w:rsidR="004A54C9" w:rsidRPr="006F15B6" w:rsidRDefault="004A54C9" w:rsidP="004A54C9">
      <w:pPr>
        <w:widowControl/>
        <w:shd w:val="clear" w:color="auto" w:fill="FFFFFF"/>
        <w:autoSpaceDE/>
        <w:autoSpaceDN/>
        <w:adjustRightInd/>
        <w:spacing w:before="23" w:after="23"/>
        <w:ind w:firstLine="540"/>
        <w:jc w:val="center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b/>
          <w:bCs/>
          <w:color w:val="000000"/>
        </w:rPr>
        <w:t xml:space="preserve"> </w:t>
      </w:r>
    </w:p>
    <w:tbl>
      <w:tblPr>
        <w:tblW w:w="101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864"/>
        <w:gridCol w:w="2004"/>
        <w:gridCol w:w="2679"/>
      </w:tblGrid>
      <w:tr w:rsidR="004A54C9" w:rsidRPr="006F15B6" w:rsidTr="006F15B6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№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Мероприятия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Сроки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jc w:val="center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Ответственные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Диагностика одаренных детей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Создание и пополнение базы данных одаренных детей школы.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 педагог-психолог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Внедрение проблемно 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замдиректора по УВР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педагог-психолог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Расширение сети курсов по выбору с учетом  способности и запросов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сентябрь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Администрация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В течение года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Администрация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Участие в районных, краевых олимпиадах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В течение года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замдиректора по УВР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замдиректора по УВР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сентябрь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Администрация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сентябрь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Администрация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Администрация</w:t>
            </w:r>
          </w:p>
        </w:tc>
      </w:tr>
      <w:tr w:rsidR="004A54C9" w:rsidRPr="006F15B6" w:rsidTr="006F15B6">
        <w:trPr>
          <w:trHeight w:val="71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Обобщение опыта работы учителей, работающих  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учителя-предметники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Аналитический отчет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Ежегодно май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замдиректора по УВР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4A54C9" w:rsidRPr="006F15B6" w:rsidTr="006F15B6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  <w:color w:val="000000"/>
              </w:rPr>
            </w:pPr>
            <w:r w:rsidRPr="006F15B6">
              <w:rPr>
                <w:rFonts w:asciiTheme="minorHAnsi" w:hAnsiTheme="minorHAnsi"/>
                <w:color w:val="000000"/>
              </w:rPr>
              <w:t>Размещение на школьном сайте материалов по работе с одаренными детьми.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 xml:space="preserve"> Формирование раздела «Одаренные дети»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Ежемесячно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замдиректора по УВР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  <w:p w:rsidR="004A54C9" w:rsidRPr="006F15B6" w:rsidRDefault="004A54C9" w:rsidP="004A54C9">
            <w:pPr>
              <w:widowControl/>
              <w:autoSpaceDE/>
              <w:autoSpaceDN/>
              <w:adjustRightInd/>
              <w:spacing w:before="23" w:after="23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4A54C9" w:rsidRPr="006F15B6" w:rsidRDefault="004A54C9" w:rsidP="004A54C9">
      <w:pPr>
        <w:widowControl/>
        <w:shd w:val="clear" w:color="auto" w:fill="FFFFFF"/>
        <w:autoSpaceDE/>
        <w:autoSpaceDN/>
        <w:adjustRightInd/>
        <w:spacing w:before="23" w:after="23"/>
        <w:ind w:firstLine="540"/>
        <w:jc w:val="both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> </w:t>
      </w:r>
    </w:p>
    <w:p w:rsidR="004A54C9" w:rsidRPr="006F15B6" w:rsidRDefault="00B904F9" w:rsidP="00B904F9">
      <w:pPr>
        <w:widowControl/>
        <w:shd w:val="clear" w:color="auto" w:fill="FFFFFF"/>
        <w:autoSpaceDE/>
        <w:autoSpaceDN/>
        <w:adjustRightInd/>
        <w:spacing w:before="23" w:after="23"/>
        <w:ind w:firstLine="5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                                                 </w:t>
      </w:r>
      <w:r w:rsidR="004A54C9" w:rsidRPr="006F15B6">
        <w:rPr>
          <w:rFonts w:asciiTheme="minorHAnsi" w:hAnsiTheme="minorHAnsi"/>
          <w:b/>
          <w:bCs/>
          <w:color w:val="000000"/>
        </w:rPr>
        <w:t>Ожидаемые результаты</w:t>
      </w:r>
    </w:p>
    <w:p w:rsidR="004A54C9" w:rsidRPr="006F15B6" w:rsidRDefault="00F0734E" w:rsidP="004A54C9">
      <w:pPr>
        <w:widowControl/>
        <w:shd w:val="clear" w:color="auto" w:fill="FFFFFF"/>
        <w:autoSpaceDE/>
        <w:autoSpaceDN/>
        <w:adjustRightInd/>
        <w:spacing w:before="23" w:after="23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>1.Активизация</w:t>
      </w:r>
      <w:r w:rsidR="004A54C9" w:rsidRPr="006F15B6">
        <w:rPr>
          <w:rFonts w:asciiTheme="minorHAnsi" w:hAnsiTheme="minorHAnsi"/>
          <w:color w:val="000000"/>
        </w:rPr>
        <w:t xml:space="preserve"> инициативы и творчества учащихся в разных областях наук;</w:t>
      </w:r>
      <w:r w:rsidR="004A54C9" w:rsidRPr="006F15B6">
        <w:rPr>
          <w:rFonts w:asciiTheme="minorHAnsi" w:hAnsiTheme="minorHAnsi"/>
          <w:color w:val="000000"/>
        </w:rPr>
        <w:br/>
        <w:t> 2. Создание условий для сохранения и приумножения интеллектуального и творческого потенциала учащихся.</w:t>
      </w:r>
    </w:p>
    <w:p w:rsidR="004A54C9" w:rsidRPr="006F15B6" w:rsidRDefault="004A54C9" w:rsidP="004A54C9">
      <w:pPr>
        <w:widowControl/>
        <w:shd w:val="clear" w:color="auto" w:fill="FFFFFF"/>
        <w:autoSpaceDE/>
        <w:autoSpaceDN/>
        <w:adjustRightInd/>
        <w:spacing w:before="23" w:after="23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4A54C9" w:rsidRPr="006F15B6" w:rsidRDefault="004A54C9" w:rsidP="004A54C9">
      <w:pPr>
        <w:widowControl/>
        <w:shd w:val="clear" w:color="auto" w:fill="FFFFFF"/>
        <w:autoSpaceDE/>
        <w:autoSpaceDN/>
        <w:adjustRightInd/>
        <w:spacing w:before="23" w:after="23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> 4. Формирование интереса учащихся к личностно-творческой самореализации.</w:t>
      </w:r>
    </w:p>
    <w:p w:rsidR="004A54C9" w:rsidRPr="006F15B6" w:rsidRDefault="00F27D61" w:rsidP="004A54C9">
      <w:pPr>
        <w:widowControl/>
        <w:shd w:val="clear" w:color="auto" w:fill="FFFFFF"/>
        <w:autoSpaceDE/>
        <w:autoSpaceDN/>
        <w:adjustRightInd/>
        <w:spacing w:before="23" w:after="23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>5. Повышение</w:t>
      </w:r>
      <w:r w:rsidR="004A54C9" w:rsidRPr="006F15B6">
        <w:rPr>
          <w:rFonts w:asciiTheme="minorHAnsi" w:hAnsiTheme="minorHAnsi"/>
          <w:color w:val="000000"/>
        </w:rPr>
        <w:t xml:space="preserve"> качества образования и воспитания школьников.</w:t>
      </w:r>
    </w:p>
    <w:p w:rsidR="004A54C9" w:rsidRPr="006F15B6" w:rsidRDefault="004A54C9" w:rsidP="004A54C9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F15B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D470A" w:rsidRPr="006F15B6" w:rsidRDefault="00CD470A" w:rsidP="00CD470A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6 направление</w:t>
      </w:r>
    </w:p>
    <w:p w:rsidR="00CD470A" w:rsidRPr="006F15B6" w:rsidRDefault="00CD470A" w:rsidP="00CD470A">
      <w:pPr>
        <w:rPr>
          <w:rFonts w:asciiTheme="minorHAnsi" w:hAnsiTheme="minorHAnsi"/>
          <w:u w:val="single"/>
        </w:rPr>
      </w:pPr>
      <w:r w:rsidRPr="006F15B6">
        <w:rPr>
          <w:rFonts w:asciiTheme="minorHAnsi" w:hAnsiTheme="minorHAnsi"/>
          <w:u w:val="single"/>
        </w:rPr>
        <w:t>по формированию  ценностного отношения к семье, здоровью и здоровому образу жизни.</w:t>
      </w:r>
    </w:p>
    <w:p w:rsidR="00CD470A" w:rsidRPr="006F15B6" w:rsidRDefault="00CD470A" w:rsidP="00CD470A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«Человек и здоровье»</w:t>
      </w:r>
    </w:p>
    <w:p w:rsidR="00CD470A" w:rsidRPr="006F15B6" w:rsidRDefault="00CD470A" w:rsidP="00CD470A">
      <w:pPr>
        <w:widowControl/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  <w:iCs/>
        </w:rPr>
        <w:t>Цель:</w:t>
      </w:r>
      <w:r w:rsidRPr="006F15B6">
        <w:rPr>
          <w:rFonts w:asciiTheme="minorHAnsi" w:hAnsiTheme="minorHAnsi"/>
          <w:bCs/>
          <w:iCs/>
        </w:rPr>
        <w:t xml:space="preserve"> формирование у детей и их родителей ответственного отношения к здоровому образу жизни, сохранение и укрепление здоровья учащихся, физическое совершенствование, пропаганда здорового образа жизни.</w:t>
      </w:r>
    </w:p>
    <w:p w:rsidR="00CD470A" w:rsidRPr="006F15B6" w:rsidRDefault="00CD470A" w:rsidP="00CD470A">
      <w:pPr>
        <w:widowControl/>
        <w:shd w:val="clear" w:color="auto" w:fill="FFFFFF"/>
        <w:spacing w:before="120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Задачи: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создание условий для сохранения физического, психического, духовного и нравственного здоровья учащихся;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развитие качеств личности, необходимых для ведения здорового образа жизни;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>воспитание ценностного отношения к своему здоровью и жизни;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профилактика вредных привычек, алкоголизма, наркомании, </w:t>
      </w:r>
      <w:proofErr w:type="spellStart"/>
      <w:r w:rsidRPr="006F15B6">
        <w:rPr>
          <w:rFonts w:asciiTheme="minorHAnsi" w:hAnsiTheme="minorHAnsi"/>
        </w:rPr>
        <w:t>табакокурения</w:t>
      </w:r>
      <w:proofErr w:type="spellEnd"/>
      <w:r w:rsidRPr="006F15B6">
        <w:rPr>
          <w:rFonts w:asciiTheme="minorHAnsi" w:hAnsiTheme="minorHAnsi"/>
        </w:rPr>
        <w:t xml:space="preserve">  в подростковой среде;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61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сформировать представления о негативном влиянии компьютерных игр, телевидения, рекламы на здоровье человека;</w:t>
      </w:r>
    </w:p>
    <w:p w:rsidR="00CD470A" w:rsidRPr="006F15B6" w:rsidRDefault="00CD470A" w:rsidP="00C83BB2">
      <w:pPr>
        <w:widowControl/>
        <w:numPr>
          <w:ilvl w:val="0"/>
          <w:numId w:val="28"/>
        </w:numPr>
        <w:autoSpaceDE/>
        <w:autoSpaceDN/>
        <w:adjustRightInd/>
        <w:ind w:left="357" w:hanging="357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формировать потребность в соблюдении правил личной гигиены, режима дня, здорового питания.</w:t>
      </w:r>
    </w:p>
    <w:p w:rsidR="00F936FD" w:rsidRPr="006F15B6" w:rsidRDefault="00CD470A" w:rsidP="00CD470A">
      <w:pPr>
        <w:widowControl/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 xml:space="preserve">Ценности: </w:t>
      </w:r>
      <w:r w:rsidRPr="006F15B6">
        <w:rPr>
          <w:rFonts w:asciiTheme="minorHAnsi" w:hAnsiTheme="minorHAnsi"/>
        </w:rPr>
        <w:t>здоровье физическое, здоровье социальное (здоровье членов семьи и школьного поколения), активный здоровый образ жизни, здоровье нравственное и психологическое.</w:t>
      </w:r>
    </w:p>
    <w:p w:rsidR="00F936FD" w:rsidRPr="006F15B6" w:rsidRDefault="00F703BA" w:rsidP="00CD470A">
      <w:pPr>
        <w:widowControl/>
        <w:shd w:val="clear" w:color="auto" w:fill="FFFFFF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Формы внеклассной работы:</w:t>
      </w:r>
    </w:p>
    <w:p w:rsidR="00CD470A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спортивные праздники 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спортивные соревнования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работа школьного спортивного клуба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проведение классных часов о здоровом образе жизни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медицинские осмотры учащихся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конкурс презентаций «Я выбираю жизнь»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</w:t>
      </w:r>
      <w:proofErr w:type="gramStart"/>
      <w:r w:rsidRPr="006F15B6">
        <w:rPr>
          <w:rFonts w:asciiTheme="minorHAnsi" w:hAnsiTheme="minorHAnsi"/>
        </w:rPr>
        <w:t>выставка рисунков о</w:t>
      </w:r>
      <w:proofErr w:type="gramEnd"/>
      <w:r w:rsidRPr="006F15B6">
        <w:rPr>
          <w:rFonts w:asciiTheme="minorHAnsi" w:hAnsiTheme="minorHAnsi"/>
        </w:rPr>
        <w:t xml:space="preserve"> различных видах спорта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выставка стенгазет по здоровому образу жизни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акции «Класс, свободный от курения», «Дети против наркотиков»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экскурсии в музей гигиены</w:t>
      </w:r>
    </w:p>
    <w:p w:rsidR="00F936FD" w:rsidRPr="006F15B6" w:rsidRDefault="00F936FD" w:rsidP="00CD470A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Мероприятия </w:t>
      </w:r>
      <w:r w:rsidR="005F0A9A" w:rsidRPr="006F15B6">
        <w:rPr>
          <w:rFonts w:asciiTheme="minorHAnsi" w:hAnsiTheme="minorHAnsi"/>
          <w:b/>
        </w:rPr>
        <w:t xml:space="preserve">по </w:t>
      </w:r>
      <w:proofErr w:type="spellStart"/>
      <w:r w:rsidRPr="006F15B6">
        <w:rPr>
          <w:rFonts w:asciiTheme="minorHAnsi" w:hAnsiTheme="minorHAnsi"/>
          <w:b/>
        </w:rPr>
        <w:t>здоровьесбережению</w:t>
      </w:r>
      <w:proofErr w:type="spellEnd"/>
      <w:r w:rsidRPr="006F15B6">
        <w:rPr>
          <w:rFonts w:asciiTheme="minorHAnsi" w:hAnsiTheme="minorHAnsi"/>
          <w:b/>
        </w:rPr>
        <w:t xml:space="preserve"> учащихся.</w:t>
      </w: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Познавательные беседы, классные часы: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участие в массовых мероприятиях  «День защиты детей»; «День здоровья».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Акция «Внимание – дети!» по профилактике дорожно-транспортного травматизма.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Мероприятия, посвященные Всемирному дню борьбы со СПИДом.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Спортивный праздник «Со спортом по жизни».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Смотры физической подготовки.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Вовлечение учащихся в детские объединения, секции.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Система профилактических мер по ПДД и ОБЖ.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Классный час «Безопасность поведения на дорогах. Как уберечь себя и других от несчастных случаев».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Классный час «Гигиена питания. Понятие о витаминах. Десять заповедей правильного питания».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 xml:space="preserve">Встречи с </w:t>
      </w:r>
      <w:r w:rsidRPr="006F15B6">
        <w:rPr>
          <w:rFonts w:asciiTheme="minorHAnsi" w:hAnsiTheme="minorHAnsi"/>
        </w:rPr>
        <w:t>медицинскими работниками.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 xml:space="preserve">Беседы врача с </w:t>
      </w:r>
      <w:proofErr w:type="gramStart"/>
      <w:r w:rsidR="00F936FD" w:rsidRPr="006F15B6">
        <w:rPr>
          <w:rFonts w:asciiTheme="minorHAnsi" w:hAnsiTheme="minorHAnsi"/>
        </w:rPr>
        <w:t>обучающимися</w:t>
      </w:r>
      <w:proofErr w:type="gramEnd"/>
      <w:r w:rsidR="00F936FD" w:rsidRPr="006F15B6">
        <w:rPr>
          <w:rFonts w:asciiTheme="minorHAnsi" w:hAnsiTheme="minorHAnsi"/>
        </w:rPr>
        <w:t xml:space="preserve"> «Здоровый образ жизни», «Профилактика простудных заболеваний».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Профилактическая программа  «Профилактика наркомании».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Проведение классных часов по вопросам безопасного поведения на улице, дома, в школе.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«Осторожно, огонь!».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«Я – пассажир!».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«Я – пешеход!».</w:t>
      </w:r>
    </w:p>
    <w:p w:rsidR="00B904F9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 xml:space="preserve">• </w:t>
      </w:r>
      <w:r w:rsidR="00F936FD" w:rsidRPr="006F15B6">
        <w:rPr>
          <w:rFonts w:asciiTheme="minorHAnsi" w:hAnsiTheme="minorHAnsi"/>
        </w:rPr>
        <w:t>«Город – источник опасности».</w:t>
      </w:r>
    </w:p>
    <w:p w:rsidR="00F936FD" w:rsidRPr="00B904F9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  <w:r w:rsidRPr="006F15B6">
        <w:rPr>
          <w:rFonts w:asciiTheme="minorHAnsi" w:hAnsiTheme="minorHAnsi"/>
          <w:b/>
        </w:rPr>
        <w:t>Досугово-развлекательная деятельность (досуговое общение):</w:t>
      </w:r>
    </w:p>
    <w:p w:rsidR="00F936FD" w:rsidRPr="006F15B6" w:rsidRDefault="00423711" w:rsidP="00423711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</w:t>
      </w:r>
      <w:r w:rsidR="00F936FD" w:rsidRPr="006F15B6">
        <w:rPr>
          <w:rFonts w:asciiTheme="minorHAnsi" w:hAnsiTheme="minorHAnsi"/>
        </w:rPr>
        <w:t xml:space="preserve">День Здоровья </w:t>
      </w:r>
      <w:r w:rsidRPr="006F15B6">
        <w:rPr>
          <w:rFonts w:asciiTheme="minorHAnsi" w:hAnsiTheme="minorHAnsi"/>
        </w:rPr>
        <w:t>«</w:t>
      </w:r>
      <w:proofErr w:type="spellStart"/>
      <w:r w:rsidRPr="006F15B6">
        <w:rPr>
          <w:rFonts w:asciiTheme="minorHAnsi" w:hAnsiTheme="minorHAnsi"/>
        </w:rPr>
        <w:t>Турслет</w:t>
      </w:r>
      <w:proofErr w:type="spellEnd"/>
      <w:r w:rsidRPr="006F15B6">
        <w:rPr>
          <w:rFonts w:asciiTheme="minorHAnsi" w:hAnsiTheme="minorHAnsi"/>
        </w:rPr>
        <w:t>»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</w:t>
      </w:r>
      <w:r w:rsidR="00F936FD" w:rsidRPr="006F15B6">
        <w:rPr>
          <w:rFonts w:asciiTheme="minorHAnsi" w:hAnsiTheme="minorHAnsi"/>
        </w:rPr>
        <w:t>Спортивный праздник «Со спортом по жизни».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</w:t>
      </w:r>
      <w:r w:rsidR="00F936FD" w:rsidRPr="006F15B6">
        <w:rPr>
          <w:rFonts w:asciiTheme="minorHAnsi" w:hAnsiTheme="minorHAnsi"/>
        </w:rPr>
        <w:t xml:space="preserve">Агитбригада «Здоровым быть </w:t>
      </w:r>
      <w:proofErr w:type="gramStart"/>
      <w:r w:rsidR="00F936FD" w:rsidRPr="006F15B6">
        <w:rPr>
          <w:rFonts w:asciiTheme="minorHAnsi" w:hAnsiTheme="minorHAnsi"/>
        </w:rPr>
        <w:t>здорово</w:t>
      </w:r>
      <w:proofErr w:type="gramEnd"/>
      <w:r w:rsidR="00F936FD" w:rsidRPr="006F15B6">
        <w:rPr>
          <w:rFonts w:asciiTheme="minorHAnsi" w:hAnsiTheme="minorHAnsi"/>
        </w:rPr>
        <w:t>!».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</w:t>
      </w:r>
      <w:r w:rsidR="00664F5A" w:rsidRPr="006F15B6">
        <w:rPr>
          <w:rFonts w:asciiTheme="minorHAnsi" w:hAnsiTheme="minorHAnsi"/>
        </w:rPr>
        <w:t>Районный конкурс</w:t>
      </w:r>
      <w:r w:rsidR="00F936FD" w:rsidRPr="006F15B6">
        <w:rPr>
          <w:rFonts w:asciiTheme="minorHAnsi" w:hAnsiTheme="minorHAnsi"/>
        </w:rPr>
        <w:t xml:space="preserve"> «Безопасное колесо».</w:t>
      </w:r>
    </w:p>
    <w:p w:rsidR="00664F5A" w:rsidRPr="006F15B6" w:rsidRDefault="00664F5A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Детско-юношеская, оборонно-спортивная игра «Зарница»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Осенний кросс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Лыжные соревнования «Снежная тропа»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Веселые старты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соревнования по баскетболу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соревнования по плаванию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Творческая деятельность: конкурсы, выставки, фестивали: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 рисунков «Рисуем дорожные знаки».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Конкурс на лучший ролик на тему «Чрезвычайные ситуации и что мы  знаем о них».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Игровая деятельность: 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Игра «Мы выбираем здоровье».</w:t>
      </w:r>
      <w:r w:rsidRPr="006F15B6">
        <w:rPr>
          <w:rFonts w:asciiTheme="minorHAnsi" w:hAnsiTheme="minorHAnsi"/>
        </w:rPr>
        <w:tab/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Социальное творчество (социально-преобразующая добровольческая деятельность)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Акция «Спорт против наркотиков», «Я выбираю спорт, как альтернативу пагубным привычкам».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Акция «Детство – территория свободная от вредных привычек».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Акция «Внимание – дети!» по профилактике дорожно-транспортного травматизма.</w:t>
      </w:r>
    </w:p>
    <w:p w:rsidR="00F936FD" w:rsidRPr="006F15B6" w:rsidRDefault="00423711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</w:t>
      </w:r>
      <w:r w:rsidR="00F936FD" w:rsidRPr="006F15B6">
        <w:rPr>
          <w:rFonts w:asciiTheme="minorHAnsi" w:hAnsiTheme="minorHAnsi"/>
        </w:rPr>
        <w:t>Организация социального проекта «Самый здоровый ученик».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Проектная деятельность: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Проект «Город без ДТП».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Организация социального проекта «Самый здоровый ученик».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Тренировочные занятия по эвакуации: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 по сигналу «Пожар».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 по сигналу «Внимание! Всем!».</w:t>
      </w:r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Посещение и обсуждение содержания видеофильмов по безопасности жизнедеятельности: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«Улица полна неожиданностей».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«Основы противопожарной безопасности».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«Коллективные средства защиты».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</w:p>
    <w:p w:rsidR="00F936FD" w:rsidRPr="006F15B6" w:rsidRDefault="00F936FD" w:rsidP="00F936FD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Воспитательные технологии:</w:t>
      </w:r>
    </w:p>
    <w:p w:rsidR="00F936FD" w:rsidRPr="006F15B6" w:rsidRDefault="00F936FD" w:rsidP="00F936FD">
      <w:pPr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 xml:space="preserve">- беседа, просмотр учебных фильмов, урок физической культуры, спортивные секции, подвижные игры, спортивные соревнования, акции, смотр знаний, встречи в социуме, социальные практики, День здоровья, конкурсы, мониторинг состояния здоровья, игровые и </w:t>
      </w:r>
      <w:proofErr w:type="spellStart"/>
      <w:r w:rsidRPr="006F15B6">
        <w:rPr>
          <w:rFonts w:asciiTheme="minorHAnsi" w:hAnsiTheme="minorHAnsi"/>
        </w:rPr>
        <w:t>тренинговые</w:t>
      </w:r>
      <w:proofErr w:type="spellEnd"/>
      <w:r w:rsidRPr="006F15B6">
        <w:rPr>
          <w:rFonts w:asciiTheme="minorHAnsi" w:hAnsiTheme="minorHAnsi"/>
        </w:rPr>
        <w:t xml:space="preserve"> программы.</w:t>
      </w:r>
      <w:proofErr w:type="gramEnd"/>
    </w:p>
    <w:p w:rsidR="00423711" w:rsidRPr="006F15B6" w:rsidRDefault="00423711" w:rsidP="00F936FD">
      <w:pPr>
        <w:jc w:val="both"/>
        <w:rPr>
          <w:rFonts w:asciiTheme="minorHAnsi" w:hAnsiTheme="minorHAnsi"/>
        </w:rPr>
      </w:pPr>
    </w:p>
    <w:p w:rsidR="00B904F9" w:rsidRDefault="00B904F9" w:rsidP="00423711">
      <w:pPr>
        <w:jc w:val="center"/>
        <w:rPr>
          <w:rFonts w:asciiTheme="minorHAnsi" w:hAnsiTheme="minorHAnsi"/>
          <w:b/>
        </w:rPr>
      </w:pPr>
    </w:p>
    <w:p w:rsidR="00B904F9" w:rsidRDefault="00B904F9" w:rsidP="00423711">
      <w:pPr>
        <w:jc w:val="center"/>
        <w:rPr>
          <w:rFonts w:asciiTheme="minorHAnsi" w:hAnsiTheme="minorHAnsi"/>
          <w:b/>
        </w:rPr>
      </w:pPr>
    </w:p>
    <w:p w:rsidR="00B904F9" w:rsidRDefault="00B904F9" w:rsidP="00423711">
      <w:pPr>
        <w:jc w:val="center"/>
        <w:rPr>
          <w:rFonts w:asciiTheme="minorHAnsi" w:hAnsiTheme="minorHAnsi"/>
          <w:b/>
        </w:rPr>
      </w:pPr>
    </w:p>
    <w:p w:rsidR="00423711" w:rsidRPr="006F15B6" w:rsidRDefault="00423711" w:rsidP="00423711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Пути реализации направления «Человек и здоровье»</w:t>
      </w:r>
    </w:p>
    <w:p w:rsidR="00C87AF3" w:rsidRPr="006F15B6" w:rsidRDefault="00C57C9B" w:rsidP="00C87AF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51" style="position:absolute;margin-left:165.8pt;margin-top:30.85pt;width:128.3pt;height:50.85pt;z-index:251733504" arcsize="10923f" fillcolor="#ffc">
            <v:textbox>
              <w:txbxContent>
                <w:p w:rsidR="00C57C9B" w:rsidRPr="00423711" w:rsidRDefault="00C57C9B" w:rsidP="0042371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423711">
                    <w:rPr>
                      <w:sz w:val="20"/>
                      <w:szCs w:val="20"/>
                    </w:rPr>
                    <w:t xml:space="preserve">Организованная система КТД </w:t>
                  </w:r>
                </w:p>
                <w:p w:rsidR="00C57C9B" w:rsidRPr="00423711" w:rsidRDefault="00C57C9B" w:rsidP="0042371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423711">
                    <w:rPr>
                      <w:sz w:val="20"/>
                      <w:szCs w:val="20"/>
                    </w:rPr>
                    <w:t xml:space="preserve">по </w:t>
                  </w:r>
                  <w:proofErr w:type="spellStart"/>
                  <w:r w:rsidRPr="00423711">
                    <w:rPr>
                      <w:sz w:val="20"/>
                      <w:szCs w:val="20"/>
                    </w:rPr>
                    <w:t>здоровьесбережению</w:t>
                  </w:r>
                  <w:proofErr w:type="spellEnd"/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shape id="_x0000_s1166" type="#_x0000_t32" style="position:absolute;margin-left:294.1pt;margin-top:168.75pt;width:41.25pt;height:31.65pt;z-index:25174886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65" type="#_x0000_t32" style="position:absolute;margin-left:230.6pt;margin-top:168.75pt;width:0;height:24.15pt;z-index:25174784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64" type="#_x0000_t32" style="position:absolute;margin-left:122.3pt;margin-top:168.75pt;width:43.5pt;height:28.75pt;flip:x;z-index:25174681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63" type="#_x0000_t32" style="position:absolute;margin-left:297.4pt;margin-top:139.9pt;width:32.7pt;height:0;z-index:25174579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62" type="#_x0000_t32" style="position:absolute;margin-left:294.1pt;margin-top:81.7pt;width:36pt;height:33.2pt;flip:y;z-index:25174476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61" type="#_x0000_t32" style="position:absolute;margin-left:122.3pt;margin-top:139.9pt;width:43.5pt;height:0;flip:x;z-index:25174374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60" type="#_x0000_t32" style="position:absolute;margin-left:117.8pt;margin-top:86.8pt;width:48pt;height:28.1pt;flip:x y;z-index:25174272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59" type="#_x0000_t32" style="position:absolute;margin-left:230.6pt;margin-top:86.8pt;width:0;height:28.1pt;flip:y;z-index:25174169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roundrect id="_x0000_s1153" style="position:absolute;margin-left:-10.5pt;margin-top:117.9pt;width:128.3pt;height:47.85pt;z-index:251735552" arcsize="10923f" fillcolor="#ffc">
            <v:textbox>
              <w:txbxContent>
                <w:p w:rsidR="00C57C9B" w:rsidRPr="00423711" w:rsidRDefault="00C57C9B" w:rsidP="0042371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423711">
                    <w:rPr>
                      <w:sz w:val="20"/>
                      <w:szCs w:val="20"/>
                    </w:rPr>
                    <w:t>Дни здоровья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2" style="position:absolute;margin-left:330.1pt;margin-top:41.1pt;width:128.3pt;height:40.6pt;z-index:251734528" arcsize="10923f" fillcolor="#ffc">
            <v:textbox>
              <w:txbxContent>
                <w:p w:rsidR="00C57C9B" w:rsidRPr="00423711" w:rsidRDefault="00C57C9B" w:rsidP="0042371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423711">
                    <w:rPr>
                      <w:sz w:val="20"/>
                      <w:szCs w:val="20"/>
                    </w:rPr>
                    <w:t>Коррекционно-</w:t>
                  </w:r>
                  <w:proofErr w:type="spellStart"/>
                  <w:r w:rsidRPr="00423711">
                    <w:rPr>
                      <w:sz w:val="20"/>
                      <w:szCs w:val="20"/>
                    </w:rPr>
                    <w:t>логопедическия</w:t>
                  </w:r>
                  <w:proofErr w:type="spellEnd"/>
                  <w:r w:rsidRPr="00423711">
                    <w:rPr>
                      <w:sz w:val="20"/>
                      <w:szCs w:val="20"/>
                    </w:rPr>
                    <w:t xml:space="preserve"> занятия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5" style="position:absolute;margin-left:340.2pt;margin-top:197.5pt;width:128.3pt;height:50.85pt;z-index:251737600" arcsize="10923f" fillcolor="#ffc">
            <v:textbox>
              <w:txbxContent>
                <w:p w:rsidR="00C57C9B" w:rsidRPr="00C87AF3" w:rsidRDefault="00C57C9B" w:rsidP="00C87AF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Летний</w:t>
                  </w:r>
                  <w:r w:rsidRPr="00C87AF3">
                    <w:rPr>
                      <w:sz w:val="20"/>
                      <w:szCs w:val="20"/>
                    </w:rPr>
                    <w:t xml:space="preserve"> оздоровительный </w:t>
                  </w:r>
                  <w:r>
                    <w:rPr>
                      <w:sz w:val="20"/>
                      <w:szCs w:val="20"/>
                    </w:rPr>
                    <w:t xml:space="preserve">школьный лагерь 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4" style="position:absolute;margin-left:165.8pt;margin-top:114.9pt;width:128.3pt;height:50.85pt;z-index:251736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Default="00C57C9B" w:rsidP="00423711">
                  <w:pPr>
                    <w:jc w:val="center"/>
                    <w:rPr>
                      <w:sz w:val="22"/>
                      <w:szCs w:val="22"/>
                    </w:rPr>
                  </w:pPr>
                  <w:r w:rsidRPr="00423711">
                    <w:rPr>
                      <w:sz w:val="22"/>
                      <w:szCs w:val="22"/>
                    </w:rPr>
                    <w:t>Направление</w:t>
                  </w:r>
                </w:p>
                <w:p w:rsidR="00C57C9B" w:rsidRPr="00423711" w:rsidRDefault="00C57C9B" w:rsidP="00423711">
                  <w:pPr>
                    <w:jc w:val="center"/>
                    <w:rPr>
                      <w:sz w:val="22"/>
                      <w:szCs w:val="22"/>
                    </w:rPr>
                  </w:pPr>
                  <w:r w:rsidRPr="00423711">
                    <w:rPr>
                      <w:sz w:val="22"/>
                      <w:szCs w:val="22"/>
                    </w:rPr>
                    <w:t xml:space="preserve"> «Человек и здоровье»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6" style="position:absolute;margin-left:172.5pt;margin-top:197.5pt;width:128.3pt;height:50.85pt;z-index:251738624" arcsize="10923f" fillcolor="#ffc">
            <v:textbox>
              <w:txbxContent>
                <w:p w:rsidR="00C57C9B" w:rsidRPr="00C87AF3" w:rsidRDefault="00C57C9B" w:rsidP="00C87AF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C87AF3">
                    <w:rPr>
                      <w:sz w:val="20"/>
                      <w:szCs w:val="20"/>
                    </w:rPr>
                    <w:t>Профилактическая программа «За здоровый образ жизни»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7" style="position:absolute;margin-left:-10.5pt;margin-top:197.5pt;width:128.3pt;height:50.85pt;z-index:251739648" arcsize="10923f" fillcolor="#ffc">
            <v:textbox>
              <w:txbxContent>
                <w:p w:rsidR="00C57C9B" w:rsidRPr="00C87AF3" w:rsidRDefault="00C57C9B" w:rsidP="00C87AF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C87AF3">
                    <w:rPr>
                      <w:sz w:val="20"/>
                      <w:szCs w:val="20"/>
                    </w:rPr>
                    <w:t>Психологическая поддержка ученика-родителя-учителя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8" style="position:absolute;margin-left:335.35pt;margin-top:117.9pt;width:128.3pt;height:50.85pt;z-index:251740672" arcsize="10923f" fillcolor="#ffc">
            <v:textbox>
              <w:txbxContent>
                <w:p w:rsidR="00C57C9B" w:rsidRPr="00C87AF3" w:rsidRDefault="00C57C9B" w:rsidP="00C87AF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C87AF3">
                    <w:rPr>
                      <w:sz w:val="20"/>
                      <w:szCs w:val="20"/>
                    </w:rPr>
                    <w:t xml:space="preserve">Работа </w:t>
                  </w:r>
                </w:p>
                <w:p w:rsidR="00C57C9B" w:rsidRPr="00C87AF3" w:rsidRDefault="00C57C9B" w:rsidP="00C87AF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0"/>
                      <w:szCs w:val="20"/>
                    </w:rPr>
                  </w:pPr>
                  <w:r w:rsidRPr="00C87AF3">
                    <w:rPr>
                      <w:sz w:val="20"/>
                      <w:szCs w:val="20"/>
                    </w:rPr>
                    <w:t>спортивных секций</w:t>
                  </w:r>
                  <w:r>
                    <w:rPr>
                      <w:sz w:val="20"/>
                      <w:szCs w:val="20"/>
                    </w:rPr>
                    <w:t>, кружков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50" style="position:absolute;margin-left:-10.5pt;margin-top:35.95pt;width:128.3pt;height:50.85pt;z-index:251732480" arcsize="10923f" fillcolor="#ffc">
            <v:textbox>
              <w:txbxContent>
                <w:p w:rsidR="00C57C9B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908CA">
                    <w:rPr>
                      <w:sz w:val="20"/>
                      <w:szCs w:val="20"/>
                    </w:rPr>
                    <w:t>Включение воспитательных задач</w:t>
                  </w:r>
                </w:p>
                <w:p w:rsidR="00C57C9B" w:rsidRPr="00A908CA" w:rsidRDefault="00C57C9B" w:rsidP="00423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908CA">
                    <w:rPr>
                      <w:sz w:val="20"/>
                      <w:szCs w:val="20"/>
                    </w:rPr>
                    <w:t xml:space="preserve">в урочную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A908CA">
                    <w:rPr>
                      <w:sz w:val="20"/>
                      <w:szCs w:val="20"/>
                    </w:rPr>
                    <w:t>еятельность</w:t>
                  </w:r>
                </w:p>
              </w:txbxContent>
            </v:textbox>
          </v:roundrect>
        </w:pict>
      </w: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rPr>
          <w:rFonts w:asciiTheme="minorHAnsi" w:hAnsiTheme="minorHAnsi"/>
        </w:rPr>
      </w:pPr>
    </w:p>
    <w:p w:rsidR="00C87AF3" w:rsidRPr="006F15B6" w:rsidRDefault="00C87AF3" w:rsidP="00C87AF3">
      <w:pPr>
        <w:jc w:val="both"/>
        <w:rPr>
          <w:rFonts w:asciiTheme="minorHAnsi" w:hAnsiTheme="minorHAnsi"/>
        </w:rPr>
      </w:pPr>
    </w:p>
    <w:p w:rsidR="00F703BA" w:rsidRPr="006F15B6" w:rsidRDefault="00F703BA" w:rsidP="00C87AF3">
      <w:pPr>
        <w:jc w:val="both"/>
        <w:rPr>
          <w:rFonts w:asciiTheme="minorHAnsi" w:hAnsiTheme="minorHAnsi"/>
        </w:rPr>
      </w:pPr>
    </w:p>
    <w:p w:rsidR="00B904F9" w:rsidRDefault="00B904F9" w:rsidP="00C87AF3">
      <w:pPr>
        <w:widowControl/>
        <w:shd w:val="clear" w:color="auto" w:fill="FFFFFF"/>
        <w:spacing w:before="120" w:after="120"/>
        <w:rPr>
          <w:rFonts w:asciiTheme="minorHAnsi" w:hAnsiTheme="minorHAnsi"/>
          <w:b/>
          <w:bCs/>
        </w:rPr>
      </w:pPr>
    </w:p>
    <w:p w:rsidR="00B904F9" w:rsidRDefault="00B904F9" w:rsidP="00C87AF3">
      <w:pPr>
        <w:widowControl/>
        <w:shd w:val="clear" w:color="auto" w:fill="FFFFFF"/>
        <w:spacing w:before="120" w:after="120"/>
        <w:rPr>
          <w:rFonts w:asciiTheme="minorHAnsi" w:hAnsiTheme="minorHAnsi"/>
          <w:b/>
          <w:bCs/>
        </w:rPr>
      </w:pPr>
    </w:p>
    <w:p w:rsidR="00C87AF3" w:rsidRPr="006F15B6" w:rsidRDefault="00C87AF3" w:rsidP="00B904F9">
      <w:pPr>
        <w:widowControl/>
        <w:shd w:val="clear" w:color="auto" w:fill="FFFFFF"/>
        <w:spacing w:before="120" w:after="120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Планируемые результаты:</w:t>
      </w:r>
    </w:p>
    <w:p w:rsidR="00C87AF3" w:rsidRPr="006F15B6" w:rsidRDefault="00C87AF3" w:rsidP="00C87AF3">
      <w:pPr>
        <w:widowControl/>
        <w:shd w:val="clear" w:color="auto" w:fill="FFFFFF"/>
        <w:tabs>
          <w:tab w:val="left" w:pos="284"/>
        </w:tabs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/>
          <w:bCs/>
        </w:rPr>
        <w:t xml:space="preserve">- </w:t>
      </w:r>
      <w:r w:rsidRPr="006F15B6">
        <w:rPr>
          <w:rFonts w:asciiTheme="minorHAnsi" w:hAnsiTheme="minorHAnsi"/>
          <w:bCs/>
        </w:rPr>
        <w:t>сформировано ценностное отношение к своему здоровью, здоровью близких и окружающих людей;</w:t>
      </w:r>
    </w:p>
    <w:p w:rsidR="00C87AF3" w:rsidRPr="006F15B6" w:rsidRDefault="00C87AF3" w:rsidP="00C87AF3">
      <w:pPr>
        <w:widowControl/>
        <w:shd w:val="clear" w:color="auto" w:fill="FFFFFF"/>
        <w:tabs>
          <w:tab w:val="left" w:pos="284"/>
        </w:tabs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- </w:t>
      </w:r>
      <w:r w:rsidRPr="006F15B6">
        <w:rPr>
          <w:rFonts w:asciiTheme="minorHAnsi" w:hAnsiTheme="minorHAnsi"/>
          <w:bCs/>
        </w:rPr>
        <w:tab/>
        <w:t>имеют представления о важности морали и нравственности в сохранении здоровья человека;</w:t>
      </w:r>
    </w:p>
    <w:p w:rsidR="00C87AF3" w:rsidRPr="006F15B6" w:rsidRDefault="00C87AF3" w:rsidP="00C87AF3">
      <w:pPr>
        <w:widowControl/>
        <w:shd w:val="clear" w:color="auto" w:fill="FFFFFF"/>
        <w:tabs>
          <w:tab w:val="left" w:pos="284"/>
        </w:tabs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- </w:t>
      </w:r>
      <w:r w:rsidRPr="006F15B6">
        <w:rPr>
          <w:rFonts w:asciiTheme="minorHAnsi" w:hAnsiTheme="minorHAnsi"/>
          <w:bCs/>
        </w:rPr>
        <w:tab/>
        <w:t xml:space="preserve">имеют личный опыт </w:t>
      </w:r>
      <w:proofErr w:type="spellStart"/>
      <w:r w:rsidRPr="006F15B6">
        <w:rPr>
          <w:rFonts w:asciiTheme="minorHAnsi" w:hAnsiTheme="minorHAnsi"/>
          <w:bCs/>
        </w:rPr>
        <w:t>здоровьесберегающей</w:t>
      </w:r>
      <w:proofErr w:type="spellEnd"/>
      <w:r w:rsidRPr="006F15B6">
        <w:rPr>
          <w:rFonts w:asciiTheme="minorHAnsi" w:hAnsiTheme="minorHAnsi"/>
          <w:bCs/>
        </w:rPr>
        <w:t xml:space="preserve"> деятельности;</w:t>
      </w:r>
    </w:p>
    <w:p w:rsidR="00C87AF3" w:rsidRPr="006F15B6" w:rsidRDefault="00C87AF3" w:rsidP="00C87AF3">
      <w:pPr>
        <w:widowControl/>
        <w:shd w:val="clear" w:color="auto" w:fill="FFFFFF"/>
        <w:tabs>
          <w:tab w:val="left" w:pos="284"/>
        </w:tabs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- </w:t>
      </w:r>
      <w:r w:rsidRPr="006F15B6">
        <w:rPr>
          <w:rFonts w:asciiTheme="minorHAnsi" w:hAnsiTheme="minorHAnsi"/>
          <w:bCs/>
        </w:rPr>
        <w:tab/>
        <w:t xml:space="preserve">понимают значение физической культуры и спорта для здоровья человека, его образования, труда и творчества;  </w:t>
      </w:r>
    </w:p>
    <w:p w:rsidR="00C87AF3" w:rsidRPr="006F15B6" w:rsidRDefault="00C87AF3" w:rsidP="00C87AF3">
      <w:pPr>
        <w:widowControl/>
        <w:shd w:val="clear" w:color="auto" w:fill="FFFFFF"/>
        <w:tabs>
          <w:tab w:val="left" w:pos="284"/>
        </w:tabs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- </w:t>
      </w:r>
      <w:r w:rsidRPr="006F15B6">
        <w:rPr>
          <w:rFonts w:asciiTheme="minorHAnsi" w:hAnsiTheme="minorHAnsi"/>
          <w:bCs/>
        </w:rPr>
        <w:tab/>
        <w:t>осознанное отношение к своему здоровью, как основному фактору успеха на последующих этапах жизни в современном гражданском обществе.</w:t>
      </w:r>
    </w:p>
    <w:p w:rsidR="00C87AF3" w:rsidRPr="006F15B6" w:rsidRDefault="00C87AF3" w:rsidP="00C87AF3">
      <w:pPr>
        <w:widowControl/>
        <w:shd w:val="clear" w:color="auto" w:fill="FFFFFF"/>
        <w:tabs>
          <w:tab w:val="left" w:pos="284"/>
        </w:tabs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</w:t>
      </w:r>
    </w:p>
    <w:p w:rsidR="00C87AF3" w:rsidRPr="006F15B6" w:rsidRDefault="00C87AF3" w:rsidP="00C87AF3">
      <w:pPr>
        <w:widowControl/>
        <w:shd w:val="clear" w:color="auto" w:fill="FFFFFF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u w:val="single"/>
        </w:rPr>
        <w:t>Формируемые компетенции:</w:t>
      </w:r>
    </w:p>
    <w:p w:rsidR="00C87AF3" w:rsidRPr="006F15B6" w:rsidRDefault="00C87AF3" w:rsidP="00C83BB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426" w:hanging="28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ценностное отношение к своему здоровью, здоровью близких и окружающих людей;</w:t>
      </w:r>
    </w:p>
    <w:p w:rsidR="00C87AF3" w:rsidRPr="006F15B6" w:rsidRDefault="00C87AF3" w:rsidP="00C83BB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426" w:hanging="28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C87AF3" w:rsidRPr="006F15B6" w:rsidRDefault="00C87AF3" w:rsidP="00C83BB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426" w:hanging="28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личный опыт </w:t>
      </w:r>
      <w:proofErr w:type="spellStart"/>
      <w:r w:rsidRPr="006F15B6">
        <w:rPr>
          <w:rFonts w:asciiTheme="minorHAnsi" w:hAnsiTheme="minorHAnsi"/>
        </w:rPr>
        <w:t>здоровьесберегающей</w:t>
      </w:r>
      <w:proofErr w:type="spellEnd"/>
      <w:r w:rsidRPr="006F15B6">
        <w:rPr>
          <w:rFonts w:asciiTheme="minorHAnsi" w:hAnsiTheme="minorHAnsi"/>
        </w:rPr>
        <w:t xml:space="preserve"> деятельности;</w:t>
      </w:r>
    </w:p>
    <w:p w:rsidR="00C87AF3" w:rsidRPr="006F15B6" w:rsidRDefault="00C87AF3" w:rsidP="00C83BB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426" w:hanging="28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знания о роли физической культуры и спорта для здоровья человека, его образования, труда и творчества;</w:t>
      </w:r>
    </w:p>
    <w:p w:rsidR="00C87AF3" w:rsidRPr="006F15B6" w:rsidRDefault="00C87AF3" w:rsidP="00C83BB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426" w:hanging="28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знания о возможном негативном влиянии компьютерных игр, телевидения, рекламы </w:t>
      </w:r>
    </w:p>
    <w:p w:rsidR="00C87AF3" w:rsidRPr="006F15B6" w:rsidRDefault="00C87AF3" w:rsidP="00C87AF3">
      <w:pPr>
        <w:widowControl/>
        <w:shd w:val="clear" w:color="auto" w:fill="FFFFFF"/>
        <w:ind w:left="426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на здоровье человека.</w:t>
      </w:r>
    </w:p>
    <w:p w:rsidR="00C87AF3" w:rsidRPr="006F15B6" w:rsidRDefault="00C87AF3" w:rsidP="00C87AF3">
      <w:pPr>
        <w:widowControl/>
        <w:shd w:val="clear" w:color="auto" w:fill="FFFFFF"/>
        <w:ind w:left="426"/>
        <w:jc w:val="both"/>
        <w:rPr>
          <w:rFonts w:asciiTheme="minorHAnsi" w:hAnsiTheme="minorHAnsi"/>
        </w:rPr>
      </w:pPr>
    </w:p>
    <w:p w:rsidR="00C87AF3" w:rsidRPr="006F15B6" w:rsidRDefault="00C87AF3" w:rsidP="00C87AF3">
      <w:pPr>
        <w:widowControl/>
        <w:shd w:val="clear" w:color="auto" w:fill="FFFFFF"/>
        <w:ind w:left="426"/>
        <w:jc w:val="both"/>
        <w:rPr>
          <w:rFonts w:asciiTheme="minorHAnsi" w:hAnsiTheme="minorHAnsi"/>
        </w:rPr>
      </w:pPr>
    </w:p>
    <w:p w:rsidR="001F2180" w:rsidRPr="006F15B6" w:rsidRDefault="00C87AF3" w:rsidP="001F2180">
      <w:pPr>
        <w:widowControl/>
        <w:shd w:val="clear" w:color="auto" w:fill="FFFFFF"/>
        <w:ind w:left="426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МОНИТОРИНГ</w:t>
      </w:r>
    </w:p>
    <w:p w:rsidR="00C87AF3" w:rsidRPr="006F15B6" w:rsidRDefault="00C87AF3" w:rsidP="001F2180">
      <w:pPr>
        <w:widowControl/>
        <w:shd w:val="clear" w:color="auto" w:fill="FFFFFF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  <w:bCs/>
        </w:rPr>
        <w:t xml:space="preserve"> </w:t>
      </w:r>
      <w:r w:rsidRPr="006F15B6">
        <w:rPr>
          <w:rFonts w:asciiTheme="minorHAnsi" w:hAnsiTheme="minorHAnsi"/>
          <w:bCs/>
        </w:rPr>
        <w:t>Модель комплексной оценки показателей здоровья обучающихся.</w:t>
      </w:r>
    </w:p>
    <w:p w:rsidR="00C87AF3" w:rsidRPr="006F15B6" w:rsidRDefault="00C87AF3" w:rsidP="00C87AF3">
      <w:pPr>
        <w:widowControl/>
        <w:shd w:val="clear" w:color="auto" w:fill="FFFFFF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 Критерии показателей здоровья обучающихся.</w:t>
      </w:r>
    </w:p>
    <w:p w:rsidR="00C87AF3" w:rsidRPr="006F15B6" w:rsidRDefault="00C87AF3" w:rsidP="00C87AF3">
      <w:pPr>
        <w:widowControl/>
        <w:shd w:val="clear" w:color="auto" w:fill="FFFFFF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Анкета для родителей обучающихся.</w:t>
      </w:r>
    </w:p>
    <w:p w:rsidR="001F2180" w:rsidRPr="006F15B6" w:rsidRDefault="001F2180" w:rsidP="001F2180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Пакет диагностик состояния здоровья учащихся.</w:t>
      </w:r>
    </w:p>
    <w:p w:rsidR="00C87AF3" w:rsidRPr="006F15B6" w:rsidRDefault="001F2180" w:rsidP="001F2180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Анкета склонности к вредным привычкам.</w:t>
      </w:r>
    </w:p>
    <w:p w:rsidR="0043175F" w:rsidRPr="006F15B6" w:rsidRDefault="0043175F" w:rsidP="001F2180">
      <w:pPr>
        <w:jc w:val="both"/>
        <w:rPr>
          <w:rFonts w:asciiTheme="minorHAnsi" w:hAnsiTheme="minorHAnsi"/>
        </w:rPr>
      </w:pPr>
    </w:p>
    <w:p w:rsidR="0043175F" w:rsidRPr="006F15B6" w:rsidRDefault="0043175F" w:rsidP="001F2180">
      <w:pPr>
        <w:jc w:val="both"/>
        <w:rPr>
          <w:rFonts w:asciiTheme="minorHAnsi" w:hAnsiTheme="minorHAnsi"/>
        </w:rPr>
      </w:pPr>
    </w:p>
    <w:p w:rsidR="0043175F" w:rsidRPr="006F15B6" w:rsidRDefault="0043175F" w:rsidP="0043175F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Программа профилактики употребления</w:t>
      </w:r>
    </w:p>
    <w:p w:rsidR="0043175F" w:rsidRPr="006F15B6" w:rsidRDefault="0043175F" w:rsidP="0043175F">
      <w:pPr>
        <w:jc w:val="center"/>
        <w:rPr>
          <w:rFonts w:asciiTheme="minorHAnsi" w:hAnsiTheme="minorHAnsi"/>
          <w:b/>
        </w:rPr>
      </w:pPr>
      <w:proofErr w:type="spellStart"/>
      <w:r w:rsidRPr="006F15B6">
        <w:rPr>
          <w:rFonts w:asciiTheme="minorHAnsi" w:hAnsiTheme="minorHAnsi"/>
          <w:b/>
        </w:rPr>
        <w:t>психо</w:t>
      </w:r>
      <w:proofErr w:type="spellEnd"/>
      <w:r w:rsidRPr="006F15B6">
        <w:rPr>
          <w:rFonts w:asciiTheme="minorHAnsi" w:hAnsiTheme="minorHAnsi"/>
          <w:b/>
        </w:rPr>
        <w:t>-активных веще</w:t>
      </w:r>
      <w:proofErr w:type="gramStart"/>
      <w:r w:rsidRPr="006F15B6">
        <w:rPr>
          <w:rFonts w:asciiTheme="minorHAnsi" w:hAnsiTheme="minorHAnsi"/>
          <w:b/>
        </w:rPr>
        <w:t>ств ср</w:t>
      </w:r>
      <w:proofErr w:type="gramEnd"/>
      <w:r w:rsidRPr="006F15B6">
        <w:rPr>
          <w:rFonts w:asciiTheme="minorHAnsi" w:hAnsiTheme="minorHAnsi"/>
          <w:b/>
        </w:rPr>
        <w:t>еди несовершеннолетних</w:t>
      </w:r>
    </w:p>
    <w:p w:rsidR="00EC2243" w:rsidRPr="006F15B6" w:rsidRDefault="00EC2243" w:rsidP="00EC2243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</w:rPr>
        <w:t xml:space="preserve"> </w:t>
      </w:r>
      <w:r w:rsidRPr="006F15B6">
        <w:rPr>
          <w:rFonts w:asciiTheme="minorHAnsi" w:hAnsiTheme="minorHAnsi"/>
          <w:b/>
        </w:rPr>
        <w:t>Цели: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привлечь внимание учащихся к проблемам употребления </w:t>
      </w:r>
      <w:proofErr w:type="spellStart"/>
      <w:r w:rsidRPr="006F15B6">
        <w:rPr>
          <w:rFonts w:asciiTheme="minorHAnsi" w:hAnsiTheme="minorHAnsi"/>
        </w:rPr>
        <w:t>психоактивных</w:t>
      </w:r>
      <w:proofErr w:type="spellEnd"/>
      <w:r w:rsidRPr="006F15B6">
        <w:rPr>
          <w:rFonts w:asciiTheme="minorHAnsi" w:hAnsiTheme="minorHAnsi"/>
        </w:rPr>
        <w:t xml:space="preserve"> веществ  (ПАВ) и заболеваний, передающихся половым путем (ЗППП);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оказать помощь детям и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ПАВ.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</w:p>
    <w:p w:rsidR="00EC2243" w:rsidRPr="006F15B6" w:rsidRDefault="00EC2243" w:rsidP="00EC2243">
      <w:pPr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</w:rPr>
        <w:t xml:space="preserve"> </w:t>
      </w:r>
      <w:r w:rsidRPr="006F15B6">
        <w:rPr>
          <w:rFonts w:asciiTheme="minorHAnsi" w:hAnsiTheme="minorHAnsi"/>
          <w:b/>
        </w:rPr>
        <w:t>Задачи: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предоставить учащимся объективную информацию о влиянии ПАВ на организм человека;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сориентировать учащихся на выбор правильного жизненного пути, на здоровый образ жизни (ЗОЖ);</w:t>
      </w:r>
    </w:p>
    <w:p w:rsidR="0043175F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помочь овладеть учащимся определенными навыками поведения, которые помогут следовать ЗОЖ.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В работе по данной программе необходимо учитывать следующие </w:t>
      </w:r>
      <w:r w:rsidRPr="006F15B6">
        <w:rPr>
          <w:rFonts w:asciiTheme="minorHAnsi" w:hAnsiTheme="minorHAnsi"/>
          <w:b/>
        </w:rPr>
        <w:t>компоненты</w:t>
      </w:r>
      <w:r w:rsidRPr="006F15B6">
        <w:rPr>
          <w:rFonts w:asciiTheme="minorHAnsi" w:hAnsiTheme="minorHAnsi"/>
        </w:rPr>
        <w:t>: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1.</w:t>
      </w:r>
      <w:r w:rsidRPr="006F15B6">
        <w:rPr>
          <w:rFonts w:asciiTheme="minorHAnsi" w:hAnsiTheme="minorHAnsi"/>
          <w:b/>
        </w:rPr>
        <w:t>Образовательный компонент</w:t>
      </w:r>
      <w:r w:rsidRPr="006F15B6">
        <w:rPr>
          <w:rFonts w:asciiTheme="minorHAnsi" w:hAnsiTheme="minorHAnsi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Цель:</w:t>
      </w:r>
      <w:r w:rsidRPr="006F15B6">
        <w:rPr>
          <w:rFonts w:asciiTheme="minorHAnsi" w:hAnsiTheme="minorHAnsi"/>
        </w:rPr>
        <w:t xml:space="preserve"> научить подростка понимать и осознавать, что происходит с человеком при употреблении ПАВ.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2. </w:t>
      </w:r>
      <w:r w:rsidRPr="006F15B6">
        <w:rPr>
          <w:rFonts w:asciiTheme="minorHAnsi" w:hAnsiTheme="minorHAnsi"/>
          <w:b/>
        </w:rPr>
        <w:t>Психологический компонент</w:t>
      </w:r>
      <w:r w:rsidRPr="006F15B6">
        <w:rPr>
          <w:rFonts w:asciiTheme="minorHAnsi" w:hAnsiTheme="minorHAnsi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«группы риска».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Цели:</w:t>
      </w:r>
      <w:r w:rsidRPr="006F15B6">
        <w:rPr>
          <w:rFonts w:asciiTheme="minorHAnsi" w:hAnsiTheme="minorHAnsi"/>
        </w:rPr>
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3. </w:t>
      </w:r>
      <w:r w:rsidRPr="006F15B6">
        <w:rPr>
          <w:rFonts w:asciiTheme="minorHAnsi" w:hAnsiTheme="minorHAnsi"/>
          <w:b/>
        </w:rPr>
        <w:t>Социальный компонент</w:t>
      </w:r>
      <w:r w:rsidRPr="006F15B6">
        <w:rPr>
          <w:rFonts w:asciiTheme="minorHAnsi" w:hAnsiTheme="minorHAnsi"/>
        </w:rPr>
        <w:t xml:space="preserve"> – помощь в социальной адаптации подростка, овладение навыками общения.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>Цель:</w:t>
      </w:r>
      <w:r w:rsidRPr="006F15B6">
        <w:rPr>
          <w:rFonts w:asciiTheme="minorHAnsi" w:hAnsiTheme="minorHAnsi"/>
        </w:rPr>
        <w:t xml:space="preserve"> формирование социальных навыков, необходимых для здорового образа жизни.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Профилактическая программа школы включает основных ее участников и включает следующие </w:t>
      </w:r>
      <w:r w:rsidRPr="006F15B6">
        <w:rPr>
          <w:rFonts w:asciiTheme="minorHAnsi" w:hAnsiTheme="minorHAnsi"/>
          <w:b/>
        </w:rPr>
        <w:t>разделы</w:t>
      </w:r>
      <w:r w:rsidRPr="006F15B6">
        <w:rPr>
          <w:rFonts w:asciiTheme="minorHAnsi" w:hAnsiTheme="minorHAnsi"/>
        </w:rPr>
        <w:t>: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- работа с учащимися;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- взаимодействие с родительской общественностью;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- работа с педагогами школы;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Для достижения положительного результата действия программы педагогический коллектив использует следующие технологии: личностно-ориентированные, групповые, коллективные, коррекционные, интегративные, интерактивные.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Данные технологии реализуются в  диспутах, лекциях, семинарах, тренингах круглых столах, педсоветах конференциях, экскурсиях, играх, конкурсах, олимпиадах, беседах, коллективных творческих дел, соревнованиях и других формах работы.</w:t>
      </w:r>
      <w:proofErr w:type="gramEnd"/>
    </w:p>
    <w:p w:rsidR="00EC2243" w:rsidRPr="006F15B6" w:rsidRDefault="00EC2243" w:rsidP="00EC2243">
      <w:pPr>
        <w:jc w:val="both"/>
        <w:rPr>
          <w:rFonts w:asciiTheme="minorHAnsi" w:hAnsiTheme="minorHAnsi"/>
        </w:rPr>
      </w:pPr>
    </w:p>
    <w:p w:rsidR="00B904F9" w:rsidRDefault="00B904F9" w:rsidP="00EC2243">
      <w:pPr>
        <w:jc w:val="center"/>
        <w:rPr>
          <w:rFonts w:asciiTheme="minorHAnsi" w:hAnsiTheme="minorHAnsi"/>
          <w:b/>
        </w:rPr>
      </w:pPr>
    </w:p>
    <w:p w:rsidR="00B904F9" w:rsidRDefault="00B904F9" w:rsidP="00EC2243">
      <w:pPr>
        <w:jc w:val="center"/>
        <w:rPr>
          <w:rFonts w:asciiTheme="minorHAnsi" w:hAnsiTheme="minorHAnsi"/>
          <w:b/>
        </w:rPr>
      </w:pPr>
    </w:p>
    <w:p w:rsidR="00EC2243" w:rsidRPr="006F15B6" w:rsidRDefault="00EC2243" w:rsidP="00EC2243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ЭТАПЫ ПРОГРАММЫ ПРОФИЛАКТИКИ</w:t>
      </w:r>
    </w:p>
    <w:p w:rsidR="00EC2243" w:rsidRPr="006F15B6" w:rsidRDefault="00EC2243" w:rsidP="00EC2243">
      <w:pPr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333"/>
        <w:gridCol w:w="7088"/>
      </w:tblGrid>
      <w:tr w:rsidR="00EC2243" w:rsidRPr="006F15B6" w:rsidTr="008E0583">
        <w:tc>
          <w:tcPr>
            <w:tcW w:w="1168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этапы</w:t>
            </w:r>
          </w:p>
        </w:tc>
        <w:tc>
          <w:tcPr>
            <w:tcW w:w="1350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возраст</w:t>
            </w:r>
          </w:p>
        </w:tc>
        <w:tc>
          <w:tcPr>
            <w:tcW w:w="7337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характеристика</w:t>
            </w:r>
          </w:p>
        </w:tc>
      </w:tr>
      <w:tr w:rsidR="00EC2243" w:rsidRPr="006F15B6" w:rsidTr="008E0583">
        <w:tc>
          <w:tcPr>
            <w:tcW w:w="1168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  <w:lang w:val="en-US"/>
              </w:rPr>
            </w:pPr>
            <w:r w:rsidRPr="006F15B6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1350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6 -9 лет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9-11 лет</w:t>
            </w:r>
          </w:p>
        </w:tc>
        <w:tc>
          <w:tcPr>
            <w:tcW w:w="7337" w:type="dxa"/>
            <w:shd w:val="clear" w:color="auto" w:fill="auto"/>
          </w:tcPr>
          <w:p w:rsidR="00EC2243" w:rsidRPr="006F15B6" w:rsidRDefault="00EC2243" w:rsidP="00C83BB2">
            <w:pPr>
              <w:widowControl/>
              <w:numPr>
                <w:ilvl w:val="0"/>
                <w:numId w:val="30"/>
              </w:numPr>
              <w:tabs>
                <w:tab w:val="left" w:pos="387"/>
              </w:tabs>
              <w:autoSpaceDE/>
              <w:autoSpaceDN/>
              <w:adjustRightInd/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окружающих); развитие навыков самоконтроля.</w:t>
            </w:r>
          </w:p>
          <w:p w:rsidR="00EC2243" w:rsidRPr="006F15B6" w:rsidRDefault="00EC2243" w:rsidP="00C83BB2">
            <w:pPr>
              <w:widowControl/>
              <w:numPr>
                <w:ilvl w:val="0"/>
                <w:numId w:val="30"/>
              </w:numPr>
              <w:tabs>
                <w:tab w:val="left" w:pos="387"/>
              </w:tabs>
              <w:autoSpaceDE/>
              <w:autoSpaceDN/>
              <w:adjustRightInd/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Формирование комплексного представления о здоровье, расширение знаний о негативном воздействии </w:t>
            </w:r>
            <w:proofErr w:type="spellStart"/>
            <w:r w:rsidRPr="006F15B6">
              <w:rPr>
                <w:rFonts w:asciiTheme="minorHAnsi" w:hAnsiTheme="minorHAnsi"/>
              </w:rPr>
              <w:t>наркогенных</w:t>
            </w:r>
            <w:proofErr w:type="spellEnd"/>
            <w:r w:rsidRPr="006F15B6">
              <w:rPr>
                <w:rFonts w:asciiTheme="minorHAnsi" w:hAnsiTheme="minorHAnsi"/>
              </w:rPr>
              <w:t xml:space="preserve"> веществ на организм человека; формирование устойчивости к негативному давлению среды.</w:t>
            </w:r>
          </w:p>
        </w:tc>
      </w:tr>
      <w:tr w:rsidR="00EC2243" w:rsidRPr="006F15B6" w:rsidTr="008E0583">
        <w:tc>
          <w:tcPr>
            <w:tcW w:w="1168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  <w:lang w:val="en-US"/>
              </w:rPr>
            </w:pPr>
            <w:r w:rsidRPr="006F15B6">
              <w:rPr>
                <w:rFonts w:asciiTheme="minorHAnsi" w:hAnsiTheme="minorHAnsi"/>
                <w:lang w:val="en-US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11 – 13 лет</w:t>
            </w:r>
          </w:p>
        </w:tc>
        <w:tc>
          <w:tcPr>
            <w:tcW w:w="7337" w:type="dxa"/>
            <w:shd w:val="clear" w:color="auto" w:fill="auto"/>
          </w:tcPr>
          <w:p w:rsidR="00EC2243" w:rsidRPr="006F15B6" w:rsidRDefault="00EC2243" w:rsidP="00C83BB2">
            <w:pPr>
              <w:widowControl/>
              <w:numPr>
                <w:ilvl w:val="0"/>
                <w:numId w:val="30"/>
              </w:numPr>
              <w:tabs>
                <w:tab w:val="left" w:pos="387"/>
              </w:tabs>
              <w:autoSpaceDE/>
              <w:autoSpaceDN/>
              <w:adjustRightInd/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Выработка специальных навыков высокой самооценки себя как личности; необходимо заложить установку</w:t>
            </w:r>
          </w:p>
          <w:p w:rsidR="00EC2243" w:rsidRPr="006F15B6" w:rsidRDefault="00EC2243" w:rsidP="00C83BB2">
            <w:pPr>
              <w:widowControl/>
              <w:numPr>
                <w:ilvl w:val="0"/>
                <w:numId w:val="30"/>
              </w:numPr>
              <w:tabs>
                <w:tab w:val="left" w:pos="387"/>
              </w:tabs>
              <w:autoSpaceDE/>
              <w:autoSpaceDN/>
              <w:adjustRightInd/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«не делай, как другие» по отношению </w:t>
            </w:r>
            <w:proofErr w:type="gramStart"/>
            <w:r w:rsidRPr="006F15B6">
              <w:rPr>
                <w:rFonts w:asciiTheme="minorHAnsi" w:hAnsiTheme="minorHAnsi"/>
              </w:rPr>
              <w:t>к</w:t>
            </w:r>
            <w:proofErr w:type="gramEnd"/>
            <w:r w:rsidRPr="006F15B6">
              <w:rPr>
                <w:rFonts w:asciiTheme="minorHAnsi" w:hAnsiTheme="minorHAnsi"/>
              </w:rPr>
              <w:t xml:space="preserve"> ПАВ; расширение знаний о негативном воздействии </w:t>
            </w:r>
            <w:proofErr w:type="spellStart"/>
            <w:r w:rsidRPr="006F15B6">
              <w:rPr>
                <w:rFonts w:asciiTheme="minorHAnsi" w:hAnsiTheme="minorHAnsi"/>
              </w:rPr>
              <w:t>наркогенных</w:t>
            </w:r>
            <w:proofErr w:type="spellEnd"/>
            <w:r w:rsidRPr="006F15B6">
              <w:rPr>
                <w:rFonts w:asciiTheme="minorHAnsi" w:hAnsiTheme="minorHAnsi"/>
              </w:rPr>
              <w:t xml:space="preserve"> веществ на организм (свойства, механизм действия, мифы о безопасности ПАВ).</w:t>
            </w:r>
          </w:p>
          <w:p w:rsidR="00EC2243" w:rsidRPr="006F15B6" w:rsidRDefault="00EC2243" w:rsidP="008E0583">
            <w:pPr>
              <w:tabs>
                <w:tab w:val="left" w:pos="387"/>
              </w:tabs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</w:p>
        </w:tc>
      </w:tr>
      <w:tr w:rsidR="00EC2243" w:rsidRPr="006F15B6" w:rsidTr="008E0583">
        <w:tc>
          <w:tcPr>
            <w:tcW w:w="1168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lang w:val="en-US"/>
              </w:rPr>
              <w:t>III</w:t>
            </w:r>
          </w:p>
        </w:tc>
        <w:tc>
          <w:tcPr>
            <w:tcW w:w="1350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14 – 17 лет</w:t>
            </w:r>
          </w:p>
        </w:tc>
        <w:tc>
          <w:tcPr>
            <w:tcW w:w="7337" w:type="dxa"/>
            <w:shd w:val="clear" w:color="auto" w:fill="auto"/>
          </w:tcPr>
          <w:p w:rsidR="00EC2243" w:rsidRPr="006F15B6" w:rsidRDefault="00EC2243" w:rsidP="00C83BB2">
            <w:pPr>
              <w:widowControl/>
              <w:numPr>
                <w:ilvl w:val="0"/>
                <w:numId w:val="30"/>
              </w:numPr>
              <w:tabs>
                <w:tab w:val="left" w:pos="387"/>
              </w:tabs>
              <w:autoSpaceDE/>
              <w:autoSpaceDN/>
              <w:adjustRightInd/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Освоение навыков отказа и навыков пошагового общения в ситуациях </w:t>
            </w:r>
            <w:proofErr w:type="spellStart"/>
            <w:r w:rsidRPr="006F15B6">
              <w:rPr>
                <w:rFonts w:asciiTheme="minorHAnsi" w:hAnsiTheme="minorHAnsi"/>
              </w:rPr>
              <w:t>наркогенного</w:t>
            </w:r>
            <w:proofErr w:type="spellEnd"/>
            <w:r w:rsidRPr="006F15B6">
              <w:rPr>
                <w:rFonts w:asciiTheme="minorHAnsi" w:hAnsiTheme="minorHAnsi"/>
              </w:rPr>
              <w:t xml:space="preserve"> заражения, умения найти выход в конфликтной ситуации; «умей сказать – НЕТ!»</w:t>
            </w:r>
          </w:p>
          <w:p w:rsidR="00EC2243" w:rsidRPr="006F15B6" w:rsidRDefault="00EC2243" w:rsidP="008E0583">
            <w:pPr>
              <w:tabs>
                <w:tab w:val="left" w:pos="387"/>
              </w:tabs>
              <w:spacing w:line="23" w:lineRule="atLeast"/>
              <w:ind w:left="56" w:firstLine="128"/>
              <w:jc w:val="both"/>
              <w:rPr>
                <w:rFonts w:asciiTheme="minorHAnsi" w:hAnsiTheme="minorHAnsi"/>
              </w:rPr>
            </w:pPr>
          </w:p>
        </w:tc>
      </w:tr>
    </w:tbl>
    <w:p w:rsidR="00EC2243" w:rsidRPr="006F15B6" w:rsidRDefault="00EC2243" w:rsidP="00EC2243">
      <w:pPr>
        <w:jc w:val="center"/>
        <w:rPr>
          <w:rFonts w:asciiTheme="minorHAnsi" w:hAnsiTheme="minorHAnsi"/>
          <w:b/>
        </w:rPr>
      </w:pPr>
    </w:p>
    <w:p w:rsidR="00EC2243" w:rsidRPr="006F15B6" w:rsidRDefault="00EC2243" w:rsidP="00EC2243">
      <w:pPr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ФОРМЫ РЕАЛИЗАЦИИ ПРОГРАММЫ</w:t>
      </w:r>
    </w:p>
    <w:p w:rsidR="00EC2243" w:rsidRPr="006F15B6" w:rsidRDefault="00EC2243" w:rsidP="00EC224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458"/>
        <w:gridCol w:w="6960"/>
      </w:tblGrid>
      <w:tr w:rsidR="00EC2243" w:rsidRPr="006F15B6" w:rsidTr="008E0583">
        <w:tc>
          <w:tcPr>
            <w:tcW w:w="1169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этапы</w:t>
            </w:r>
          </w:p>
        </w:tc>
        <w:tc>
          <w:tcPr>
            <w:tcW w:w="1491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формы работы</w:t>
            </w:r>
          </w:p>
        </w:tc>
      </w:tr>
      <w:tr w:rsidR="00EC2243" w:rsidRPr="006F15B6" w:rsidTr="008E0583">
        <w:tc>
          <w:tcPr>
            <w:tcW w:w="1169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  <w:lang w:val="en-US"/>
              </w:rPr>
            </w:pPr>
            <w:r w:rsidRPr="006F15B6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1491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1 - 2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3- 4</w:t>
            </w:r>
          </w:p>
        </w:tc>
        <w:tc>
          <w:tcPr>
            <w:tcW w:w="7195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Игровые ситуации, </w:t>
            </w:r>
            <w:proofErr w:type="spellStart"/>
            <w:r w:rsidRPr="006F15B6">
              <w:rPr>
                <w:rFonts w:asciiTheme="minorHAnsi" w:hAnsiTheme="minorHAnsi"/>
              </w:rPr>
              <w:t>инсценирование</w:t>
            </w:r>
            <w:proofErr w:type="spellEnd"/>
            <w:r w:rsidRPr="006F15B6">
              <w:rPr>
                <w:rFonts w:asciiTheme="minorHAnsi" w:hAnsiTheme="minorHAnsi"/>
              </w:rPr>
              <w:t xml:space="preserve">, </w:t>
            </w:r>
            <w:proofErr w:type="spellStart"/>
            <w:r w:rsidRPr="006F15B6">
              <w:rPr>
                <w:rFonts w:asciiTheme="minorHAnsi" w:hAnsiTheme="minorHAnsi"/>
              </w:rPr>
              <w:t>сказкотерапия</w:t>
            </w:r>
            <w:proofErr w:type="spellEnd"/>
            <w:r w:rsidRPr="006F15B6">
              <w:rPr>
                <w:rFonts w:asciiTheme="minorHAnsi" w:hAnsiTheme="minorHAnsi"/>
              </w:rPr>
              <w:t>, контекстное обучение (включение информации об опасности наркотизации в содержание базовых учебных курсов)</w:t>
            </w:r>
            <w:proofErr w:type="gramStart"/>
            <w:r w:rsidRPr="006F15B6">
              <w:rPr>
                <w:rFonts w:asciiTheme="minorHAnsi" w:hAnsiTheme="minorHAnsi"/>
              </w:rPr>
              <w:t>;т</w:t>
            </w:r>
            <w:proofErr w:type="gramEnd"/>
            <w:r w:rsidRPr="006F15B6">
              <w:rPr>
                <w:rFonts w:asciiTheme="minorHAnsi" w:hAnsiTheme="minorHAnsi"/>
              </w:rPr>
              <w:t xml:space="preserve">ренинги «Тропинка к своему Я», «Учимся быть внимательными»; 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Ролевые игры, </w:t>
            </w:r>
            <w:proofErr w:type="spellStart"/>
            <w:r w:rsidRPr="006F15B6">
              <w:rPr>
                <w:rFonts w:asciiTheme="minorHAnsi" w:hAnsiTheme="minorHAnsi"/>
              </w:rPr>
              <w:t>инсценирование</w:t>
            </w:r>
            <w:proofErr w:type="spellEnd"/>
            <w:r w:rsidRPr="006F15B6">
              <w:rPr>
                <w:rFonts w:asciiTheme="minorHAnsi" w:hAnsiTheme="minorHAnsi"/>
              </w:rPr>
              <w:t>, контекстное обучение, тренинги «Правила доброты»;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</w:tc>
      </w:tr>
      <w:tr w:rsidR="00EC2243" w:rsidRPr="006F15B6" w:rsidTr="008E0583">
        <w:tc>
          <w:tcPr>
            <w:tcW w:w="1169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  <w:lang w:val="en-US"/>
              </w:rPr>
            </w:pPr>
            <w:r w:rsidRPr="006F15B6">
              <w:rPr>
                <w:rFonts w:asciiTheme="minorHAnsi" w:hAnsiTheme="minorHAnsi"/>
                <w:lang w:val="en-US"/>
              </w:rPr>
              <w:t>II</w:t>
            </w:r>
          </w:p>
        </w:tc>
        <w:tc>
          <w:tcPr>
            <w:tcW w:w="1491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5 - 7</w:t>
            </w:r>
          </w:p>
        </w:tc>
        <w:tc>
          <w:tcPr>
            <w:tcW w:w="7195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 xml:space="preserve">Тренинг «Уроки общения», ролевые игры, контекстное обучение, </w:t>
            </w:r>
            <w:proofErr w:type="spellStart"/>
            <w:r w:rsidRPr="006F15B6">
              <w:rPr>
                <w:rFonts w:asciiTheme="minorHAnsi" w:hAnsiTheme="minorHAnsi"/>
              </w:rPr>
              <w:t>инсценирование</w:t>
            </w:r>
            <w:proofErr w:type="spellEnd"/>
            <w:r w:rsidRPr="006F15B6">
              <w:rPr>
                <w:rFonts w:asciiTheme="minorHAnsi" w:hAnsiTheme="minorHAnsi"/>
              </w:rPr>
              <w:t>, беседы с элементами рассуждения;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</w:tc>
      </w:tr>
      <w:tr w:rsidR="00EC2243" w:rsidRPr="006F15B6" w:rsidTr="008E0583">
        <w:tc>
          <w:tcPr>
            <w:tcW w:w="1169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  <w:lang w:val="en-US"/>
              </w:rPr>
              <w:t>III</w:t>
            </w:r>
          </w:p>
        </w:tc>
        <w:tc>
          <w:tcPr>
            <w:tcW w:w="1491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8 – 9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10 - 11</w:t>
            </w:r>
          </w:p>
        </w:tc>
        <w:tc>
          <w:tcPr>
            <w:tcW w:w="7195" w:type="dxa"/>
            <w:shd w:val="clear" w:color="auto" w:fill="auto"/>
          </w:tcPr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Тренинг «Мир моих чувств», тренинг общения, ролевые игры, дискуссии, деловые игры; контекстное обучение, беседы с элементами рассуждения;</w:t>
            </w: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</w:p>
          <w:p w:rsidR="00EC2243" w:rsidRPr="006F15B6" w:rsidRDefault="00EC2243" w:rsidP="008E0583">
            <w:pPr>
              <w:spacing w:line="23" w:lineRule="atLeast"/>
              <w:jc w:val="both"/>
              <w:rPr>
                <w:rFonts w:asciiTheme="minorHAnsi" w:hAnsiTheme="minorHAnsi"/>
              </w:rPr>
            </w:pPr>
            <w:r w:rsidRPr="006F15B6">
              <w:rPr>
                <w:rFonts w:asciiTheme="minorHAnsi" w:hAnsiTheme="minorHAnsi"/>
              </w:rPr>
              <w:t>Тренинг «Мой жизненный выбор», тренинг толерантности, дискуссии, деловые игры, презентации.</w:t>
            </w:r>
          </w:p>
        </w:tc>
      </w:tr>
    </w:tbl>
    <w:p w:rsidR="00EC2243" w:rsidRPr="006F15B6" w:rsidRDefault="00EC2243" w:rsidP="00EC2243">
      <w:pPr>
        <w:jc w:val="both"/>
        <w:rPr>
          <w:rFonts w:asciiTheme="minorHAnsi" w:hAnsiTheme="minorHAnsi"/>
          <w:b/>
        </w:rPr>
      </w:pPr>
    </w:p>
    <w:p w:rsidR="00EC2243" w:rsidRPr="006F15B6" w:rsidRDefault="00EC2243" w:rsidP="00EC2243">
      <w:pPr>
        <w:jc w:val="both"/>
        <w:rPr>
          <w:rFonts w:asciiTheme="minorHAnsi" w:hAnsiTheme="minorHAnsi"/>
          <w:b/>
        </w:rPr>
      </w:pPr>
    </w:p>
    <w:p w:rsidR="00B904F9" w:rsidRDefault="00B904F9" w:rsidP="00EC2243">
      <w:pPr>
        <w:widowControl/>
        <w:shd w:val="clear" w:color="auto" w:fill="FFFFFF"/>
        <w:autoSpaceDE/>
        <w:autoSpaceDN/>
        <w:adjustRightInd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B904F9" w:rsidRDefault="00B904F9" w:rsidP="00EC2243">
      <w:pPr>
        <w:widowControl/>
        <w:shd w:val="clear" w:color="auto" w:fill="FFFFFF"/>
        <w:autoSpaceDE/>
        <w:autoSpaceDN/>
        <w:adjustRightInd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B904F9" w:rsidRDefault="00B904F9" w:rsidP="00EC2243">
      <w:pPr>
        <w:widowControl/>
        <w:shd w:val="clear" w:color="auto" w:fill="FFFFFF"/>
        <w:autoSpaceDE/>
        <w:autoSpaceDN/>
        <w:adjustRightInd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B904F9" w:rsidRDefault="00B904F9" w:rsidP="00EC2243">
      <w:pPr>
        <w:widowControl/>
        <w:shd w:val="clear" w:color="auto" w:fill="FFFFFF"/>
        <w:autoSpaceDE/>
        <w:autoSpaceDN/>
        <w:adjustRightInd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EC2243" w:rsidRPr="006F15B6" w:rsidRDefault="00EC2243" w:rsidP="00EC2243">
      <w:pPr>
        <w:widowControl/>
        <w:shd w:val="clear" w:color="auto" w:fill="FFFFFF"/>
        <w:autoSpaceDE/>
        <w:autoSpaceDN/>
        <w:adjustRightInd/>
        <w:jc w:val="center"/>
        <w:rPr>
          <w:rFonts w:asciiTheme="minorHAnsi" w:hAnsiTheme="minorHAnsi"/>
          <w:b/>
          <w:bCs/>
          <w:color w:val="000000"/>
          <w:spacing w:val="-2"/>
        </w:rPr>
      </w:pPr>
      <w:r w:rsidRPr="006F15B6">
        <w:rPr>
          <w:rFonts w:asciiTheme="minorHAnsi" w:hAnsiTheme="minorHAnsi"/>
          <w:b/>
          <w:bCs/>
          <w:color w:val="000000"/>
          <w:spacing w:val="-2"/>
        </w:rPr>
        <w:t>Ожидаемые результаты:</w:t>
      </w:r>
    </w:p>
    <w:p w:rsidR="00EC2243" w:rsidRPr="006F15B6" w:rsidRDefault="00EC2243" w:rsidP="00EC2243">
      <w:pPr>
        <w:widowControl/>
        <w:shd w:val="clear" w:color="auto" w:fill="FFFFFF"/>
        <w:autoSpaceDE/>
        <w:autoSpaceDN/>
        <w:adjustRightInd/>
        <w:rPr>
          <w:rFonts w:asciiTheme="minorHAnsi" w:hAnsiTheme="minorHAnsi"/>
        </w:rPr>
      </w:pPr>
    </w:p>
    <w:p w:rsidR="00EC2243" w:rsidRPr="006F15B6" w:rsidRDefault="00EC2243" w:rsidP="00EC2243">
      <w:pPr>
        <w:widowControl/>
        <w:autoSpaceDE/>
        <w:autoSpaceDN/>
        <w:adjustRightInd/>
        <w:ind w:left="57" w:right="624" w:firstLine="652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-Создание системы профилактической работы в школе.</w:t>
      </w:r>
    </w:p>
    <w:p w:rsidR="00EC2243" w:rsidRPr="006F15B6" w:rsidRDefault="00EC2243" w:rsidP="00EC2243">
      <w:pPr>
        <w:widowControl/>
        <w:autoSpaceDE/>
        <w:autoSpaceDN/>
        <w:adjustRightInd/>
        <w:ind w:left="57" w:right="624" w:firstLine="652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-Разработка эффективных механизмов совместной деятельности участников воспитательной системы школы: родительской общественности, педагогического коллектива, ученического самоуправления.</w:t>
      </w:r>
    </w:p>
    <w:p w:rsidR="00EC2243" w:rsidRPr="006F15B6" w:rsidRDefault="00EC2243" w:rsidP="00EC2243">
      <w:pPr>
        <w:widowControl/>
        <w:autoSpaceDE/>
        <w:autoSpaceDN/>
        <w:adjustRightInd/>
        <w:ind w:left="57" w:right="624" w:firstLine="652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-Повышение психолого-педагогической грамотности родителей учащихся школы.</w:t>
      </w:r>
    </w:p>
    <w:p w:rsidR="00EC2243" w:rsidRPr="006F15B6" w:rsidRDefault="00EC2243" w:rsidP="00620566">
      <w:pPr>
        <w:widowControl/>
        <w:autoSpaceDE/>
        <w:autoSpaceDN/>
        <w:adjustRightInd/>
        <w:ind w:left="57" w:right="624" w:firstLine="652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-Повышение медико-психологической компетентности педагогического коллектива школы.</w:t>
      </w:r>
    </w:p>
    <w:p w:rsidR="00EC2243" w:rsidRPr="006F15B6" w:rsidRDefault="00EC2243" w:rsidP="00620566">
      <w:pPr>
        <w:widowControl/>
        <w:autoSpaceDE/>
        <w:autoSpaceDN/>
        <w:adjustRightInd/>
        <w:ind w:left="57" w:right="624" w:firstLine="652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-Снижение факторов риска потребления ПАВ в детско-подростковой среде.</w:t>
      </w:r>
    </w:p>
    <w:p w:rsidR="00EC2243" w:rsidRPr="006F15B6" w:rsidRDefault="00EC2243" w:rsidP="00620566">
      <w:pPr>
        <w:widowControl/>
        <w:autoSpaceDE/>
        <w:autoSpaceDN/>
        <w:adjustRightInd/>
        <w:ind w:left="57" w:right="624" w:firstLine="652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-Уменьшение числа «трудных» подростков в школе.</w:t>
      </w:r>
    </w:p>
    <w:p w:rsidR="00EC2243" w:rsidRPr="006F15B6" w:rsidRDefault="00EC2243" w:rsidP="00620566">
      <w:pPr>
        <w:widowControl/>
        <w:autoSpaceDE/>
        <w:autoSpaceDN/>
        <w:adjustRightInd/>
        <w:ind w:left="57" w:right="624" w:firstLine="652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-Активное и результативное участие учащихся школы в различных конкурсах, олимпиадах, соревнованиях.</w:t>
      </w:r>
    </w:p>
    <w:p w:rsidR="00EC2243" w:rsidRPr="006F15B6" w:rsidRDefault="00EC2243" w:rsidP="00620566">
      <w:pPr>
        <w:widowControl/>
        <w:autoSpaceDE/>
        <w:autoSpaceDN/>
        <w:adjustRightInd/>
        <w:ind w:left="57" w:right="624" w:firstLine="652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-Формирование здорового жизненного стиля и эффективных линий поведения у детей и подростков.</w:t>
      </w:r>
    </w:p>
    <w:p w:rsidR="00EC2243" w:rsidRPr="006F15B6" w:rsidRDefault="00EC2243" w:rsidP="00620566">
      <w:pPr>
        <w:widowControl/>
        <w:shd w:val="clear" w:color="auto" w:fill="FFFFFF"/>
        <w:autoSpaceDE/>
        <w:autoSpaceDN/>
        <w:adjustRightInd/>
        <w:ind w:left="57" w:firstLine="652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</w:rPr>
        <w:t>Создание здоровой и безопасной среды в школы</w:t>
      </w:r>
    </w:p>
    <w:p w:rsidR="00EC2243" w:rsidRPr="006F15B6" w:rsidRDefault="00EC2243" w:rsidP="00EC2243">
      <w:pPr>
        <w:jc w:val="both"/>
        <w:rPr>
          <w:rFonts w:asciiTheme="minorHAnsi" w:hAnsiTheme="minorHAnsi"/>
          <w:b/>
        </w:rPr>
      </w:pPr>
    </w:p>
    <w:p w:rsidR="008826E9" w:rsidRPr="00E0134D" w:rsidRDefault="008826E9" w:rsidP="008826E9">
      <w:pPr>
        <w:jc w:val="center"/>
        <w:rPr>
          <w:rFonts w:asciiTheme="minorHAnsi" w:hAnsiTheme="minorHAnsi"/>
          <w:b/>
          <w:sz w:val="28"/>
          <w:szCs w:val="28"/>
        </w:rPr>
      </w:pPr>
      <w:r w:rsidRPr="00E0134D">
        <w:rPr>
          <w:rFonts w:asciiTheme="minorHAnsi" w:hAnsiTheme="minorHAnsi"/>
          <w:b/>
          <w:sz w:val="28"/>
          <w:szCs w:val="28"/>
        </w:rPr>
        <w:t xml:space="preserve">Программа социализации </w:t>
      </w:r>
      <w:proofErr w:type="gramStart"/>
      <w:r w:rsidRPr="00E0134D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E0134D">
        <w:rPr>
          <w:rFonts w:asciiTheme="minorHAnsi" w:hAnsiTheme="minorHAnsi"/>
          <w:b/>
          <w:sz w:val="28"/>
          <w:szCs w:val="28"/>
        </w:rPr>
        <w:t>.</w:t>
      </w:r>
    </w:p>
    <w:p w:rsidR="00620566" w:rsidRPr="006F15B6" w:rsidRDefault="00620566" w:rsidP="008826E9">
      <w:pPr>
        <w:jc w:val="center"/>
        <w:rPr>
          <w:rFonts w:asciiTheme="minorHAnsi" w:hAnsiTheme="minorHAnsi"/>
          <w:b/>
        </w:rPr>
      </w:pPr>
    </w:p>
    <w:p w:rsidR="00620566" w:rsidRPr="006F15B6" w:rsidRDefault="00620566" w:rsidP="00620566">
      <w:pPr>
        <w:spacing w:line="240" w:lineRule="atLeast"/>
        <w:ind w:firstLine="708"/>
        <w:jc w:val="both"/>
        <w:rPr>
          <w:rFonts w:asciiTheme="minorHAnsi" w:hAnsiTheme="minorHAnsi"/>
        </w:rPr>
      </w:pPr>
      <w:proofErr w:type="gramStart"/>
      <w:r w:rsidRPr="006F15B6">
        <w:rPr>
          <w:rFonts w:asciiTheme="minorHAnsi" w:hAnsiTheme="minorHAnsi"/>
        </w:rPr>
        <w:t>Программа социализации  обучающихся разработана с учетом Требований к результатам освоения основных образовательных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</w:t>
      </w:r>
      <w:proofErr w:type="gramEnd"/>
      <w:r w:rsidRPr="006F15B6">
        <w:rPr>
          <w:rFonts w:asciiTheme="minorHAnsi" w:hAnsiTheme="minorHAnsi"/>
        </w:rPr>
        <w:t xml:space="preserve"> Обеспечена преемственность с программой духовно-нравственного развития и воспитания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 xml:space="preserve"> на основной ступени общего образования.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Программа социализации  обучающихся на ступени основного общего образования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России.       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</w:rPr>
        <w:t xml:space="preserve">       </w:t>
      </w:r>
      <w:r w:rsidRPr="006F15B6">
        <w:rPr>
          <w:rFonts w:asciiTheme="minorHAnsi" w:hAnsiTheme="minorHAnsi"/>
          <w:b/>
        </w:rPr>
        <w:t xml:space="preserve">Цели:  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обогащение и совершенствование человеческой сущности  учащихся 5-9 классов  посредством социально-педагогической и социально-культурной поддержки их собственных усилий, направленных на обретение своей личностной, гражданской и социокультурной идентичности; 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обретение воспитанниками способности </w:t>
      </w:r>
      <w:proofErr w:type="spellStart"/>
      <w:r w:rsidRPr="006F15B6">
        <w:rPr>
          <w:rFonts w:asciiTheme="minorHAnsi" w:hAnsiTheme="minorHAnsi"/>
        </w:rPr>
        <w:t>операционально</w:t>
      </w:r>
      <w:proofErr w:type="spellEnd"/>
      <w:r w:rsidRPr="006F15B6">
        <w:rPr>
          <w:rFonts w:asciiTheme="minorHAnsi" w:hAnsiTheme="minorHAnsi"/>
        </w:rPr>
        <w:t xml:space="preserve"> владеть набором программ деятельности и поведения, характерных для актуальной социокультурной традиции и перспектив ее развития, а также усвоение (</w:t>
      </w:r>
      <w:proofErr w:type="spellStart"/>
      <w:r w:rsidRPr="006F15B6">
        <w:rPr>
          <w:rFonts w:asciiTheme="minorHAnsi" w:hAnsiTheme="minorHAnsi"/>
        </w:rPr>
        <w:t>интериоризация</w:t>
      </w:r>
      <w:proofErr w:type="spellEnd"/>
      <w:r w:rsidRPr="006F15B6">
        <w:rPr>
          <w:rFonts w:asciiTheme="minorHAnsi" w:hAnsiTheme="minorHAnsi"/>
        </w:rPr>
        <w:t xml:space="preserve">) ими тех знаний, ценностей и норм, которые эти традиции выражают. 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Задачи: 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формирование активной гражданской позиции и ответственного поведения в процессе учебной, </w:t>
      </w:r>
      <w:proofErr w:type="spellStart"/>
      <w:r w:rsidRPr="006F15B6">
        <w:rPr>
          <w:rFonts w:asciiTheme="minorHAnsi" w:hAnsiTheme="minorHAnsi"/>
        </w:rPr>
        <w:t>внеучебной</w:t>
      </w:r>
      <w:proofErr w:type="spellEnd"/>
      <w:r w:rsidRPr="006F15B6">
        <w:rPr>
          <w:rFonts w:asciiTheme="minorHAnsi" w:hAnsiTheme="minorHAnsi"/>
        </w:rPr>
        <w:t xml:space="preserve">, внешкольной, общественно значимой деятельности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;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</w:t>
      </w:r>
      <w:r w:rsidRPr="006F15B6">
        <w:rPr>
          <w:rFonts w:asciiTheme="minorHAnsi" w:hAnsiTheme="minorHAnsi"/>
        </w:rPr>
        <w:lastRenderedPageBreak/>
        <w:t>окружением;</w:t>
      </w:r>
    </w:p>
    <w:p w:rsidR="00620566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8826E9" w:rsidRPr="006F15B6" w:rsidRDefault="00620566" w:rsidP="00620566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владение формами и методами самовоспитания: самокритика, самовнушение, самообязательство, </w:t>
      </w:r>
      <w:proofErr w:type="spellStart"/>
      <w:r w:rsidRPr="006F15B6">
        <w:rPr>
          <w:rFonts w:asciiTheme="minorHAnsi" w:hAnsiTheme="minorHAnsi"/>
        </w:rPr>
        <w:t>самопереключение</w:t>
      </w:r>
      <w:proofErr w:type="spellEnd"/>
      <w:r w:rsidRPr="006F15B6">
        <w:rPr>
          <w:rFonts w:asciiTheme="minorHAnsi" w:hAnsiTheme="minorHAnsi"/>
        </w:rPr>
        <w:t>, эмоционально-мысленный перенос в положение другого человека.</w:t>
      </w:r>
    </w:p>
    <w:p w:rsidR="0060473D" w:rsidRPr="006F15B6" w:rsidRDefault="0060473D" w:rsidP="0060473D">
      <w:pPr>
        <w:widowControl/>
        <w:autoSpaceDE/>
        <w:autoSpaceDN/>
        <w:adjustRightInd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НАПРАВЛЕНИЕ ПРОГРАММЫ:</w:t>
      </w:r>
    </w:p>
    <w:p w:rsidR="0060473D" w:rsidRPr="006F15B6" w:rsidRDefault="0060473D" w:rsidP="0060473D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</w:rPr>
        <w:t>Создание режима максимального благоприятствования процессам позитивной социализации подростка.</w:t>
      </w:r>
    </w:p>
    <w:p w:rsidR="0060473D" w:rsidRPr="006F15B6" w:rsidRDefault="0060473D" w:rsidP="0060473D">
      <w:pPr>
        <w:widowControl/>
        <w:autoSpaceDN/>
        <w:adjustRightInd/>
        <w:ind w:firstLine="360"/>
        <w:jc w:val="both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 xml:space="preserve">При проведении социализации  обучающихся важно целеполагание и соблюдение принципов: 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 xml:space="preserve"> доброжелательность и готовность помочь тому, кто к тебе обратился;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  <w:lang w:val="en-US"/>
        </w:rPr>
      </w:pPr>
      <w:r w:rsidRPr="006F15B6">
        <w:rPr>
          <w:rFonts w:asciiTheme="minorHAnsi" w:hAnsiTheme="minorHAnsi"/>
          <w:color w:val="000000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научность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и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достоверность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информации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>;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  <w:lang w:val="en-US"/>
        </w:rPr>
      </w:pPr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доступность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предлагаемой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информации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>;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  <w:lang w:val="en-US"/>
        </w:rPr>
      </w:pPr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адресность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>;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  <w:lang w:val="en-US"/>
        </w:rPr>
      </w:pPr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индивидуальный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подход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>;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  <w:lang w:val="en-US"/>
        </w:rPr>
      </w:pPr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современность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и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актуальность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6F15B6">
        <w:rPr>
          <w:rFonts w:asciiTheme="minorHAnsi" w:hAnsiTheme="minorHAnsi"/>
          <w:color w:val="000000"/>
          <w:lang w:val="en-US"/>
        </w:rPr>
        <w:t>материалов</w:t>
      </w:r>
      <w:proofErr w:type="spellEnd"/>
      <w:r w:rsidRPr="006F15B6">
        <w:rPr>
          <w:rFonts w:asciiTheme="minorHAnsi" w:hAnsiTheme="minorHAnsi"/>
          <w:color w:val="000000"/>
          <w:lang w:val="en-US"/>
        </w:rPr>
        <w:t>;</w:t>
      </w:r>
    </w:p>
    <w:p w:rsidR="0060473D" w:rsidRPr="006F15B6" w:rsidRDefault="0060473D" w:rsidP="00C83BB2">
      <w:pPr>
        <w:widowControl/>
        <w:numPr>
          <w:ilvl w:val="0"/>
          <w:numId w:val="31"/>
        </w:numPr>
        <w:autoSpaceDE/>
        <w:autoSpaceDN/>
        <w:adjustRightInd/>
        <w:ind w:left="360"/>
        <w:jc w:val="both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  <w:color w:val="000000"/>
        </w:rPr>
        <w:t xml:space="preserve"> сотрудничество с другими специалистами (педагоги, психологи и др.).</w:t>
      </w:r>
    </w:p>
    <w:p w:rsidR="0060473D" w:rsidRPr="006F15B6" w:rsidRDefault="0060473D" w:rsidP="0060473D">
      <w:pPr>
        <w:widowControl/>
        <w:autoSpaceDE/>
        <w:autoSpaceDN/>
        <w:adjustRightInd/>
        <w:ind w:left="360"/>
        <w:jc w:val="both"/>
        <w:rPr>
          <w:rFonts w:asciiTheme="minorHAnsi" w:hAnsiTheme="minorHAnsi"/>
          <w:color w:val="000000"/>
        </w:rPr>
      </w:pPr>
    </w:p>
    <w:p w:rsidR="0060473D" w:rsidRDefault="00B904F9" w:rsidP="00B904F9">
      <w:pPr>
        <w:spacing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t xml:space="preserve">                                                   </w:t>
      </w:r>
      <w:r w:rsidR="0060473D" w:rsidRPr="006F15B6">
        <w:rPr>
          <w:rFonts w:asciiTheme="minorHAnsi" w:hAnsiTheme="minorHAnsi"/>
          <w:b/>
        </w:rPr>
        <w:t>ЭТАПЫ ОРГАНИЗАЦИИ РАБОТЫ: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1. </w:t>
      </w:r>
      <w:proofErr w:type="gramStart"/>
      <w:r w:rsidRPr="006F15B6">
        <w:rPr>
          <w:rFonts w:asciiTheme="minorHAnsi" w:hAnsiTheme="minorHAnsi"/>
        </w:rPr>
        <w:t>Анализ широкого социального пространства и социально-психологического, существующего в школе, степень и способ влияния внешних факторов на главных субъектов социализации: учителей, учащихся и их родителей в целях выяснения сильных и слабых сторон, характера их взаимоотношений между собой.</w:t>
      </w:r>
      <w:proofErr w:type="gramEnd"/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2. Определение объектов деятельности (социальные явления, социальные отношения, социальные институты, социальная среда: ландшафт в целом, социальный ландшафт). 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3. Субъекты социальной деятельности (учащиеся и взрослые, вовлечённые в социальное проектирование). 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4. Ожидаемые результаты: повышение социальной активности учащихся, их готовности принять личное практическое участие и внести реальный вклад в улучшение социальной ситуации в местном сообществе; повышение уровня общей культуры учащихся; формирование навыков коллективной работы по подготовке и реализации собственными силами реального социально полезного дела.</w:t>
      </w:r>
    </w:p>
    <w:p w:rsidR="0060473D" w:rsidRPr="006F15B6" w:rsidRDefault="0060473D" w:rsidP="00620566">
      <w:pPr>
        <w:spacing w:line="240" w:lineRule="atLeast"/>
        <w:jc w:val="both"/>
        <w:rPr>
          <w:rFonts w:asciiTheme="minorHAnsi" w:hAnsiTheme="minorHAnsi"/>
        </w:rPr>
      </w:pPr>
    </w:p>
    <w:p w:rsidR="0060473D" w:rsidRPr="006F15B6" w:rsidRDefault="0060473D" w:rsidP="0060473D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Виды деятельности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Школьный уровень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Личное участие в видах деятельности: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развитие и поддержка уклада школьной жизни, системы школьного самоуправления;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поддержание благоустройства школьного и пришкольного пространства;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в подготовке и поддержании школьного сайта;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участие в общешкольной поисковой, </w:t>
      </w:r>
      <w:proofErr w:type="spellStart"/>
      <w:r w:rsidRPr="006F15B6">
        <w:rPr>
          <w:rFonts w:asciiTheme="minorHAnsi" w:hAnsiTheme="minorHAnsi"/>
        </w:rPr>
        <w:t>природозащитной</w:t>
      </w:r>
      <w:proofErr w:type="spellEnd"/>
      <w:r w:rsidRPr="006F15B6">
        <w:rPr>
          <w:rFonts w:asciiTheme="minorHAnsi" w:hAnsiTheme="minorHAnsi"/>
        </w:rPr>
        <w:t>, волонтерской деятельности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( КВН, агитбригада, тренинги, дискуссионный клуб);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в массовых мероприятиях, связанных с престижем школы (спортивные мероприятия, олимпиады, конкурсы, акции)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Уровень местного социума (</w:t>
      </w:r>
      <w:r w:rsidRPr="006F15B6">
        <w:rPr>
          <w:rFonts w:asciiTheme="minorHAnsi" w:hAnsiTheme="minorHAnsi"/>
          <w:b/>
        </w:rPr>
        <w:t>муниципальный уровень</w:t>
      </w:r>
      <w:r w:rsidRPr="006F15B6">
        <w:rPr>
          <w:rFonts w:asciiTheme="minorHAnsi" w:hAnsiTheme="minorHAnsi"/>
        </w:rPr>
        <w:t>)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Личное участие в видах деятельности;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участие в выставках изобразительного и фотоискусства, посвященных ак</w:t>
      </w:r>
      <w:r w:rsidR="008E0583" w:rsidRPr="006F15B6">
        <w:rPr>
          <w:rFonts w:asciiTheme="minorHAnsi" w:hAnsiTheme="minorHAnsi"/>
        </w:rPr>
        <w:t>туальным социальным проблемам;</w:t>
      </w:r>
    </w:p>
    <w:p w:rsidR="00B904F9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 xml:space="preserve">- участие в исследовательских проектах </w:t>
      </w:r>
      <w:r w:rsidR="008E0583" w:rsidRPr="006F15B6">
        <w:rPr>
          <w:rFonts w:asciiTheme="minorHAnsi" w:hAnsiTheme="minorHAnsi"/>
        </w:rPr>
        <w:t>и олимпиадах.</w:t>
      </w:r>
    </w:p>
    <w:p w:rsidR="0060473D" w:rsidRPr="00B904F9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Региональный (общероссийский, глобальный) уровень 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Личное участие в видах деятельности:</w:t>
      </w:r>
    </w:p>
    <w:p w:rsidR="0060473D" w:rsidRPr="006F15B6" w:rsidRDefault="0060473D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разновозрастные диспуты, интеллектуальные конкурсы (в том числе в </w:t>
      </w:r>
      <w:proofErr w:type="gramStart"/>
      <w:r w:rsidRPr="006F15B6">
        <w:rPr>
          <w:rFonts w:asciiTheme="minorHAnsi" w:hAnsiTheme="minorHAnsi"/>
        </w:rPr>
        <w:t>Интернет-пространстве</w:t>
      </w:r>
      <w:proofErr w:type="gramEnd"/>
      <w:r w:rsidRPr="006F15B6">
        <w:rPr>
          <w:rFonts w:asciiTheme="minorHAnsi" w:hAnsiTheme="minorHAnsi"/>
        </w:rPr>
        <w:t>).</w:t>
      </w:r>
    </w:p>
    <w:p w:rsidR="00F703BA" w:rsidRPr="00B904F9" w:rsidRDefault="00F703BA" w:rsidP="00F703BA">
      <w:pPr>
        <w:spacing w:line="240" w:lineRule="atLeast"/>
        <w:jc w:val="center"/>
        <w:rPr>
          <w:rFonts w:asciiTheme="minorHAnsi" w:hAnsiTheme="minorHAnsi"/>
          <w:b/>
          <w:u w:val="single"/>
        </w:rPr>
      </w:pPr>
      <w:r w:rsidRPr="00B904F9">
        <w:rPr>
          <w:rFonts w:asciiTheme="minorHAnsi" w:hAnsiTheme="minorHAnsi"/>
          <w:b/>
          <w:u w:val="single"/>
        </w:rPr>
        <w:t>Работа школьного ученического самоуправления</w:t>
      </w:r>
    </w:p>
    <w:p w:rsidR="00F703BA" w:rsidRPr="006F15B6" w:rsidRDefault="00F703BA" w:rsidP="00F703BA">
      <w:pPr>
        <w:spacing w:line="240" w:lineRule="atLeast"/>
        <w:jc w:val="center"/>
        <w:rPr>
          <w:rFonts w:asciiTheme="minorHAnsi" w:hAnsiTheme="minorHAnsi"/>
          <w:b/>
        </w:rPr>
      </w:pPr>
    </w:p>
    <w:p w:rsidR="00F703BA" w:rsidRPr="006F15B6" w:rsidRDefault="00F703BA" w:rsidP="00F703BA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Цель программы: </w:t>
      </w:r>
      <w:r w:rsidRPr="006F15B6">
        <w:rPr>
          <w:rFonts w:asciiTheme="minorHAnsi" w:hAnsiTheme="minorHAnsi"/>
        </w:rPr>
        <w:t>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</w:p>
    <w:p w:rsidR="00F703BA" w:rsidRPr="006F15B6" w:rsidRDefault="00F703BA" w:rsidP="00F703BA">
      <w:pPr>
        <w:spacing w:line="240" w:lineRule="atLeast"/>
        <w:jc w:val="both"/>
        <w:rPr>
          <w:rFonts w:asciiTheme="minorHAnsi" w:hAnsiTheme="minorHAnsi"/>
        </w:rPr>
      </w:pPr>
    </w:p>
    <w:p w:rsidR="00F703BA" w:rsidRPr="006F15B6" w:rsidRDefault="00F703BA" w:rsidP="00F703BA">
      <w:pPr>
        <w:spacing w:line="240" w:lineRule="atLeast"/>
        <w:jc w:val="both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Задачи: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развитие, сплочение и координация ученического коллектива;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жизненное самоуправление;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культуры деловых отношений, навыков ведения деловой документации;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умение решать проблемы;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самораскрытие и самореализация личности;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принцип равноправия в совместной деятельности;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общественно значимые мотивы участия в управленческой деятельности;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повышение требовательности к себе и товарищам;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адаптация выпускников к непрерывно изменяющимся жизненным усло</w:t>
      </w:r>
      <w:r w:rsidRPr="006F15B6">
        <w:rPr>
          <w:rFonts w:asciiTheme="minorHAnsi" w:hAnsiTheme="minorHAnsi"/>
        </w:rPr>
        <w:softHyphen/>
        <w:t>виям;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proofErr w:type="spellStart"/>
      <w:r w:rsidRPr="006F15B6">
        <w:rPr>
          <w:rFonts w:asciiTheme="minorHAnsi" w:hAnsiTheme="minorHAnsi"/>
        </w:rPr>
        <w:t>разноуровневый</w:t>
      </w:r>
      <w:proofErr w:type="spellEnd"/>
      <w:r w:rsidRPr="006F15B6">
        <w:rPr>
          <w:rFonts w:asciiTheme="minorHAnsi" w:hAnsiTheme="minorHAnsi"/>
        </w:rPr>
        <w:t xml:space="preserve"> подход в организации самоуправления с учетом лично</w:t>
      </w:r>
      <w:r w:rsidRPr="006F15B6">
        <w:rPr>
          <w:rFonts w:asciiTheme="minorHAnsi" w:hAnsiTheme="minorHAnsi"/>
        </w:rPr>
        <w:softHyphen/>
        <w:t>стных потребностей школьников, определяющих их цели и профессио</w:t>
      </w:r>
      <w:r w:rsidRPr="006F15B6">
        <w:rPr>
          <w:rFonts w:asciiTheme="minorHAnsi" w:hAnsiTheme="minorHAnsi"/>
        </w:rPr>
        <w:softHyphen/>
        <w:t>нальную ориентацию;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раскрытие школьников как мыслителей, способных прогнозировать свою жизнь;</w:t>
      </w:r>
    </w:p>
    <w:p w:rsidR="00F703BA" w:rsidRPr="006F15B6" w:rsidRDefault="00F703BA" w:rsidP="00C83BB2">
      <w:pPr>
        <w:numPr>
          <w:ilvl w:val="0"/>
          <w:numId w:val="42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формирование готовности участвовать в различных социальных проектах.</w:t>
      </w:r>
    </w:p>
    <w:p w:rsidR="008A397A" w:rsidRPr="006F15B6" w:rsidRDefault="008A397A" w:rsidP="008A397A">
      <w:pPr>
        <w:spacing w:line="240" w:lineRule="atLeast"/>
        <w:jc w:val="center"/>
        <w:rPr>
          <w:rFonts w:asciiTheme="minorHAnsi" w:hAnsiTheme="minorHAnsi"/>
        </w:rPr>
      </w:pPr>
      <w:r w:rsidRPr="006F15B6">
        <w:rPr>
          <w:rFonts w:asciiTheme="minorHAnsi" w:hAnsiTheme="minorHAnsi"/>
          <w:b/>
          <w:bCs/>
        </w:rPr>
        <w:t>Деятельность ученического самоуправления.</w:t>
      </w:r>
    </w:p>
    <w:p w:rsidR="008A397A" w:rsidRPr="006F15B6" w:rsidRDefault="008A397A" w:rsidP="008A397A">
      <w:pPr>
        <w:spacing w:line="240" w:lineRule="atLeast"/>
        <w:jc w:val="both"/>
        <w:rPr>
          <w:rFonts w:asciiTheme="minorHAnsi" w:hAnsiTheme="minorHAnsi"/>
        </w:rPr>
      </w:pPr>
    </w:p>
    <w:p w:rsidR="008A397A" w:rsidRPr="006F15B6" w:rsidRDefault="008A397A" w:rsidP="008A397A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     Ученическое самоуправление решает следующие вопросы: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школьного досуга учащихся (подготовка и проведение внеклассных и внешкольных мероприятий);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освещение событий школьной жизни;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содействие соблюдению учащимися режима и правил поведения в школе;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учащихся.</w:t>
      </w: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  <w:i/>
        </w:rPr>
      </w:pPr>
      <w:r w:rsidRPr="006F15B6">
        <w:rPr>
          <w:rFonts w:asciiTheme="minorHAnsi" w:hAnsiTheme="minorHAnsi"/>
          <w:b/>
          <w:bCs/>
          <w:i/>
        </w:rPr>
        <w:t>Права и обязанности членов парламента ученического самоуправления.</w:t>
      </w: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    </w:t>
      </w: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</w:t>
      </w:r>
      <w:r w:rsidRPr="006F15B6">
        <w:rPr>
          <w:rFonts w:asciiTheme="minorHAnsi" w:hAnsiTheme="minorHAnsi"/>
          <w:u w:val="single"/>
        </w:rPr>
        <w:t>Члены Парламента обязаны</w:t>
      </w:r>
      <w:r w:rsidRPr="006F15B6">
        <w:rPr>
          <w:rFonts w:asciiTheme="minorHAnsi" w:hAnsiTheme="minorHAnsi"/>
        </w:rPr>
        <w:t>: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принимать активное участие в деятельности школьного парламента;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быть опорой администрации школы, организатора детского коллектива, классных руководителей во всех делах школы и класса;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доводить до сведения учителей и учащихся решение школьного парламента.</w:t>
      </w:r>
    </w:p>
    <w:p w:rsidR="008A397A" w:rsidRPr="006F15B6" w:rsidRDefault="008A397A" w:rsidP="008A397A">
      <w:pPr>
        <w:spacing w:line="240" w:lineRule="atLeast"/>
        <w:ind w:left="87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u w:val="single"/>
        </w:rPr>
        <w:lastRenderedPageBreak/>
        <w:t>Члены Парламента имеют право</w:t>
      </w:r>
      <w:r w:rsidRPr="006F15B6">
        <w:rPr>
          <w:rFonts w:asciiTheme="minorHAnsi" w:hAnsiTheme="minorHAnsi"/>
        </w:rPr>
        <w:t>: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принимать активное участие в планировании воспитательной работы школы, на своих заседаниях обсуждать и утверждать планы подготовки и проведения мероприятий в школе;</w:t>
      </w:r>
    </w:p>
    <w:p w:rsidR="008A397A" w:rsidRPr="006F15B6" w:rsidRDefault="008A397A" w:rsidP="00C83BB2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слушать отчеты о работе своих секторов и принимать по ним необходимые решения.</w:t>
      </w:r>
    </w:p>
    <w:p w:rsidR="008A397A" w:rsidRPr="006F15B6" w:rsidRDefault="008A397A" w:rsidP="008A397A">
      <w:pPr>
        <w:spacing w:line="240" w:lineRule="atLeast"/>
        <w:ind w:left="870"/>
        <w:jc w:val="both"/>
        <w:rPr>
          <w:rFonts w:asciiTheme="minorHAnsi" w:hAnsiTheme="minorHAnsi"/>
        </w:rPr>
      </w:pPr>
    </w:p>
    <w:p w:rsidR="008A397A" w:rsidRPr="006F15B6" w:rsidRDefault="008A397A" w:rsidP="008A397A">
      <w:pPr>
        <w:spacing w:line="240" w:lineRule="atLeast"/>
        <w:ind w:left="510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Документация и отчётность парламента ученического самоуправления.</w:t>
      </w: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Заседания Парламента протоколируются.</w:t>
      </w: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План работы составляется на весь учебный год, исходя из плана воспитательной работы школы.</w:t>
      </w:r>
    </w:p>
    <w:p w:rsidR="008A397A" w:rsidRPr="006F15B6" w:rsidRDefault="008A397A" w:rsidP="008A397A">
      <w:pPr>
        <w:spacing w:line="240" w:lineRule="atLeast"/>
        <w:ind w:left="510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Анализ деятельности Парламента представляется заместителю директора по воспитательной работе в конце учебного года.</w:t>
      </w:r>
    </w:p>
    <w:p w:rsidR="000E4094" w:rsidRPr="006F15B6" w:rsidRDefault="000E4094" w:rsidP="008A397A">
      <w:pPr>
        <w:spacing w:line="240" w:lineRule="atLeast"/>
        <w:ind w:left="510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Структура органов школьного самоуправления</w: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91" style="position:absolute;left:0;text-align:left;margin-left:137.85pt;margin-top:10.15pt;width:169.95pt;height:49pt;z-index:2517672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57C9B" w:rsidRPr="000E4094" w:rsidRDefault="00C57C9B" w:rsidP="000E40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4094">
                    <w:rPr>
                      <w:b/>
                      <w:sz w:val="22"/>
                      <w:szCs w:val="22"/>
                    </w:rPr>
                    <w:t>Высший орган</w:t>
                  </w:r>
                </w:p>
                <w:p w:rsidR="00C57C9B" w:rsidRPr="000E4094" w:rsidRDefault="00C57C9B" w:rsidP="000E409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4094">
                    <w:rPr>
                      <w:b/>
                      <w:sz w:val="22"/>
                      <w:szCs w:val="22"/>
                    </w:rPr>
                    <w:t>Школьное ученическое собрание</w:t>
                  </w:r>
                </w:p>
                <w:p w:rsidR="00C57C9B" w:rsidRDefault="00C57C9B"/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93" type="#_x0000_t32" style="position:absolute;left:0;text-align:left;margin-left:218.5pt;margin-top:3.95pt;width:0;height:28.2pt;z-index:251769344" o:connectortype="straight"/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92" style="position:absolute;left:0;text-align:left;margin-left:143.1pt;margin-top:4.55pt;width:148.6pt;height:28.25pt;z-index:2517683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A25166" w:rsidRDefault="00C57C9B" w:rsidP="000E4094">
                  <w:pPr>
                    <w:jc w:val="center"/>
                    <w:rPr>
                      <w:b/>
                    </w:rPr>
                  </w:pPr>
                  <w:r w:rsidRPr="00A25166">
                    <w:rPr>
                      <w:b/>
                    </w:rPr>
                    <w:t>Президент</w:t>
                  </w:r>
                </w:p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08" type="#_x0000_t32" style="position:absolute;left:0;text-align:left;margin-left:218.5pt;margin-top:5.2pt;width:0;height:72.55pt;z-index:25178470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06" type="#_x0000_t32" style="position:absolute;left:0;text-align:left;margin-left:291.7pt;margin-top:5.2pt;width:58.7pt;height:20.15pt;z-index:25178265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05" type="#_x0000_t32" style="position:absolute;left:0;text-align:left;margin-left:77.95pt;margin-top:5.2pt;width:65.15pt;height:20.15pt;flip:x;z-index:251781632" o:connectortype="straight">
            <v:stroke endarrow="block"/>
          </v:shape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95" style="position:absolute;left:0;text-align:left;margin-left:276.95pt;margin-top:1.2pt;width:181.75pt;height:35.65pt;z-index:2517713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A25166" w:rsidRDefault="00C57C9B" w:rsidP="000E4094">
                  <w:pPr>
                    <w:jc w:val="center"/>
                    <w:rPr>
                      <w:b/>
                    </w:rPr>
                  </w:pPr>
                  <w:r w:rsidRPr="00A25166">
                    <w:rPr>
                      <w:b/>
                    </w:rPr>
                    <w:t>Школьный парламент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94" style="position:absolute;left:0;text-align:left;margin-left:-26.85pt;margin-top:1.2pt;width:157.85pt;height:35.65pt;z-index:2517703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A25166" w:rsidRDefault="00C57C9B" w:rsidP="000E4094">
                  <w:pPr>
                    <w:jc w:val="center"/>
                    <w:rPr>
                      <w:b/>
                    </w:rPr>
                  </w:pPr>
                  <w:r w:rsidRPr="00A25166">
                    <w:rPr>
                      <w:b/>
                    </w:rPr>
                    <w:t>Вице - президент</w:t>
                  </w:r>
                </w:p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11" type="#_x0000_t32" style="position:absolute;left:0;text-align:left;margin-left:357.3pt;margin-top:9.25pt;width:.6pt;height:13.3pt;z-index:25178675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07" type="#_x0000_t32" style="position:absolute;left:0;text-align:left;margin-left:45.7pt;margin-top:9.25pt;width:0;height:27.7pt;z-index:251783680" o:connectortype="straight">
            <v:stroke endarrow="block"/>
          </v:shape>
        </w:pict>
      </w: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16" type="#_x0000_t32" style="position:absolute;left:0;text-align:left;margin-left:366.55pt;margin-top:8.8pt;width:0;height:90.95pt;z-index:25179187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15" type="#_x0000_t32" style="position:absolute;left:0;text-align:left;margin-left:246.75pt;margin-top:8.75pt;width:0;height:91pt;z-index:25179084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14" type="#_x0000_t32" style="position:absolute;left:0;text-align:left;margin-left:421.25pt;margin-top:8.8pt;width:0;height:21.25pt;z-index:25178982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13" type="#_x0000_t32" style="position:absolute;left:0;text-align:left;margin-left:307.8pt;margin-top:8.8pt;width:0;height:21.25pt;z-index:25178880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12" type="#_x0000_t32" style="position:absolute;left:0;text-align:left;margin-left:183.35pt;margin-top:8.8pt;width:.55pt;height:21.25pt;z-index:25178777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210" type="#_x0000_t32" style="position:absolute;left:0;text-align:left;margin-left:45.7pt;margin-top:8.75pt;width:375.55pt;height:.05pt;flip:x;z-index:251785728" o:connectortype="straight"/>
        </w:pict>
      </w: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96" style="position:absolute;left:0;text-align:left;margin-left:-23.35pt;margin-top:9.35pt;width:138.25pt;height:66.3pt;z-index:2517724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96">
              <w:txbxContent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Совет лидеров</w:t>
                  </w:r>
                </w:p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 xml:space="preserve">органов </w:t>
                  </w:r>
                  <w:proofErr w:type="gramStart"/>
                  <w:r w:rsidRPr="00CD27DD">
                    <w:rPr>
                      <w:b/>
                    </w:rPr>
                    <w:t>школьного</w:t>
                  </w:r>
                  <w:proofErr w:type="gramEnd"/>
                </w:p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самоуправления</w:t>
                  </w:r>
                </w:p>
              </w:txbxContent>
            </v:textbox>
          </v:roundrect>
        </w:pict>
      </w: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199" style="position:absolute;left:0;text-align:left;margin-left:374.05pt;margin-top:2.45pt;width:108.85pt;height:48.25pt;z-index:2517754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Министерство</w:t>
                  </w:r>
                </w:p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« Досуг»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98" style="position:absolute;left:0;text-align:left;margin-left:253.5pt;margin-top:2.45pt;width:108.85pt;height:52.95pt;z-index:2517744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98">
              <w:txbxContent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Министерство</w:t>
                  </w:r>
                </w:p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« Память»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197" style="position:absolute;left:0;text-align:left;margin-left:131pt;margin-top:2.45pt;width:108.9pt;height:52.95pt;z-index:2517734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Министерство</w:t>
                  </w:r>
                </w:p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 Спорт</w:t>
                  </w:r>
                  <w:r w:rsidRPr="00CD27DD">
                    <w:rPr>
                      <w:b/>
                    </w:rPr>
                    <w:t>»</w:t>
                  </w:r>
                </w:p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201" style="position:absolute;left:0;text-align:left;margin-left:333.65pt;margin-top:3.2pt;width:124.45pt;height:53.05pt;z-index:2517775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Pr="0002487E" w:rsidRDefault="00C57C9B" w:rsidP="000E4094">
                  <w:pPr>
                    <w:jc w:val="center"/>
                    <w:rPr>
                      <w:b/>
                    </w:rPr>
                  </w:pPr>
                  <w:r w:rsidRPr="0002487E">
                    <w:rPr>
                      <w:b/>
                    </w:rPr>
                    <w:t>Министерство</w:t>
                  </w:r>
                </w:p>
                <w:p w:rsidR="00C57C9B" w:rsidRPr="0002487E" w:rsidRDefault="00C57C9B" w:rsidP="000E4094">
                  <w:pPr>
                    <w:jc w:val="center"/>
                    <w:rPr>
                      <w:b/>
                    </w:rPr>
                  </w:pPr>
                  <w:r w:rsidRPr="0002487E">
                    <w:rPr>
                      <w:b/>
                    </w:rPr>
                    <w:t>« Труд»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</w:rPr>
        <w:pict>
          <v:roundrect id="_x0000_s1200" style="position:absolute;left:0;text-align:left;margin-left:183.9pt;margin-top:3.2pt;width:130.15pt;height:55.95pt;z-index:2517765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Министерство</w:t>
                  </w:r>
                </w:p>
                <w:p w:rsidR="00C57C9B" w:rsidRPr="00CD27DD" w:rsidRDefault="00C57C9B" w:rsidP="000E4094">
                  <w:pPr>
                    <w:jc w:val="center"/>
                    <w:rPr>
                      <w:b/>
                    </w:rPr>
                  </w:pPr>
                  <w:r w:rsidRPr="00CD27DD">
                    <w:rPr>
                      <w:b/>
                    </w:rPr>
                    <w:t>« Образование, интеллект»</w:t>
                  </w:r>
                </w:p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17" type="#_x0000_t88" style="position:absolute;left:0;text-align:left;margin-left:205.55pt;margin-top:-223.35pt;width:32.25pt;height:499.35pt;rotation:90;z-index:251792896">
            <v:textbox>
              <w:txbxContent>
                <w:p w:rsidR="00C57C9B" w:rsidRDefault="00C57C9B"/>
              </w:txbxContent>
            </v:textbox>
          </v:shape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202" style="position:absolute;left:0;text-align:left;margin-left:77.95pt;margin-top:9.7pt;width:302.4pt;height:25.35pt;z-index:2517785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57C9B" w:rsidRPr="002C155C" w:rsidRDefault="00C57C9B" w:rsidP="000E40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155C">
                    <w:rPr>
                      <w:b/>
                      <w:sz w:val="28"/>
                      <w:szCs w:val="28"/>
                    </w:rPr>
                    <w:t>Классные  ученические  советы</w:t>
                  </w:r>
                </w:p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18" type="#_x0000_t32" style="position:absolute;left:0;text-align:left;margin-left:221.95pt;margin-top:7.45pt;width:0;height:21.9pt;z-index:251793920" o:connectortype="straight">
            <v:stroke endarrow="block"/>
          </v:shape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0E4094" w:rsidRPr="006F15B6" w:rsidRDefault="00C57C9B" w:rsidP="000E4094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203" style="position:absolute;left:0;text-align:left;margin-left:94.1pt;margin-top:1.75pt;width:276.5pt;height:25.95pt;z-index:2517795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57C9B" w:rsidRPr="002C155C" w:rsidRDefault="00C57C9B" w:rsidP="000E4094">
                  <w:pPr>
                    <w:jc w:val="center"/>
                    <w:rPr>
                      <w:sz w:val="28"/>
                      <w:szCs w:val="28"/>
                    </w:rPr>
                  </w:pPr>
                  <w:r w:rsidRPr="002C155C">
                    <w:rPr>
                      <w:sz w:val="28"/>
                      <w:szCs w:val="28"/>
                    </w:rPr>
                    <w:t>Учащиеся  школы</w:t>
                  </w:r>
                </w:p>
              </w:txbxContent>
            </v:textbox>
          </v:roundrect>
        </w:pict>
      </w:r>
    </w:p>
    <w:p w:rsidR="000E4094" w:rsidRPr="006F15B6" w:rsidRDefault="000E4094" w:rsidP="000E4094">
      <w:pPr>
        <w:spacing w:line="240" w:lineRule="atLeast"/>
        <w:jc w:val="both"/>
        <w:rPr>
          <w:rFonts w:asciiTheme="minorHAnsi" w:hAnsiTheme="minorHAnsi"/>
        </w:rPr>
      </w:pPr>
    </w:p>
    <w:p w:rsidR="008A397A" w:rsidRPr="006F15B6" w:rsidRDefault="008A397A" w:rsidP="00B904F9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Ожидаемый результат</w:t>
      </w:r>
    </w:p>
    <w:p w:rsidR="008A397A" w:rsidRPr="006F15B6" w:rsidRDefault="008A397A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Положительные результаты работы по организации ученического самоуправления в школе</w:t>
      </w:r>
      <w:r w:rsidR="000E4094" w:rsidRPr="006F15B6">
        <w:rPr>
          <w:rFonts w:asciiTheme="minorHAnsi" w:hAnsiTheme="minorHAnsi"/>
        </w:rPr>
        <w:t>;</w:t>
      </w:r>
    </w:p>
    <w:p w:rsidR="000E4094" w:rsidRPr="006F15B6" w:rsidRDefault="000E4094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создание команды единомышленников (укрепление доверия, взаимопомощь, взаимопонимание в общем деле);</w:t>
      </w:r>
    </w:p>
    <w:p w:rsidR="000E4094" w:rsidRPr="006F15B6" w:rsidRDefault="000E4094" w:rsidP="0060473D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удовлетворенность школьного детского и педагогического коллектива деятельностью команды ученического парламента.</w:t>
      </w:r>
    </w:p>
    <w:p w:rsidR="000E4094" w:rsidRPr="006F15B6" w:rsidRDefault="000E4094" w:rsidP="0060473D">
      <w:pPr>
        <w:spacing w:line="240" w:lineRule="atLeast"/>
        <w:jc w:val="both"/>
        <w:rPr>
          <w:rFonts w:asciiTheme="minorHAnsi" w:hAnsiTheme="minorHAnsi"/>
        </w:rPr>
      </w:pPr>
    </w:p>
    <w:p w:rsidR="00C83BB2" w:rsidRPr="006F15B6" w:rsidRDefault="00C83BB2" w:rsidP="0060473D">
      <w:pPr>
        <w:spacing w:line="240" w:lineRule="atLeast"/>
        <w:jc w:val="both"/>
        <w:rPr>
          <w:rFonts w:asciiTheme="minorHAnsi" w:hAnsiTheme="minorHAnsi"/>
        </w:rPr>
      </w:pPr>
    </w:p>
    <w:p w:rsidR="008E0583" w:rsidRPr="006F15B6" w:rsidRDefault="008E0583" w:rsidP="00B904F9">
      <w:pPr>
        <w:spacing w:line="240" w:lineRule="atLeast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СИСТЕМА ПООЩРЕНИЯ СОЦИАЛЬНОЙ УСПЕШНОСТИ И ПРОЯВЛЕНИЙ АКТИВНОЙ ЖИЗНЕННОЙ ПОЗИЦИИ ОБУЧАЮЩИХСЯ:</w:t>
      </w:r>
    </w:p>
    <w:p w:rsidR="008E0583" w:rsidRPr="006F15B6" w:rsidRDefault="008E0583" w:rsidP="008E0583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</w:rPr>
        <w:t xml:space="preserve"> - </w:t>
      </w:r>
      <w:r w:rsidRPr="006F15B6">
        <w:rPr>
          <w:rFonts w:asciiTheme="minorHAnsi" w:hAnsiTheme="minorHAnsi"/>
        </w:rPr>
        <w:t>формирование портфолио, благодарности, грамоты, ценные подарки.</w:t>
      </w:r>
    </w:p>
    <w:p w:rsidR="0060473D" w:rsidRPr="006F15B6" w:rsidRDefault="0060473D" w:rsidP="00620566">
      <w:pPr>
        <w:spacing w:line="240" w:lineRule="atLeast"/>
        <w:jc w:val="both"/>
        <w:rPr>
          <w:rFonts w:asciiTheme="minorHAnsi" w:hAnsiTheme="minorHAnsi"/>
        </w:rPr>
      </w:pPr>
    </w:p>
    <w:p w:rsidR="003C4E51" w:rsidRPr="006F15B6" w:rsidRDefault="003C4E51" w:rsidP="00620566">
      <w:pPr>
        <w:spacing w:line="240" w:lineRule="atLeast"/>
        <w:jc w:val="both"/>
        <w:rPr>
          <w:rFonts w:asciiTheme="minorHAnsi" w:hAnsiTheme="minorHAnsi"/>
        </w:rPr>
      </w:pPr>
    </w:p>
    <w:p w:rsidR="008E0583" w:rsidRPr="006F15B6" w:rsidRDefault="00F703BA" w:rsidP="008E0583">
      <w:pPr>
        <w:widowControl/>
        <w:autoSpaceDN/>
        <w:adjustRightInd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 xml:space="preserve">Планируемые результаты социализации </w:t>
      </w:r>
      <w:proofErr w:type="gramStart"/>
      <w:r w:rsidRPr="006F15B6">
        <w:rPr>
          <w:rFonts w:asciiTheme="minorHAnsi" w:hAnsiTheme="minorHAnsi"/>
          <w:b/>
          <w:bCs/>
        </w:rPr>
        <w:t>обучающихся</w:t>
      </w:r>
      <w:proofErr w:type="gramEnd"/>
      <w:r w:rsidR="00B904F9">
        <w:rPr>
          <w:rFonts w:asciiTheme="minorHAnsi" w:hAnsiTheme="minorHAnsi"/>
          <w:b/>
          <w:bCs/>
        </w:rPr>
        <w:t>.</w:t>
      </w:r>
    </w:p>
    <w:p w:rsidR="00F703BA" w:rsidRPr="006F15B6" w:rsidRDefault="00F703BA" w:rsidP="008E0583">
      <w:pPr>
        <w:widowControl/>
        <w:autoSpaceDN/>
        <w:adjustRightInd/>
        <w:jc w:val="center"/>
        <w:rPr>
          <w:rFonts w:asciiTheme="minorHAnsi" w:hAnsiTheme="minorHAnsi"/>
          <w:b/>
          <w:bCs/>
        </w:rPr>
      </w:pP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  <w:b/>
          <w:bCs/>
          <w:i/>
          <w:iCs/>
        </w:rPr>
      </w:pPr>
      <w:r w:rsidRPr="006F15B6">
        <w:rPr>
          <w:rFonts w:asciiTheme="minorHAnsi" w:hAnsiTheme="minorHAnsi"/>
        </w:rPr>
        <w:t xml:space="preserve">- </w:t>
      </w:r>
      <w:r w:rsidRPr="006F15B6">
        <w:rPr>
          <w:rFonts w:asciiTheme="minorHAnsi" w:hAnsiTheme="minorHAnsi"/>
          <w:b/>
          <w:bCs/>
          <w:iCs/>
        </w:rPr>
        <w:t>персональная  включенность подростков в реальную позитивную социальную и социокультурную практику.</w:t>
      </w:r>
      <w:r w:rsidRPr="006F15B6">
        <w:rPr>
          <w:rFonts w:asciiTheme="minorHAnsi" w:hAnsiTheme="minorHAnsi"/>
          <w:b/>
          <w:bCs/>
          <w:i/>
          <w:iCs/>
        </w:rPr>
        <w:t xml:space="preserve">  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  <w:color w:val="000000"/>
        </w:rPr>
      </w:pPr>
      <w:r w:rsidRPr="006F15B6">
        <w:rPr>
          <w:rFonts w:asciiTheme="minorHAnsi" w:hAnsiTheme="minorHAnsi"/>
        </w:rPr>
        <w:t xml:space="preserve">        </w:t>
      </w:r>
      <w:r w:rsidRPr="006F15B6">
        <w:rPr>
          <w:rFonts w:asciiTheme="minorHAnsi" w:hAnsiTheme="minorHAnsi"/>
          <w:color w:val="000000"/>
        </w:rPr>
        <w:t xml:space="preserve">По каждому из направлений воспитания и </w:t>
      </w:r>
      <w:proofErr w:type="gramStart"/>
      <w:r w:rsidRPr="006F15B6">
        <w:rPr>
          <w:rFonts w:asciiTheme="minorHAnsi" w:hAnsiTheme="minorHAnsi"/>
          <w:color w:val="000000"/>
        </w:rPr>
        <w:t>социализации</w:t>
      </w:r>
      <w:proofErr w:type="gramEnd"/>
      <w:r w:rsidRPr="006F15B6">
        <w:rPr>
          <w:rFonts w:asciiTheme="minorHAnsi" w:hAnsiTheme="minorHAnsi"/>
          <w:color w:val="000000"/>
        </w:rPr>
        <w:t xml:space="preserve"> обучающихся на ступени основного общего образования должны быть достигнуты  результаты.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  <w:b/>
          <w:bCs/>
          <w:color w:val="000000"/>
        </w:rPr>
      </w:pPr>
      <w:r w:rsidRPr="006F15B6">
        <w:rPr>
          <w:rFonts w:asciiTheme="minorHAnsi" w:hAnsiTheme="minorHAnsi"/>
          <w:b/>
          <w:bCs/>
          <w:color w:val="000000"/>
        </w:rPr>
        <w:t xml:space="preserve">        Воспитание гражданственности, патриотизма, уважения к правам, свободам и обязанностям человека: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 – русскому и языку своего народа, народным традициям, старшему поколению;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знание основных положений Конституции Российской Федерации, символов государства, субъекта Российской Федерации;  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8E0583" w:rsidRPr="006F15B6" w:rsidRDefault="008E0583" w:rsidP="008E0583">
      <w:pPr>
        <w:autoSpaceDE/>
        <w:autoSpaceDN/>
        <w:adjustRightInd/>
        <w:ind w:firstLine="454"/>
        <w:jc w:val="both"/>
        <w:rPr>
          <w:rFonts w:asciiTheme="minorHAnsi" w:hAnsiTheme="minorHAnsi"/>
          <w:lang w:eastAsia="ar-SA"/>
        </w:rPr>
      </w:pPr>
      <w:r w:rsidRPr="006F15B6">
        <w:rPr>
          <w:rFonts w:asciiTheme="minorHAnsi" w:hAnsiTheme="minorHAnsi"/>
          <w:lang w:eastAsia="ar-SA"/>
        </w:rPr>
        <w:t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жизни.</w:t>
      </w:r>
    </w:p>
    <w:p w:rsidR="008E0583" w:rsidRPr="006F15B6" w:rsidRDefault="008E0583" w:rsidP="008E0583">
      <w:pPr>
        <w:widowControl/>
        <w:autoSpaceDN/>
        <w:adjustRightInd/>
        <w:ind w:firstLine="454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Воспитание социальной ответственности и компетентности: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позитивное отношение, сознательное принятие роли гражданина;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знание о различных общественных и профессиональных организациях, их структуре, целях и характере деятельности;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коллективах.</w:t>
      </w:r>
    </w:p>
    <w:p w:rsidR="008E0583" w:rsidRPr="006F15B6" w:rsidRDefault="008E0583" w:rsidP="008E0583">
      <w:pPr>
        <w:widowControl/>
        <w:autoSpaceDN/>
        <w:adjustRightInd/>
        <w:ind w:firstLine="454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понимание необходимости научных знаний для развития личности и общества, их роли в жизни, труде, творчестве;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понимание нравственных основ образования;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применять знания, умения и навыки для решения проектных и учебно-исследовательских задач;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самоопределение в области своих познавательных интересов;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понимание важности непрерывного образования и самообразования в течение всей жизни;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знание и уважение трудовых традиций своей семьи, трудовых подвигов старших поколений;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общие представления о трудовом законодательстве.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Воспитание нравственных чувств, убеждений, этического сознания: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готовность сознательно выполнять правила для </w:t>
      </w:r>
      <w:proofErr w:type="gramStart"/>
      <w:r w:rsidRPr="006F15B6">
        <w:rPr>
          <w:rFonts w:asciiTheme="minorHAnsi" w:hAnsiTheme="minorHAnsi"/>
        </w:rPr>
        <w:t>обучающихся</w:t>
      </w:r>
      <w:proofErr w:type="gramEnd"/>
      <w:r w:rsidRPr="006F15B6">
        <w:rPr>
          <w:rFonts w:asciiTheme="minorHAnsi" w:hAnsiTheme="minorHAnsi"/>
        </w:rPr>
        <w:t>, понимание необходимости самодисциплины;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себя.</w:t>
      </w:r>
    </w:p>
    <w:p w:rsidR="008E0583" w:rsidRPr="006F15B6" w:rsidRDefault="008E0583" w:rsidP="008E0583">
      <w:pPr>
        <w:widowControl/>
        <w:autoSpaceDN/>
        <w:adjustRightInd/>
        <w:ind w:firstLine="454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Воспитание экологической культуры, культуры здорового и безопасного образа жизни: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ценностное отношение к жизни во всех ее проявлениях, качеству окружающей среды, своему здоровью, здоровью родителей, членов своей семьи, педагогов, сверстников;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знание основных социальных моделей, правил экологического поведения, вариантов здорового образа жизни;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знание норм и правил экологической этики, законодательства в области экологии и здоровья; 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знание глобальной взаимосвязи и взаимозависимости природных и социальных явлений;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целевого приоритета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резко негативное отношение к курению, употреблению алкогольных напитков, наркотиков и других </w:t>
      </w:r>
      <w:proofErr w:type="spellStart"/>
      <w:r w:rsidRPr="006F15B6">
        <w:rPr>
          <w:rFonts w:asciiTheme="minorHAnsi" w:hAnsiTheme="minorHAnsi"/>
        </w:rPr>
        <w:t>психоактивных</w:t>
      </w:r>
      <w:proofErr w:type="spellEnd"/>
      <w:r w:rsidRPr="006F15B6">
        <w:rPr>
          <w:rFonts w:asciiTheme="minorHAnsi" w:hAnsiTheme="minorHAnsi"/>
        </w:rPr>
        <w:t xml:space="preserve"> веществ (ПАВ); отрицательное отношение к лицам и </w:t>
      </w:r>
      <w:r w:rsidRPr="006F15B6">
        <w:rPr>
          <w:rFonts w:asciiTheme="minorHAnsi" w:hAnsiTheme="minorHAnsi"/>
        </w:rPr>
        <w:lastRenderedPageBreak/>
        <w:t>организациям, пропагандирующим курение и пьянство, распространяющим наркотики и другие ПАВ;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знание и выполнение санитарно-гигиенических правил, соблюдение </w:t>
      </w:r>
      <w:proofErr w:type="spellStart"/>
      <w:r w:rsidRPr="006F15B6">
        <w:rPr>
          <w:rFonts w:asciiTheme="minorHAnsi" w:hAnsiTheme="minorHAnsi"/>
        </w:rPr>
        <w:t>здоровьесберегающего</w:t>
      </w:r>
      <w:proofErr w:type="spellEnd"/>
      <w:r w:rsidRPr="006F15B6">
        <w:rPr>
          <w:rFonts w:asciiTheme="minorHAnsi" w:hAnsiTheme="minorHAnsi"/>
        </w:rPr>
        <w:t xml:space="preserve"> режима дня;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здоровья.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 xml:space="preserve">Воспитание ценностного отношения к </w:t>
      </w:r>
      <w:proofErr w:type="gramStart"/>
      <w:r w:rsidRPr="006F15B6">
        <w:rPr>
          <w:rFonts w:asciiTheme="minorHAnsi" w:hAnsiTheme="minorHAnsi"/>
          <w:b/>
          <w:bCs/>
        </w:rPr>
        <w:t>прекрасному</w:t>
      </w:r>
      <w:proofErr w:type="gramEnd"/>
      <w:r w:rsidRPr="006F15B6">
        <w:rPr>
          <w:rFonts w:asciiTheme="minorHAnsi" w:hAnsiTheme="minorHAnsi"/>
          <w:b/>
          <w:bCs/>
        </w:rPr>
        <w:t>, формирование основ эстетической культуры (эстетическое воспитание):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• способность видеть и ценить </w:t>
      </w:r>
      <w:proofErr w:type="gramStart"/>
      <w:r w:rsidRPr="006F15B6">
        <w:rPr>
          <w:rFonts w:asciiTheme="minorHAnsi" w:hAnsiTheme="minorHAnsi"/>
        </w:rPr>
        <w:t>прекрасное</w:t>
      </w:r>
      <w:proofErr w:type="gramEnd"/>
      <w:r w:rsidRPr="006F15B6">
        <w:rPr>
          <w:rFonts w:asciiTheme="minorHAnsi" w:hAnsiTheme="minorHAnsi"/>
        </w:rPr>
        <w:t xml:space="preserve"> в природе, быту, труде, спорте и творчестве людей, общественной жизни;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интерес к занятиям творческого характера, различным видам искусства, художественной самодеятельности;</w:t>
      </w:r>
    </w:p>
    <w:p w:rsidR="008E0583" w:rsidRPr="006F15B6" w:rsidRDefault="008E0583" w:rsidP="008E0583">
      <w:pPr>
        <w:widowControl/>
        <w:autoSpaceDE/>
        <w:autoSpaceDN/>
        <w:adjustRightInd/>
        <w:ind w:firstLine="454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• опыт самореализации в различных видах творческой деятельности, умение выражать себя в доступных видах творчества.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     При рассмотрении планируемых результатов социализации и профориентации подростков (личностное участие школьников в разных видах деятельности)  можно  выделить уровни: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  <w:b/>
          <w:u w:val="single"/>
        </w:rPr>
      </w:pPr>
      <w:r w:rsidRPr="006F15B6">
        <w:rPr>
          <w:rFonts w:asciiTheme="minorHAnsi" w:hAnsiTheme="minorHAnsi"/>
          <w:b/>
          <w:u w:val="single"/>
        </w:rPr>
        <w:t>Персональный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Развитие способностей: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сохранять и поддерживать собственное здоровье и не иметь дурных привычек;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иметь устойчивый интерес к материалам социальной и социально-культурной проблематики;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- быть толерантным и </w:t>
      </w:r>
      <w:proofErr w:type="spellStart"/>
      <w:r w:rsidRPr="006F15B6">
        <w:rPr>
          <w:rFonts w:asciiTheme="minorHAnsi" w:hAnsiTheme="minorHAnsi"/>
        </w:rPr>
        <w:t>эмпатически</w:t>
      </w:r>
      <w:proofErr w:type="spellEnd"/>
      <w:r w:rsidRPr="006F15B6">
        <w:rPr>
          <w:rFonts w:asciiTheme="minorHAnsi" w:hAnsiTheme="minorHAnsi"/>
        </w:rPr>
        <w:t xml:space="preserve"> настроенным к носителям иных культурных традиций;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относиться к образованию как универсальной человеческой ценности нашего века;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- публично выражать свое мнение, умело используя богатый арсенал вербальных и невербальных средств коммуникации.</w:t>
      </w:r>
    </w:p>
    <w:p w:rsidR="008E0583" w:rsidRPr="006F15B6" w:rsidRDefault="008E0583" w:rsidP="008E0583">
      <w:pPr>
        <w:widowControl/>
        <w:autoSpaceDN/>
        <w:adjustRightInd/>
        <w:jc w:val="both"/>
        <w:rPr>
          <w:rFonts w:asciiTheme="minorHAnsi" w:hAnsiTheme="minorHAnsi"/>
        </w:rPr>
      </w:pPr>
    </w:p>
    <w:p w:rsidR="008E0583" w:rsidRPr="006F15B6" w:rsidRDefault="008E0583" w:rsidP="008E0583">
      <w:pPr>
        <w:widowControl/>
        <w:autoSpaceDE/>
        <w:autoSpaceDN/>
        <w:adjustRightInd/>
        <w:contextualSpacing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КРИТЕРИИ, ПОКАЗАТЕЛИ ЭФФЕКТИВНОСТИ ДЕЯТЕЛЬНОСТИ ОБРАЗОВАТЕЛЬНОГО УЧРЕЖДЕНИЯ ПО ПСИХОЛОГО-ПЕДАГОГИЧЕСКОЙ ПОДДЕРЖКЕ СОЦИАЛИЗАЦИИ </w:t>
      </w:r>
      <w:proofErr w:type="gramStart"/>
      <w:r w:rsidRPr="006F15B6">
        <w:rPr>
          <w:rFonts w:asciiTheme="minorHAnsi" w:hAnsiTheme="minorHAnsi"/>
          <w:b/>
        </w:rPr>
        <w:t>ОБУЧАЮЩИХСЯ</w:t>
      </w:r>
      <w:proofErr w:type="gramEnd"/>
      <w:r w:rsidRPr="006F15B6">
        <w:rPr>
          <w:rFonts w:asciiTheme="minorHAnsi" w:hAnsiTheme="minorHAnsi"/>
          <w:b/>
        </w:rPr>
        <w:t>:</w:t>
      </w:r>
    </w:p>
    <w:p w:rsidR="008E0583" w:rsidRPr="006F15B6" w:rsidRDefault="008E0583" w:rsidP="008E0583">
      <w:pPr>
        <w:widowControl/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степень развитости речевого общения подростков; </w:t>
      </w:r>
    </w:p>
    <w:p w:rsidR="008E0583" w:rsidRPr="006F15B6" w:rsidRDefault="008E0583" w:rsidP="008E0583">
      <w:pPr>
        <w:widowControl/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способность к конструктивному и продуктивному сотрудничеству; </w:t>
      </w:r>
    </w:p>
    <w:p w:rsidR="008E0583" w:rsidRPr="006F15B6" w:rsidRDefault="008E0583" w:rsidP="008E0583">
      <w:pPr>
        <w:widowControl/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толерантность и </w:t>
      </w:r>
      <w:proofErr w:type="spellStart"/>
      <w:r w:rsidRPr="006F15B6">
        <w:rPr>
          <w:rFonts w:asciiTheme="minorHAnsi" w:hAnsiTheme="minorHAnsi"/>
        </w:rPr>
        <w:t>культуросообразность</w:t>
      </w:r>
      <w:proofErr w:type="spellEnd"/>
      <w:r w:rsidRPr="006F15B6">
        <w:rPr>
          <w:rFonts w:asciiTheme="minorHAnsi" w:hAnsiTheme="minorHAnsi"/>
        </w:rPr>
        <w:t xml:space="preserve"> учащихся; </w:t>
      </w:r>
    </w:p>
    <w:p w:rsidR="008E0583" w:rsidRPr="006F15B6" w:rsidRDefault="008E0583" w:rsidP="008E0583">
      <w:pPr>
        <w:widowControl/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 - включенность учащихся в процесс самообразования. </w:t>
      </w:r>
    </w:p>
    <w:p w:rsidR="008E0583" w:rsidRPr="006F15B6" w:rsidRDefault="008E0583" w:rsidP="008E0583">
      <w:pPr>
        <w:widowControl/>
        <w:autoSpaceDE/>
        <w:autoSpaceDN/>
        <w:adjustRightInd/>
        <w:contextualSpacing/>
        <w:jc w:val="both"/>
        <w:rPr>
          <w:rFonts w:asciiTheme="minorHAnsi" w:hAnsiTheme="minorHAnsi"/>
        </w:rPr>
      </w:pPr>
    </w:p>
    <w:p w:rsidR="003C4E51" w:rsidRPr="006F15B6" w:rsidRDefault="003C4E51" w:rsidP="008E0583">
      <w:pPr>
        <w:widowControl/>
        <w:autoSpaceDE/>
        <w:autoSpaceDN/>
        <w:adjustRightInd/>
        <w:contextualSpacing/>
        <w:jc w:val="both"/>
        <w:rPr>
          <w:rFonts w:asciiTheme="minorHAnsi" w:hAnsiTheme="minorHAnsi"/>
        </w:rPr>
      </w:pPr>
    </w:p>
    <w:p w:rsidR="008E0583" w:rsidRPr="006F15B6" w:rsidRDefault="008E0583" w:rsidP="008E0583">
      <w:pPr>
        <w:widowControl/>
        <w:autoSpaceDE/>
        <w:autoSpaceDN/>
        <w:adjustRightInd/>
        <w:contextualSpacing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 xml:space="preserve">МЕТОДИКА И ИНСТРУМЕНТАРИЙ МОНИТОРИНГА </w:t>
      </w:r>
      <w:r w:rsidRPr="006F15B6">
        <w:rPr>
          <w:rFonts w:asciiTheme="minorHAnsi" w:hAnsiTheme="minorHAnsi"/>
          <w:b/>
        </w:rPr>
        <w:br/>
        <w:t xml:space="preserve">СОЦИАЛИЗАЦИИ </w:t>
      </w:r>
      <w:proofErr w:type="gramStart"/>
      <w:r w:rsidRPr="006F15B6">
        <w:rPr>
          <w:rFonts w:asciiTheme="minorHAnsi" w:hAnsiTheme="minorHAnsi"/>
          <w:b/>
        </w:rPr>
        <w:t>ОБУЧАЮЩИХСЯ</w:t>
      </w:r>
      <w:proofErr w:type="gramEnd"/>
      <w:r w:rsidRPr="006F15B6">
        <w:rPr>
          <w:rFonts w:asciiTheme="minorHAnsi" w:hAnsiTheme="minorHAnsi"/>
          <w:b/>
        </w:rPr>
        <w:t>:</w:t>
      </w:r>
    </w:p>
    <w:p w:rsidR="008E0583" w:rsidRPr="006F15B6" w:rsidRDefault="008E0583" w:rsidP="00C83BB2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«Ситуация выбора».</w:t>
      </w:r>
    </w:p>
    <w:p w:rsidR="008E0583" w:rsidRPr="006F15B6" w:rsidRDefault="008E0583" w:rsidP="00C83BB2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определения уровня развития самоуправления в ученическом коллективе (</w:t>
      </w:r>
      <w:proofErr w:type="spellStart"/>
      <w:r w:rsidRPr="006F15B6">
        <w:rPr>
          <w:rFonts w:asciiTheme="minorHAnsi" w:hAnsiTheme="minorHAnsi"/>
        </w:rPr>
        <w:t>М.И.Рожков</w:t>
      </w:r>
      <w:proofErr w:type="spellEnd"/>
      <w:r w:rsidRPr="006F15B6">
        <w:rPr>
          <w:rFonts w:asciiTheme="minorHAnsi" w:hAnsiTheme="minorHAnsi"/>
        </w:rPr>
        <w:t>).</w:t>
      </w:r>
    </w:p>
    <w:p w:rsidR="008E0583" w:rsidRPr="006F15B6" w:rsidRDefault="008E0583" w:rsidP="00C83BB2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Методика для изучения </w:t>
      </w:r>
      <w:proofErr w:type="spellStart"/>
      <w:r w:rsidRPr="006F15B6">
        <w:rPr>
          <w:rFonts w:asciiTheme="minorHAnsi" w:hAnsiTheme="minorHAnsi"/>
        </w:rPr>
        <w:t>социализированности</w:t>
      </w:r>
      <w:proofErr w:type="spellEnd"/>
      <w:r w:rsidRPr="006F15B6">
        <w:rPr>
          <w:rFonts w:asciiTheme="minorHAnsi" w:hAnsiTheme="minorHAnsi"/>
        </w:rPr>
        <w:t xml:space="preserve"> личности учащегося.</w:t>
      </w:r>
    </w:p>
    <w:p w:rsidR="00BA0597" w:rsidRPr="006F15B6" w:rsidRDefault="008E0583" w:rsidP="00C83BB2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Методика изучения мотивов участия школьников в деятельности.</w:t>
      </w:r>
    </w:p>
    <w:p w:rsidR="008E0583" w:rsidRPr="006F15B6" w:rsidRDefault="008E0583" w:rsidP="00620566">
      <w:pPr>
        <w:spacing w:line="240" w:lineRule="atLeast"/>
        <w:jc w:val="both"/>
        <w:rPr>
          <w:rFonts w:asciiTheme="minorHAnsi" w:hAnsiTheme="minorHAnsi"/>
        </w:rPr>
      </w:pPr>
    </w:p>
    <w:p w:rsidR="003C4E51" w:rsidRPr="00C57C9B" w:rsidRDefault="00CE0F3F" w:rsidP="00C57C9B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CE0F3F" w:rsidRPr="006F15B6" w:rsidRDefault="00CE0F3F" w:rsidP="003C4E51">
      <w:pPr>
        <w:spacing w:line="24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ВЗАИМОДЕЙСТВИЕ   СЕМЬИ И ШКОЛЫ.</w:t>
      </w:r>
    </w:p>
    <w:p w:rsidR="003C4E51" w:rsidRPr="006F15B6" w:rsidRDefault="003C4E51" w:rsidP="003C4E51">
      <w:pPr>
        <w:spacing w:line="240" w:lineRule="atLeast"/>
        <w:jc w:val="center"/>
        <w:rPr>
          <w:rFonts w:asciiTheme="minorHAnsi" w:hAnsiTheme="minorHAnsi"/>
          <w:b/>
        </w:rPr>
      </w:pP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i/>
        </w:rPr>
        <w:t xml:space="preserve">Цель работы: </w:t>
      </w:r>
      <w:r w:rsidR="00230EBD" w:rsidRPr="006F15B6">
        <w:rPr>
          <w:rFonts w:asciiTheme="minorHAnsi" w:hAnsiTheme="minorHAnsi"/>
        </w:rPr>
        <w:t>Создание условий для повышения качества социального партнерства школы и семьи в процессе формирования у детей гражданской позиции, для веры в духовный и нравственный смысл собственной жизни, стремление к самореализации, позволяющей вносить личностный вклад в создание правового государства и развитие гражданского общества.</w:t>
      </w: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</w:rPr>
      </w:pP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i/>
        </w:rPr>
        <w:t>Задачи:</w:t>
      </w:r>
    </w:p>
    <w:p w:rsidR="003C4E51" w:rsidRPr="006F15B6" w:rsidRDefault="003C4E51" w:rsidP="00C83BB2">
      <w:pPr>
        <w:numPr>
          <w:ilvl w:val="0"/>
          <w:numId w:val="44"/>
        </w:numPr>
        <w:tabs>
          <w:tab w:val="num" w:pos="284"/>
        </w:tabs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включение родителей в совместную со школой воспитывающую деятельность с детьми;</w:t>
      </w:r>
    </w:p>
    <w:p w:rsidR="003C4E51" w:rsidRPr="006F15B6" w:rsidRDefault="003C4E51" w:rsidP="00C83BB2">
      <w:pPr>
        <w:numPr>
          <w:ilvl w:val="0"/>
          <w:numId w:val="44"/>
        </w:numPr>
        <w:tabs>
          <w:tab w:val="num" w:pos="284"/>
        </w:tabs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правовое просвещение родителей;</w:t>
      </w:r>
    </w:p>
    <w:p w:rsidR="003C4E51" w:rsidRPr="006F15B6" w:rsidRDefault="003C4E51" w:rsidP="00C83BB2">
      <w:pPr>
        <w:numPr>
          <w:ilvl w:val="0"/>
          <w:numId w:val="44"/>
        </w:numPr>
        <w:tabs>
          <w:tab w:val="num" w:pos="284"/>
        </w:tabs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оказание помощи родителям в семейном воспитании;</w:t>
      </w:r>
    </w:p>
    <w:p w:rsidR="003C4E51" w:rsidRPr="006F15B6" w:rsidRDefault="003C4E51" w:rsidP="00C83BB2">
      <w:pPr>
        <w:numPr>
          <w:ilvl w:val="0"/>
          <w:numId w:val="44"/>
        </w:numPr>
        <w:tabs>
          <w:tab w:val="num" w:pos="284"/>
        </w:tabs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совместная со школой организация социальной защиты детей;</w:t>
      </w:r>
    </w:p>
    <w:p w:rsidR="00230EBD" w:rsidRPr="006F15B6" w:rsidRDefault="003C4E51" w:rsidP="00C83BB2">
      <w:pPr>
        <w:numPr>
          <w:ilvl w:val="0"/>
          <w:numId w:val="44"/>
        </w:numPr>
        <w:tabs>
          <w:tab w:val="num" w:pos="284"/>
        </w:tabs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здорового образа жизни ребенка в семье и школе.</w:t>
      </w:r>
    </w:p>
    <w:p w:rsidR="00CE0F3F" w:rsidRDefault="00CE0F3F" w:rsidP="003C4E51">
      <w:pPr>
        <w:spacing w:line="240" w:lineRule="atLeast"/>
        <w:jc w:val="both"/>
        <w:rPr>
          <w:rFonts w:asciiTheme="minorHAnsi" w:hAnsiTheme="minorHAnsi"/>
          <w:b/>
          <w:i/>
        </w:rPr>
      </w:pPr>
      <w:bookmarkStart w:id="0" w:name="_GoBack"/>
      <w:bookmarkEnd w:id="0"/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  <w:lang w:val="en-US"/>
        </w:rPr>
      </w:pPr>
      <w:r w:rsidRPr="006F15B6">
        <w:rPr>
          <w:rFonts w:asciiTheme="minorHAnsi" w:hAnsiTheme="minorHAnsi"/>
          <w:b/>
          <w:i/>
        </w:rPr>
        <w:t>Содержание работы: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ознакомление родителей с методикой воспитания, с этапами физиологического и психического развития детей;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ознакомление родителей с нормативными актами и документами в области образования (Конституция РФ, Закон РФ «Об образовании», Декларация прав человека и ребенка, Минимальный социальный стандарт РФ (Минимальный объем социальных услуг по воспитанию в образовательных учреждениях общего образования), Устав школы, Правила для учащихся и др. локальные акты школы);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совместные занятия родителей с детьми (кружки, секции, клубы; походы, экскурсии, коллективные творческие дела);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совместная оздоровительная работа семьи и школы (Дни здоровья, спортивные мероприятия);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забота о многодетных и малообеспеченных семьях;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  <w:lang w:val="en-US"/>
        </w:rPr>
      </w:pPr>
      <w:r w:rsidRPr="006F15B6">
        <w:rPr>
          <w:rFonts w:asciiTheme="minorHAnsi" w:hAnsiTheme="minorHAnsi"/>
        </w:rPr>
        <w:t>участие в школьном самоуправлении;</w:t>
      </w:r>
    </w:p>
    <w:p w:rsidR="003C4E51" w:rsidRPr="006F15B6" w:rsidRDefault="003C4E51" w:rsidP="00C83BB2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совместное планирование и анализ работы.</w:t>
      </w:r>
    </w:p>
    <w:p w:rsidR="00230EBD" w:rsidRPr="006F15B6" w:rsidRDefault="00230EBD" w:rsidP="00230EBD">
      <w:pPr>
        <w:spacing w:line="240" w:lineRule="atLeast"/>
        <w:ind w:left="720"/>
        <w:jc w:val="both"/>
        <w:rPr>
          <w:rFonts w:asciiTheme="minorHAnsi" w:hAnsiTheme="minorHAnsi"/>
        </w:rPr>
      </w:pP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  <w:b/>
          <w:i/>
        </w:rPr>
        <w:t>Формы работы</w:t>
      </w:r>
      <w:r w:rsidRPr="006F15B6">
        <w:rPr>
          <w:rFonts w:asciiTheme="minorHAnsi" w:hAnsiTheme="minorHAnsi"/>
        </w:rPr>
        <w:t>: Целесообразно сочетание коллективных, групповых и индивидуальных форм работы.</w:t>
      </w: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  <w:i/>
        </w:rPr>
      </w:pPr>
      <w:r w:rsidRPr="006F15B6">
        <w:rPr>
          <w:rFonts w:asciiTheme="minorHAnsi" w:hAnsiTheme="minorHAnsi"/>
        </w:rPr>
        <w:t xml:space="preserve">Наиболее распространенные </w:t>
      </w:r>
      <w:r w:rsidRPr="006F15B6">
        <w:rPr>
          <w:rFonts w:asciiTheme="minorHAnsi" w:hAnsiTheme="minorHAnsi"/>
          <w:i/>
        </w:rPr>
        <w:t>коллективные формы: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родительские собрания (классные и общешкольные);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дни открытых дверей;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«круглые столы»,  конференции по обмену опытом воспитания;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родительский лекторий;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вечер вопросов и ответов;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диспут;</w:t>
      </w:r>
    </w:p>
    <w:p w:rsidR="003C4E51" w:rsidRPr="006F15B6" w:rsidRDefault="003C4E51" w:rsidP="00C83BB2">
      <w:pPr>
        <w:numPr>
          <w:ilvl w:val="0"/>
          <w:numId w:val="46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встречи с администрацией, учителями класса.</w:t>
      </w: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  <w:i/>
        </w:rPr>
      </w:pPr>
      <w:r w:rsidRPr="006F15B6">
        <w:rPr>
          <w:rFonts w:asciiTheme="minorHAnsi" w:hAnsiTheme="minorHAnsi"/>
          <w:i/>
        </w:rPr>
        <w:t>Групповые формы:</w:t>
      </w:r>
    </w:p>
    <w:p w:rsidR="003C4E51" w:rsidRPr="006F15B6" w:rsidRDefault="003C4E51" w:rsidP="00C83BB2">
      <w:pPr>
        <w:numPr>
          <w:ilvl w:val="0"/>
          <w:numId w:val="47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взаимодействие с родительским комитетом;</w:t>
      </w:r>
    </w:p>
    <w:p w:rsidR="003C4E51" w:rsidRPr="006F15B6" w:rsidRDefault="003C4E51" w:rsidP="00C83BB2">
      <w:pPr>
        <w:numPr>
          <w:ilvl w:val="0"/>
          <w:numId w:val="47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групповые консультации;</w:t>
      </w:r>
    </w:p>
    <w:p w:rsidR="003C4E51" w:rsidRPr="006F15B6" w:rsidRDefault="003C4E51" w:rsidP="00C83BB2">
      <w:pPr>
        <w:numPr>
          <w:ilvl w:val="0"/>
          <w:numId w:val="47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практические занятия с родителями;</w:t>
      </w:r>
    </w:p>
    <w:p w:rsidR="003C4E51" w:rsidRPr="006F15B6" w:rsidRDefault="003C4E51" w:rsidP="00C83BB2">
      <w:pPr>
        <w:numPr>
          <w:ilvl w:val="0"/>
          <w:numId w:val="47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тренинги;</w:t>
      </w: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  <w:i/>
        </w:rPr>
      </w:pPr>
      <w:r w:rsidRPr="006F15B6">
        <w:rPr>
          <w:rFonts w:asciiTheme="minorHAnsi" w:hAnsiTheme="minorHAnsi"/>
          <w:i/>
        </w:rPr>
        <w:t>Индивидуальные формы:</w:t>
      </w:r>
    </w:p>
    <w:p w:rsidR="003C4E51" w:rsidRPr="006F15B6" w:rsidRDefault="003C4E51" w:rsidP="00C83BB2">
      <w:pPr>
        <w:numPr>
          <w:ilvl w:val="0"/>
          <w:numId w:val="48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lastRenderedPageBreak/>
        <w:t>беседа;</w:t>
      </w:r>
    </w:p>
    <w:p w:rsidR="003C4E51" w:rsidRPr="006F15B6" w:rsidRDefault="003C4E51" w:rsidP="00C83BB2">
      <w:pPr>
        <w:numPr>
          <w:ilvl w:val="0"/>
          <w:numId w:val="48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консультации;</w:t>
      </w:r>
    </w:p>
    <w:p w:rsidR="003C4E51" w:rsidRPr="006F15B6" w:rsidRDefault="003C4E51" w:rsidP="00C83BB2">
      <w:pPr>
        <w:numPr>
          <w:ilvl w:val="0"/>
          <w:numId w:val="48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выполнение индивидуальных поручений;</w:t>
      </w:r>
    </w:p>
    <w:p w:rsidR="003C4E51" w:rsidRPr="006F15B6" w:rsidRDefault="003C4E51" w:rsidP="00C83BB2">
      <w:pPr>
        <w:numPr>
          <w:ilvl w:val="0"/>
          <w:numId w:val="48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</w:t>
      </w:r>
      <w:r w:rsidR="00230EBD" w:rsidRPr="006F15B6">
        <w:rPr>
          <w:rFonts w:asciiTheme="minorHAnsi" w:hAnsiTheme="minorHAnsi"/>
        </w:rPr>
        <w:t>вместный поиск решения проблемы.</w:t>
      </w: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Организация совместной деятельности детей и родителей:</w:t>
      </w:r>
    </w:p>
    <w:p w:rsidR="003C4E51" w:rsidRPr="006F15B6" w:rsidRDefault="003C4E51" w:rsidP="00C83BB2">
      <w:pPr>
        <w:numPr>
          <w:ilvl w:val="0"/>
          <w:numId w:val="49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формы познавательной деятельности (творческие отчеты по предметам, дни открытых уроков;</w:t>
      </w:r>
    </w:p>
    <w:p w:rsidR="003C4E51" w:rsidRPr="006F15B6" w:rsidRDefault="003C4E51" w:rsidP="00C83BB2">
      <w:pPr>
        <w:numPr>
          <w:ilvl w:val="0"/>
          <w:numId w:val="49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формы трудовой деятельности (оформление кабинета, трудовой десант);</w:t>
      </w:r>
    </w:p>
    <w:p w:rsidR="003C4E51" w:rsidRPr="006F15B6" w:rsidRDefault="003C4E51" w:rsidP="00C83BB2">
      <w:pPr>
        <w:numPr>
          <w:ilvl w:val="0"/>
          <w:numId w:val="49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формы досуга (праздники, концерты, спектакли, просмотр кинофильмов и спектаклей, соревнования, конкурсы веселых и находчивых, семейные конкурсы).</w:t>
      </w:r>
    </w:p>
    <w:p w:rsidR="003C4E51" w:rsidRPr="006F15B6" w:rsidRDefault="003C4E51" w:rsidP="003C4E51">
      <w:pPr>
        <w:spacing w:line="240" w:lineRule="atLeast"/>
        <w:jc w:val="both"/>
        <w:rPr>
          <w:rFonts w:asciiTheme="minorHAnsi" w:hAnsiTheme="minorHAnsi"/>
          <w:b/>
          <w:i/>
        </w:rPr>
      </w:pPr>
      <w:r w:rsidRPr="006F15B6">
        <w:rPr>
          <w:rFonts w:asciiTheme="minorHAnsi" w:hAnsiTheme="minorHAnsi"/>
          <w:b/>
          <w:i/>
        </w:rPr>
        <w:t>Методы работы:</w:t>
      </w:r>
    </w:p>
    <w:p w:rsidR="003C4E51" w:rsidRPr="006F15B6" w:rsidRDefault="003C4E51" w:rsidP="00C83BB2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информирование;</w:t>
      </w:r>
    </w:p>
    <w:p w:rsidR="003C4E51" w:rsidRPr="006F15B6" w:rsidRDefault="003C4E51" w:rsidP="00C83BB2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обмен опытом;</w:t>
      </w:r>
    </w:p>
    <w:p w:rsidR="003C4E51" w:rsidRPr="006F15B6" w:rsidRDefault="003C4E51" w:rsidP="00C83BB2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совместная деятельность;</w:t>
      </w:r>
    </w:p>
    <w:p w:rsidR="003C4E51" w:rsidRPr="006F15B6" w:rsidRDefault="003C4E51" w:rsidP="00C83BB2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индивидуальная деятельность родителей;</w:t>
      </w:r>
    </w:p>
    <w:p w:rsidR="003C4E51" w:rsidRPr="006F15B6" w:rsidRDefault="003C4E51" w:rsidP="00C83BB2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исследование;</w:t>
      </w:r>
    </w:p>
    <w:p w:rsidR="003C4E51" w:rsidRPr="006F15B6" w:rsidRDefault="003C4E51" w:rsidP="00C83BB2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proofErr w:type="spellStart"/>
      <w:r w:rsidRPr="006F15B6">
        <w:rPr>
          <w:rFonts w:asciiTheme="minorHAnsi" w:hAnsiTheme="minorHAnsi"/>
        </w:rPr>
        <w:t>взаимопосещение</w:t>
      </w:r>
      <w:proofErr w:type="spellEnd"/>
      <w:r w:rsidRPr="006F15B6">
        <w:rPr>
          <w:rFonts w:asciiTheme="minorHAnsi" w:hAnsiTheme="minorHAnsi"/>
        </w:rPr>
        <w:t xml:space="preserve"> занятий родителей с учащимися;</w:t>
      </w:r>
    </w:p>
    <w:p w:rsidR="00230EBD" w:rsidRPr="006F15B6" w:rsidRDefault="003C4E51" w:rsidP="003C4E51">
      <w:pPr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выборочное посещение семей;</w:t>
      </w:r>
    </w:p>
    <w:p w:rsidR="00DE6095" w:rsidRPr="006F15B6" w:rsidRDefault="00DE6095" w:rsidP="00DE6095">
      <w:pPr>
        <w:spacing w:line="240" w:lineRule="atLeast"/>
        <w:jc w:val="center"/>
        <w:rPr>
          <w:rFonts w:asciiTheme="minorHAnsi" w:hAnsiTheme="minorHAnsi"/>
          <w:b/>
        </w:rPr>
      </w:pPr>
      <w:r w:rsidRPr="006F15B6">
        <w:rPr>
          <w:rFonts w:asciiTheme="minorHAnsi" w:hAnsiTheme="minorHAnsi"/>
          <w:b/>
        </w:rPr>
        <w:t>Предполагаемый результат программы:</w:t>
      </w:r>
    </w:p>
    <w:p w:rsidR="00DE6095" w:rsidRPr="006F15B6" w:rsidRDefault="00DE6095" w:rsidP="00C83BB2">
      <w:pPr>
        <w:numPr>
          <w:ilvl w:val="0"/>
          <w:numId w:val="51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повышение психолого-педагогической культуры родителей</w:t>
      </w:r>
    </w:p>
    <w:p w:rsidR="00DE6095" w:rsidRPr="006F15B6" w:rsidRDefault="00DE6095" w:rsidP="00C83BB2">
      <w:pPr>
        <w:numPr>
          <w:ilvl w:val="0"/>
          <w:numId w:val="51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реализация личностно-профессионального роста педагогов</w:t>
      </w:r>
    </w:p>
    <w:p w:rsidR="00DE6095" w:rsidRPr="006F15B6" w:rsidRDefault="00DE6095" w:rsidP="00C83BB2">
      <w:pPr>
        <w:numPr>
          <w:ilvl w:val="0"/>
          <w:numId w:val="51"/>
        </w:num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>раскрытие личностного потенциала учащихся в воспитательной системе школы.</w:t>
      </w:r>
    </w:p>
    <w:p w:rsidR="00DE6095" w:rsidRPr="006F15B6" w:rsidRDefault="00DE6095" w:rsidP="00DE6095">
      <w:pPr>
        <w:spacing w:line="240" w:lineRule="atLeast"/>
        <w:ind w:left="720"/>
        <w:jc w:val="both"/>
        <w:rPr>
          <w:rFonts w:asciiTheme="minorHAnsi" w:hAnsiTheme="minorHAnsi"/>
        </w:rPr>
      </w:pPr>
    </w:p>
    <w:p w:rsidR="00DE6095" w:rsidRPr="006F15B6" w:rsidRDefault="00DE6095" w:rsidP="00DE6095">
      <w:pPr>
        <w:spacing w:line="240" w:lineRule="atLeast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Мониторинг реализации программы.</w:t>
      </w:r>
    </w:p>
    <w:p w:rsidR="00DE6095" w:rsidRPr="006F15B6" w:rsidRDefault="00DE6095" w:rsidP="00DE6095">
      <w:pPr>
        <w:spacing w:line="240" w:lineRule="atLeast"/>
        <w:jc w:val="both"/>
        <w:rPr>
          <w:rFonts w:asciiTheme="minorHAnsi" w:hAnsiTheme="minorHAnsi"/>
        </w:rPr>
      </w:pPr>
    </w:p>
    <w:p w:rsidR="003C4E51" w:rsidRPr="006F15B6" w:rsidRDefault="00DE6095" w:rsidP="00B5389A">
      <w:pPr>
        <w:spacing w:line="240" w:lineRule="atLeast"/>
        <w:jc w:val="both"/>
        <w:rPr>
          <w:rFonts w:asciiTheme="minorHAnsi" w:hAnsiTheme="minorHAnsi"/>
        </w:rPr>
      </w:pPr>
      <w:r w:rsidRPr="006F15B6">
        <w:rPr>
          <w:rFonts w:asciiTheme="minorHAnsi" w:hAnsiTheme="minorHAnsi"/>
        </w:rPr>
        <w:t xml:space="preserve">Мониторинг реализации программы включает в себя: выявление общего уровня </w:t>
      </w:r>
      <w:proofErr w:type="spellStart"/>
      <w:r w:rsidRPr="006F15B6">
        <w:rPr>
          <w:rFonts w:asciiTheme="minorHAnsi" w:hAnsiTheme="minorHAnsi"/>
        </w:rPr>
        <w:t>самоактуализации</w:t>
      </w:r>
      <w:proofErr w:type="spellEnd"/>
      <w:r w:rsidRPr="006F15B6">
        <w:rPr>
          <w:rFonts w:asciiTheme="minorHAnsi" w:hAnsiTheme="minorHAnsi"/>
        </w:rPr>
        <w:t xml:space="preserve"> участников образовательного взаимодействия с помощью анализа личностных достижений уч-ся, методики Е.Н. Степанова “Изучение удовлетворенности педагогов жизнедеятельностью образовательном учреждении”, методики Андреева А.А. “Изучение удовлетворенности родителей школьной жизнью” и т.д.</w:t>
      </w:r>
    </w:p>
    <w:p w:rsidR="006F15B6" w:rsidRPr="006F15B6" w:rsidRDefault="006F15B6" w:rsidP="00A931E8">
      <w:pPr>
        <w:widowControl/>
        <w:shd w:val="clear" w:color="auto" w:fill="FFFFFF"/>
        <w:spacing w:before="240" w:after="240"/>
        <w:ind w:firstLine="567"/>
        <w:jc w:val="center"/>
        <w:rPr>
          <w:rFonts w:asciiTheme="minorHAnsi" w:hAnsiTheme="minorHAnsi"/>
          <w:b/>
          <w:bCs/>
        </w:rPr>
      </w:pPr>
    </w:p>
    <w:p w:rsidR="00A931E8" w:rsidRPr="006F15B6" w:rsidRDefault="00A931E8" w:rsidP="00A931E8">
      <w:pPr>
        <w:widowControl/>
        <w:shd w:val="clear" w:color="auto" w:fill="FFFFFF"/>
        <w:spacing w:before="240" w:after="240"/>
        <w:ind w:firstLine="567"/>
        <w:jc w:val="center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ПОРТРЕТ ВЫПУСКНИКА ОСНОВНОЙ ШКОЛЫ</w:t>
      </w:r>
    </w:p>
    <w:p w:rsidR="00A931E8" w:rsidRPr="006F15B6" w:rsidRDefault="00A931E8" w:rsidP="00A931E8">
      <w:pPr>
        <w:widowControl/>
        <w:shd w:val="clear" w:color="auto" w:fill="FFFFFF"/>
        <w:spacing w:after="120"/>
        <w:ind w:firstLine="567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Ценностный потенциал: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1. Восприятие ценности семьи: осознанная любовь к родному дому, матери, семье, </w:t>
      </w:r>
      <w:proofErr w:type="gramStart"/>
      <w:r w:rsidRPr="006F15B6">
        <w:rPr>
          <w:rFonts w:asciiTheme="minorHAnsi" w:hAnsiTheme="minorHAnsi"/>
          <w:bCs/>
        </w:rPr>
        <w:t>близким</w:t>
      </w:r>
      <w:proofErr w:type="gramEnd"/>
      <w:r w:rsidRPr="006F15B6">
        <w:rPr>
          <w:rFonts w:asciiTheme="minorHAnsi" w:hAnsiTheme="minorHAnsi"/>
          <w:bCs/>
        </w:rPr>
        <w:t>, чуткость, тактичность.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2. Восприятие ценности достоинства человека: преобладание духовно-нравственных приоритетов </w:t>
      </w:r>
      <w:proofErr w:type="gramStart"/>
      <w:r w:rsidRPr="006F15B6">
        <w:rPr>
          <w:rFonts w:asciiTheme="minorHAnsi" w:hAnsiTheme="minorHAnsi"/>
          <w:bCs/>
        </w:rPr>
        <w:t>над</w:t>
      </w:r>
      <w:proofErr w:type="gramEnd"/>
      <w:r w:rsidRPr="006F15B6">
        <w:rPr>
          <w:rFonts w:asciiTheme="minorHAnsi" w:hAnsiTheme="minorHAnsi"/>
          <w:bCs/>
        </w:rPr>
        <w:t xml:space="preserve"> материальными, потребность делать добро.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3. Уважение в своей Родине – России. Осознание ценности природы родного края, ее исторических памятников.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4. Участие в труде семьи, самообслуживании, других школьных делах.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5. Участие в школьном самоуправлении.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6. Тактичность.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7. Реализм.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8. Потребность общения с </w:t>
      </w:r>
      <w:proofErr w:type="gramStart"/>
      <w:r w:rsidRPr="006F15B6">
        <w:rPr>
          <w:rFonts w:asciiTheme="minorHAnsi" w:hAnsiTheme="minorHAnsi"/>
          <w:bCs/>
        </w:rPr>
        <w:t>прекрасным</w:t>
      </w:r>
      <w:proofErr w:type="gramEnd"/>
      <w:r w:rsidRPr="006F15B6">
        <w:rPr>
          <w:rFonts w:asciiTheme="minorHAnsi" w:hAnsiTheme="minorHAnsi"/>
          <w:bCs/>
        </w:rPr>
        <w:t>.</w:t>
      </w:r>
    </w:p>
    <w:p w:rsidR="00A931E8" w:rsidRPr="006F15B6" w:rsidRDefault="00A931E8" w:rsidP="00A931E8">
      <w:pPr>
        <w:widowControl/>
        <w:shd w:val="clear" w:color="auto" w:fill="FFFFFF"/>
        <w:spacing w:before="120" w:after="120"/>
        <w:ind w:firstLine="567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Познавательный потенциал: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lastRenderedPageBreak/>
        <w:t>1. Знание своих психофизических особенностей.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2. Абстрактно-логическое мышление.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3. Стремление к познанию Истины.</w:t>
      </w:r>
    </w:p>
    <w:p w:rsidR="00A931E8" w:rsidRPr="006F15B6" w:rsidRDefault="00A931E8" w:rsidP="00A931E8">
      <w:pPr>
        <w:widowControl/>
        <w:shd w:val="clear" w:color="auto" w:fill="FFFFFF"/>
        <w:spacing w:before="120" w:after="120"/>
        <w:ind w:firstLine="567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Творческий потенциал: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 Потребность в посещении театров, выставок, концертов, чтении классической литературы, умение проникать во внутренний мир художественного произведения, понимать его духовную сущность.</w:t>
      </w:r>
    </w:p>
    <w:p w:rsidR="00A931E8" w:rsidRPr="006F15B6" w:rsidRDefault="00A931E8" w:rsidP="00A931E8">
      <w:pPr>
        <w:widowControl/>
        <w:shd w:val="clear" w:color="auto" w:fill="FFFFFF"/>
        <w:spacing w:before="120" w:after="120"/>
        <w:ind w:firstLine="567"/>
        <w:jc w:val="both"/>
        <w:rPr>
          <w:rFonts w:asciiTheme="minorHAnsi" w:hAnsiTheme="minorHAnsi"/>
          <w:b/>
          <w:bCs/>
        </w:rPr>
      </w:pPr>
      <w:r w:rsidRPr="006F15B6">
        <w:rPr>
          <w:rFonts w:asciiTheme="minorHAnsi" w:hAnsiTheme="minorHAnsi"/>
          <w:b/>
          <w:bCs/>
        </w:rPr>
        <w:t>Коммуникативный потенциал: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>Умение критически осмысливать свои поступки, анализировать взаимоотношения со своими сверстниками и взрослыми, умение идти на компромисс. Быть строгим к себе, а к окружающим снисходительным, обладать социальной ответственностью за свои действия и поступки. Способность поддерживать эмоционально-устойчивое поведение в жизненных ситуациях.</w:t>
      </w:r>
    </w:p>
    <w:p w:rsidR="00A931E8" w:rsidRPr="006F15B6" w:rsidRDefault="00A931E8" w:rsidP="00A931E8">
      <w:pPr>
        <w:widowControl/>
        <w:shd w:val="clear" w:color="auto" w:fill="FFFFFF"/>
        <w:spacing w:before="120" w:after="120"/>
        <w:ind w:firstLine="567"/>
        <w:jc w:val="both"/>
        <w:rPr>
          <w:rFonts w:asciiTheme="minorHAnsi" w:hAnsiTheme="minorHAnsi"/>
          <w:b/>
          <w:bCs/>
        </w:rPr>
      </w:pPr>
      <w:proofErr w:type="spellStart"/>
      <w:r w:rsidRPr="006F15B6">
        <w:rPr>
          <w:rFonts w:asciiTheme="minorHAnsi" w:hAnsiTheme="minorHAnsi"/>
          <w:b/>
          <w:bCs/>
        </w:rPr>
        <w:t>Здоровьесберегающий</w:t>
      </w:r>
      <w:proofErr w:type="spellEnd"/>
      <w:r w:rsidRPr="006F15B6">
        <w:rPr>
          <w:rFonts w:asciiTheme="minorHAnsi" w:hAnsiTheme="minorHAnsi"/>
          <w:b/>
          <w:bCs/>
        </w:rPr>
        <w:t xml:space="preserve"> потенциал:</w:t>
      </w:r>
    </w:p>
    <w:p w:rsidR="00A931E8" w:rsidRPr="006F15B6" w:rsidRDefault="00A931E8" w:rsidP="00A931E8">
      <w:pPr>
        <w:widowControl/>
        <w:shd w:val="clear" w:color="auto" w:fill="FFFFFF"/>
        <w:ind w:firstLine="567"/>
        <w:jc w:val="both"/>
        <w:rPr>
          <w:rFonts w:asciiTheme="minorHAnsi" w:hAnsiTheme="minorHAnsi"/>
          <w:bCs/>
        </w:rPr>
      </w:pPr>
      <w:r w:rsidRPr="006F15B6">
        <w:rPr>
          <w:rFonts w:asciiTheme="minorHAnsi" w:hAnsiTheme="minorHAnsi"/>
          <w:bCs/>
        </w:rPr>
        <w:t xml:space="preserve">Осознанное и ответственное отношение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мероприятиях.  </w:t>
      </w:r>
    </w:p>
    <w:p w:rsidR="00B5389A" w:rsidRPr="00AB0499" w:rsidRDefault="00B5389A" w:rsidP="00A931E8">
      <w:pPr>
        <w:widowControl/>
        <w:shd w:val="clear" w:color="auto" w:fill="FFFFFF"/>
        <w:spacing w:before="240" w:after="240"/>
        <w:ind w:firstLine="567"/>
        <w:jc w:val="center"/>
      </w:pPr>
    </w:p>
    <w:sectPr w:rsidR="00B5389A" w:rsidRPr="00AB0499" w:rsidSect="0070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A56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38"/>
    <w:multiLevelType w:val="multilevel"/>
    <w:tmpl w:val="00000038"/>
    <w:name w:val="RTF_Num 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85722"/>
    <w:multiLevelType w:val="hybridMultilevel"/>
    <w:tmpl w:val="7310C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16D67"/>
    <w:multiLevelType w:val="hybridMultilevel"/>
    <w:tmpl w:val="983EE9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72D65"/>
    <w:multiLevelType w:val="hybridMultilevel"/>
    <w:tmpl w:val="6F883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15650"/>
    <w:multiLevelType w:val="hybridMultilevel"/>
    <w:tmpl w:val="470AD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D0AF3"/>
    <w:multiLevelType w:val="hybridMultilevel"/>
    <w:tmpl w:val="63BA367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753ED6"/>
    <w:multiLevelType w:val="multilevel"/>
    <w:tmpl w:val="996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27B80"/>
    <w:multiLevelType w:val="hybridMultilevel"/>
    <w:tmpl w:val="55D43720"/>
    <w:lvl w:ilvl="0" w:tplc="E06EA0E0">
      <w:start w:val="2008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A4D68"/>
    <w:multiLevelType w:val="hybridMultilevel"/>
    <w:tmpl w:val="4A4A8218"/>
    <w:lvl w:ilvl="0" w:tplc="103A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911180"/>
    <w:multiLevelType w:val="multilevel"/>
    <w:tmpl w:val="0F4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3F2FF0"/>
    <w:multiLevelType w:val="multilevel"/>
    <w:tmpl w:val="89C27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75CF7"/>
    <w:multiLevelType w:val="singleLevel"/>
    <w:tmpl w:val="7F7C55EC"/>
    <w:lvl w:ilvl="0">
      <w:start w:val="2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D6F24E9"/>
    <w:multiLevelType w:val="hybridMultilevel"/>
    <w:tmpl w:val="56A46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50E1F"/>
    <w:multiLevelType w:val="hybridMultilevel"/>
    <w:tmpl w:val="96C6C72E"/>
    <w:lvl w:ilvl="0" w:tplc="846E0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965D07"/>
    <w:multiLevelType w:val="hybridMultilevel"/>
    <w:tmpl w:val="EA405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61F7C"/>
    <w:multiLevelType w:val="multilevel"/>
    <w:tmpl w:val="3EE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77547C"/>
    <w:multiLevelType w:val="hybridMultilevel"/>
    <w:tmpl w:val="670CA0C0"/>
    <w:lvl w:ilvl="0" w:tplc="A0928F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5D3DBC"/>
    <w:multiLevelType w:val="multilevel"/>
    <w:tmpl w:val="AB10F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17D1E"/>
    <w:multiLevelType w:val="hybridMultilevel"/>
    <w:tmpl w:val="7226B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96021"/>
    <w:multiLevelType w:val="multilevel"/>
    <w:tmpl w:val="4742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FA5E16"/>
    <w:multiLevelType w:val="singleLevel"/>
    <w:tmpl w:val="79320094"/>
    <w:lvl w:ilvl="0">
      <w:start w:val="3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DAB4C47"/>
    <w:multiLevelType w:val="multilevel"/>
    <w:tmpl w:val="E3420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721A7"/>
    <w:multiLevelType w:val="singleLevel"/>
    <w:tmpl w:val="73027F8A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7535B79"/>
    <w:multiLevelType w:val="hybridMultilevel"/>
    <w:tmpl w:val="EEEEC0C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D5ECE"/>
    <w:multiLevelType w:val="hybridMultilevel"/>
    <w:tmpl w:val="8804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666F9"/>
    <w:multiLevelType w:val="multilevel"/>
    <w:tmpl w:val="523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C0596"/>
    <w:multiLevelType w:val="hybridMultilevel"/>
    <w:tmpl w:val="1FA09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A522B"/>
    <w:multiLevelType w:val="hybridMultilevel"/>
    <w:tmpl w:val="1E784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034D2"/>
    <w:multiLevelType w:val="hybridMultilevel"/>
    <w:tmpl w:val="805A7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E1795"/>
    <w:multiLevelType w:val="multilevel"/>
    <w:tmpl w:val="C88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6"/>
    <w:lvlOverride w:ilvl="0">
      <w:startOverride w:val="3"/>
    </w:lvlOverride>
  </w:num>
  <w:num w:numId="6">
    <w:abstractNumId w:val="26"/>
    <w:lvlOverride w:ilvl="0">
      <w:lvl w:ilvl="0">
        <w:start w:val="3"/>
        <w:numFmt w:val="decimal"/>
        <w:lvlText w:val="%1.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33"/>
  </w:num>
  <w:num w:numId="17">
    <w:abstractNumId w:val="17"/>
  </w:num>
  <w:num w:numId="18">
    <w:abstractNumId w:val="0"/>
    <w:lvlOverride w:ilvl="0">
      <w:lvl w:ilvl="0">
        <w:numFmt w:val="bullet"/>
        <w:lvlText w:val="—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6"/>
  </w:num>
  <w:num w:numId="21">
    <w:abstractNumId w:val="0"/>
    <w:lvlOverride w:ilvl="0">
      <w:lvl w:ilvl="0">
        <w:numFmt w:val="bullet"/>
        <w:lvlText w:val="■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5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3"/>
  </w:num>
  <w:num w:numId="26">
    <w:abstractNumId w:val="19"/>
  </w:num>
  <w:num w:numId="27">
    <w:abstractNumId w:val="34"/>
  </w:num>
  <w:num w:numId="28">
    <w:abstractNumId w:val="2"/>
  </w:num>
  <w:num w:numId="29">
    <w:abstractNumId w:val="28"/>
  </w:num>
  <w:num w:numId="30">
    <w:abstractNumId w:val="31"/>
  </w:num>
  <w:num w:numId="31">
    <w:abstractNumId w:val="1"/>
  </w:num>
  <w:num w:numId="32">
    <w:abstractNumId w:val="27"/>
  </w:num>
  <w:num w:numId="33">
    <w:abstractNumId w:val="32"/>
  </w:num>
  <w:num w:numId="34">
    <w:abstractNumId w:val="10"/>
  </w:num>
  <w:num w:numId="35">
    <w:abstractNumId w:val="13"/>
  </w:num>
  <w:num w:numId="36">
    <w:abstractNumId w:val="20"/>
  </w:num>
  <w:num w:numId="37">
    <w:abstractNumId w:val="36"/>
  </w:num>
  <w:num w:numId="38">
    <w:abstractNumId w:val="25"/>
  </w:num>
  <w:num w:numId="39">
    <w:abstractNumId w:val="12"/>
  </w:num>
  <w:num w:numId="40">
    <w:abstractNumId w:val="18"/>
  </w:num>
  <w:num w:numId="41">
    <w:abstractNumId w:val="21"/>
  </w:num>
  <w:num w:numId="42">
    <w:abstractNumId w:val="22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A1"/>
    <w:rsid w:val="000352CD"/>
    <w:rsid w:val="000605B9"/>
    <w:rsid w:val="000A5F76"/>
    <w:rsid w:val="000E4094"/>
    <w:rsid w:val="001A7109"/>
    <w:rsid w:val="001F2180"/>
    <w:rsid w:val="00230EBD"/>
    <w:rsid w:val="00393509"/>
    <w:rsid w:val="003C4E51"/>
    <w:rsid w:val="00423711"/>
    <w:rsid w:val="0043175F"/>
    <w:rsid w:val="004726A1"/>
    <w:rsid w:val="004A54C9"/>
    <w:rsid w:val="004B3BEB"/>
    <w:rsid w:val="005632CE"/>
    <w:rsid w:val="005B4952"/>
    <w:rsid w:val="005F0A9A"/>
    <w:rsid w:val="0060473D"/>
    <w:rsid w:val="00620566"/>
    <w:rsid w:val="00664F5A"/>
    <w:rsid w:val="006F15B6"/>
    <w:rsid w:val="007058E4"/>
    <w:rsid w:val="007064C1"/>
    <w:rsid w:val="0076617B"/>
    <w:rsid w:val="00801DDF"/>
    <w:rsid w:val="00853AD0"/>
    <w:rsid w:val="00867CBF"/>
    <w:rsid w:val="008826E9"/>
    <w:rsid w:val="00895551"/>
    <w:rsid w:val="008A397A"/>
    <w:rsid w:val="008E0583"/>
    <w:rsid w:val="00A16F47"/>
    <w:rsid w:val="00A449FA"/>
    <w:rsid w:val="00A7066C"/>
    <w:rsid w:val="00A714D9"/>
    <w:rsid w:val="00A931E8"/>
    <w:rsid w:val="00AB0499"/>
    <w:rsid w:val="00AC1A7C"/>
    <w:rsid w:val="00B2757F"/>
    <w:rsid w:val="00B5389A"/>
    <w:rsid w:val="00B904F9"/>
    <w:rsid w:val="00B9650A"/>
    <w:rsid w:val="00BA0597"/>
    <w:rsid w:val="00BF6978"/>
    <w:rsid w:val="00C03E27"/>
    <w:rsid w:val="00C57C9B"/>
    <w:rsid w:val="00C83BB2"/>
    <w:rsid w:val="00C87AF3"/>
    <w:rsid w:val="00CC39C3"/>
    <w:rsid w:val="00CD470A"/>
    <w:rsid w:val="00CE0F3F"/>
    <w:rsid w:val="00D747FC"/>
    <w:rsid w:val="00DE6095"/>
    <w:rsid w:val="00E0134D"/>
    <w:rsid w:val="00E8632C"/>
    <w:rsid w:val="00EC2243"/>
    <w:rsid w:val="00F0734E"/>
    <w:rsid w:val="00F27D61"/>
    <w:rsid w:val="00F703BA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_x0000_s1125"/>
        <o:r id="V:Rule2" type="connector" idref="#_x0000_s1129"/>
        <o:r id="V:Rule3" type="connector" idref="#_x0000_s1083"/>
        <o:r id="V:Rule4" type="connector" idref="#_x0000_s1149"/>
        <o:r id="V:Rule5" type="connector" idref="#_x0000_s1064"/>
        <o:r id="V:Rule6" type="connector" idref="#_x0000_s1082"/>
        <o:r id="V:Rule7" type="connector" idref="#_x0000_s1210"/>
        <o:r id="V:Rule8" type="connector" idref="#_x0000_s1043"/>
        <o:r id="V:Rule9" type="connector" idref="#_x0000_s1166"/>
        <o:r id="V:Rule10" type="connector" idref="#_x0000_s1160"/>
        <o:r id="V:Rule11" type="connector" idref="#_x0000_s1078"/>
        <o:r id="V:Rule12" type="connector" idref="#_x0000_s1097"/>
        <o:r id="V:Rule13" type="connector" idref="#_x0000_s1216"/>
        <o:r id="V:Rule14" type="connector" idref="#_x0000_s1046"/>
        <o:r id="V:Rule15" type="connector" idref="#_x0000_s1163"/>
        <o:r id="V:Rule16" type="connector" idref="#_x0000_s1060"/>
        <o:r id="V:Rule17" type="connector" idref="#_x0000_s1127"/>
        <o:r id="V:Rule18" type="connector" idref="#_x0000_s1045"/>
        <o:r id="V:Rule19" type="connector" idref="#_x0000_s1211"/>
        <o:r id="V:Rule20" type="connector" idref="#_x0000_s1162"/>
        <o:r id="V:Rule21" type="connector" idref="#_x0000_s1212"/>
        <o:r id="V:Rule22" type="connector" idref="#_x0000_s1189"/>
        <o:r id="V:Rule23" type="connector" idref="#_x0000_s1145"/>
        <o:r id="V:Rule24" type="connector" idref="#_x0000_s1100"/>
        <o:r id="V:Rule25" type="connector" idref="#_x0000_s1063"/>
        <o:r id="V:Rule26" type="connector" idref="#_x0000_s1188"/>
        <o:r id="V:Rule27" type="connector" idref="#_x0000_s1164"/>
        <o:r id="V:Rule28" type="connector" idref="#_x0000_s1159"/>
        <o:r id="V:Rule29" type="connector" idref="#_x0000_s1123"/>
        <o:r id="V:Rule30" type="connector" idref="#_x0000_s1218"/>
        <o:r id="V:Rule31" type="connector" idref="#_x0000_s1095"/>
        <o:r id="V:Rule32" type="connector" idref="#_x0000_s1036"/>
        <o:r id="V:Rule33" type="connector" idref="#_x0000_s1099"/>
        <o:r id="V:Rule34" type="connector" idref="#_x0000_s1185"/>
        <o:r id="V:Rule35" type="connector" idref="#_x0000_s1144"/>
        <o:r id="V:Rule36" type="connector" idref="#_x0000_s1215"/>
        <o:r id="V:Rule37" type="connector" idref="#_x0000_s1142"/>
        <o:r id="V:Rule38" type="connector" idref="#_x0000_s1096"/>
        <o:r id="V:Rule39" type="connector" idref="#_x0000_s1048"/>
        <o:r id="V:Rule40" type="connector" idref="#_x0000_s1214"/>
        <o:r id="V:Rule41" type="connector" idref="#_x0000_s1093"/>
        <o:r id="V:Rule42" type="connector" idref="#_x0000_s1213"/>
        <o:r id="V:Rule43" type="connector" idref="#_x0000_s1065"/>
        <o:r id="V:Rule44" type="connector" idref="#_x0000_s1122"/>
        <o:r id="V:Rule45" type="connector" idref="#_x0000_s1148"/>
        <o:r id="V:Rule46" type="connector" idref="#_x0000_s1124"/>
        <o:r id="V:Rule47" type="connector" idref="#_x0000_s1147"/>
        <o:r id="V:Rule48" type="connector" idref="#_x0000_s1143"/>
        <o:r id="V:Rule49" type="connector" idref="#_x0000_s1206"/>
        <o:r id="V:Rule50" type="connector" idref="#_x0000_s1079"/>
        <o:r id="V:Rule51" type="connector" idref="#_x0000_s1038"/>
        <o:r id="V:Rule52" type="connector" idref="#_x0000_s1173"/>
        <o:r id="V:Rule53" type="connector" idref="#_x0000_s1205"/>
        <o:r id="V:Rule54" type="connector" idref="#_x0000_s1059"/>
        <o:r id="V:Rule55" type="connector" idref="#_x0000_s1061"/>
        <o:r id="V:Rule56" type="connector" idref="#_x0000_s1077"/>
        <o:r id="V:Rule57" type="connector" idref="#_x0000_s1039"/>
        <o:r id="V:Rule58" type="connector" idref="#_x0000_s1040"/>
        <o:r id="V:Rule59" type="connector" idref="#_x0000_s1080"/>
        <o:r id="V:Rule60" type="connector" idref="#_x0000_s1165"/>
        <o:r id="V:Rule61" type="connector" idref="#_x0000_s1161"/>
        <o:r id="V:Rule62" type="connector" idref="#_x0000_s1193"/>
        <o:r id="V:Rule63" type="connector" idref="#_x0000_s1174"/>
        <o:r id="V:Rule64" type="connector" idref="#_x0000_s1049"/>
        <o:r id="V:Rule65" type="connector" idref="#_x0000_s1172"/>
        <o:r id="V:Rule66" type="connector" idref="#_x0000_s1081"/>
        <o:r id="V:Rule67" type="connector" idref="#_x0000_s1035"/>
        <o:r id="V:Rule68" type="connector" idref="#_x0000_s1187"/>
        <o:r id="V:Rule69" type="connector" idref="#_x0000_s1207"/>
        <o:r id="V:Rule70" type="connector" idref="#_x0000_s1047"/>
        <o:r id="V:Rule71" type="connector" idref="#_x0000_s1094"/>
        <o:r id="V:Rule72" type="connector" idref="#_x0000_s1044"/>
        <o:r id="V:Rule73" type="connector" idref="#_x0000_s1208"/>
        <o:r id="V:Rule74" type="connector" idref="#_x0000_s1062"/>
        <o:r id="V:Rule75" type="connector" idref="#_x0000_s1034"/>
        <o:r id="V:Rule76" type="connector" idref="#_x0000_s1066"/>
        <o:r id="V:Rule77" type="connector" idref="#_x0000_s1141"/>
        <o:r id="V:Rule78" type="connector" idref="#_x0000_s1037"/>
        <o:r id="V:Rule79" type="connector" idref="#_x0000_s1186"/>
        <o:r id="V:Rule80" type="connector" idref="#_x0000_s1076"/>
        <o:r id="V:Rule81" type="connector" idref="#_x0000_s1128"/>
        <o:r id="V:Rule82" type="connector" idref="#_x0000_s1042"/>
        <o:r id="V:Rule83" type="connector" idref="#_x0000_s1126"/>
        <o:r id="V:Rule84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26A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726A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2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2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6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726A1"/>
    <w:pPr>
      <w:ind w:left="720"/>
      <w:contextualSpacing/>
    </w:pPr>
  </w:style>
  <w:style w:type="paragraph" w:customStyle="1" w:styleId="Style1">
    <w:name w:val="Style1"/>
    <w:basedOn w:val="a"/>
    <w:uiPriority w:val="99"/>
    <w:rsid w:val="004726A1"/>
    <w:pPr>
      <w:spacing w:line="278" w:lineRule="exact"/>
    </w:pPr>
  </w:style>
  <w:style w:type="paragraph" w:customStyle="1" w:styleId="Style2">
    <w:name w:val="Style2"/>
    <w:basedOn w:val="a"/>
    <w:uiPriority w:val="99"/>
    <w:rsid w:val="004726A1"/>
  </w:style>
  <w:style w:type="paragraph" w:customStyle="1" w:styleId="Style3">
    <w:name w:val="Style3"/>
    <w:basedOn w:val="a"/>
    <w:uiPriority w:val="99"/>
    <w:rsid w:val="004726A1"/>
    <w:pPr>
      <w:spacing w:line="398" w:lineRule="exact"/>
      <w:ind w:firstLine="130"/>
    </w:pPr>
  </w:style>
  <w:style w:type="paragraph" w:customStyle="1" w:styleId="Style4">
    <w:name w:val="Style4"/>
    <w:basedOn w:val="a"/>
    <w:uiPriority w:val="99"/>
    <w:rsid w:val="004726A1"/>
  </w:style>
  <w:style w:type="paragraph" w:customStyle="1" w:styleId="Style5">
    <w:name w:val="Style5"/>
    <w:basedOn w:val="a"/>
    <w:uiPriority w:val="99"/>
    <w:rsid w:val="004726A1"/>
    <w:pPr>
      <w:spacing w:line="504" w:lineRule="exact"/>
      <w:jc w:val="center"/>
    </w:pPr>
  </w:style>
  <w:style w:type="paragraph" w:customStyle="1" w:styleId="Style6">
    <w:name w:val="Style6"/>
    <w:basedOn w:val="a"/>
    <w:uiPriority w:val="99"/>
    <w:rsid w:val="004726A1"/>
  </w:style>
  <w:style w:type="paragraph" w:customStyle="1" w:styleId="Style7">
    <w:name w:val="Style7"/>
    <w:basedOn w:val="a"/>
    <w:uiPriority w:val="99"/>
    <w:rsid w:val="004726A1"/>
    <w:pPr>
      <w:jc w:val="both"/>
    </w:pPr>
  </w:style>
  <w:style w:type="paragraph" w:customStyle="1" w:styleId="Style8">
    <w:name w:val="Style8"/>
    <w:basedOn w:val="a"/>
    <w:uiPriority w:val="99"/>
    <w:rsid w:val="004726A1"/>
    <w:pPr>
      <w:spacing w:line="274" w:lineRule="exact"/>
    </w:pPr>
  </w:style>
  <w:style w:type="paragraph" w:customStyle="1" w:styleId="Style9">
    <w:name w:val="Style9"/>
    <w:basedOn w:val="a"/>
    <w:uiPriority w:val="99"/>
    <w:rsid w:val="004726A1"/>
  </w:style>
  <w:style w:type="paragraph" w:customStyle="1" w:styleId="Style10">
    <w:name w:val="Style10"/>
    <w:basedOn w:val="a"/>
    <w:uiPriority w:val="99"/>
    <w:rsid w:val="004726A1"/>
  </w:style>
  <w:style w:type="paragraph" w:customStyle="1" w:styleId="Style11">
    <w:name w:val="Style11"/>
    <w:basedOn w:val="a"/>
    <w:uiPriority w:val="99"/>
    <w:rsid w:val="004726A1"/>
    <w:pPr>
      <w:spacing w:line="230" w:lineRule="exact"/>
    </w:pPr>
  </w:style>
  <w:style w:type="paragraph" w:customStyle="1" w:styleId="Style12">
    <w:name w:val="Style12"/>
    <w:basedOn w:val="a"/>
    <w:uiPriority w:val="99"/>
    <w:rsid w:val="004726A1"/>
    <w:pPr>
      <w:spacing w:line="230" w:lineRule="exact"/>
    </w:pPr>
  </w:style>
  <w:style w:type="paragraph" w:customStyle="1" w:styleId="Style13">
    <w:name w:val="Style13"/>
    <w:basedOn w:val="a"/>
    <w:uiPriority w:val="99"/>
    <w:rsid w:val="004726A1"/>
    <w:pPr>
      <w:spacing w:line="275" w:lineRule="exact"/>
      <w:ind w:firstLine="350"/>
      <w:jc w:val="both"/>
    </w:pPr>
  </w:style>
  <w:style w:type="paragraph" w:customStyle="1" w:styleId="Style14">
    <w:name w:val="Style14"/>
    <w:basedOn w:val="a"/>
    <w:uiPriority w:val="99"/>
    <w:rsid w:val="004726A1"/>
  </w:style>
  <w:style w:type="paragraph" w:customStyle="1" w:styleId="Style15">
    <w:name w:val="Style15"/>
    <w:basedOn w:val="a"/>
    <w:uiPriority w:val="99"/>
    <w:rsid w:val="004726A1"/>
    <w:pPr>
      <w:spacing w:line="274" w:lineRule="exact"/>
      <w:ind w:hanging="451"/>
    </w:pPr>
  </w:style>
  <w:style w:type="paragraph" w:customStyle="1" w:styleId="Style16">
    <w:name w:val="Style16"/>
    <w:basedOn w:val="a"/>
    <w:uiPriority w:val="99"/>
    <w:rsid w:val="004726A1"/>
    <w:pPr>
      <w:spacing w:line="278" w:lineRule="exact"/>
      <w:ind w:hanging="346"/>
    </w:pPr>
  </w:style>
  <w:style w:type="paragraph" w:customStyle="1" w:styleId="Style17">
    <w:name w:val="Style17"/>
    <w:basedOn w:val="a"/>
    <w:uiPriority w:val="99"/>
    <w:rsid w:val="004726A1"/>
    <w:pPr>
      <w:spacing w:line="326" w:lineRule="exact"/>
    </w:pPr>
  </w:style>
  <w:style w:type="paragraph" w:customStyle="1" w:styleId="Style18">
    <w:name w:val="Style18"/>
    <w:basedOn w:val="a"/>
    <w:uiPriority w:val="99"/>
    <w:rsid w:val="004726A1"/>
    <w:pPr>
      <w:spacing w:line="274" w:lineRule="exact"/>
    </w:pPr>
  </w:style>
  <w:style w:type="paragraph" w:customStyle="1" w:styleId="Style19">
    <w:name w:val="Style19"/>
    <w:basedOn w:val="a"/>
    <w:uiPriority w:val="99"/>
    <w:rsid w:val="004726A1"/>
    <w:pPr>
      <w:spacing w:line="274" w:lineRule="exact"/>
      <w:ind w:firstLine="2717"/>
    </w:pPr>
  </w:style>
  <w:style w:type="paragraph" w:customStyle="1" w:styleId="Style20">
    <w:name w:val="Style20"/>
    <w:basedOn w:val="a"/>
    <w:uiPriority w:val="99"/>
    <w:rsid w:val="004726A1"/>
    <w:pPr>
      <w:spacing w:line="274" w:lineRule="exact"/>
    </w:pPr>
  </w:style>
  <w:style w:type="paragraph" w:customStyle="1" w:styleId="Style21">
    <w:name w:val="Style21"/>
    <w:basedOn w:val="a"/>
    <w:uiPriority w:val="99"/>
    <w:rsid w:val="004726A1"/>
    <w:pPr>
      <w:spacing w:line="275" w:lineRule="exact"/>
      <w:ind w:firstLine="456"/>
    </w:pPr>
  </w:style>
  <w:style w:type="paragraph" w:customStyle="1" w:styleId="Style22">
    <w:name w:val="Style22"/>
    <w:basedOn w:val="a"/>
    <w:uiPriority w:val="99"/>
    <w:rsid w:val="004726A1"/>
    <w:pPr>
      <w:spacing w:line="276" w:lineRule="exact"/>
      <w:ind w:firstLine="605"/>
      <w:jc w:val="both"/>
    </w:pPr>
  </w:style>
  <w:style w:type="paragraph" w:customStyle="1" w:styleId="Style23">
    <w:name w:val="Style23"/>
    <w:basedOn w:val="a"/>
    <w:uiPriority w:val="99"/>
    <w:rsid w:val="004726A1"/>
    <w:pPr>
      <w:spacing w:line="274" w:lineRule="exact"/>
      <w:ind w:firstLine="456"/>
    </w:pPr>
  </w:style>
  <w:style w:type="paragraph" w:customStyle="1" w:styleId="Style24">
    <w:name w:val="Style24"/>
    <w:basedOn w:val="a"/>
    <w:uiPriority w:val="99"/>
    <w:rsid w:val="004726A1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4726A1"/>
    <w:pPr>
      <w:spacing w:line="281" w:lineRule="exact"/>
      <w:ind w:firstLine="240"/>
    </w:pPr>
  </w:style>
  <w:style w:type="paragraph" w:customStyle="1" w:styleId="Style26">
    <w:name w:val="Style26"/>
    <w:basedOn w:val="a"/>
    <w:uiPriority w:val="99"/>
    <w:rsid w:val="004726A1"/>
    <w:pPr>
      <w:spacing w:line="277" w:lineRule="exact"/>
      <w:ind w:firstLine="446"/>
      <w:jc w:val="both"/>
    </w:pPr>
  </w:style>
  <w:style w:type="paragraph" w:customStyle="1" w:styleId="Style27">
    <w:name w:val="Style27"/>
    <w:basedOn w:val="a"/>
    <w:uiPriority w:val="99"/>
    <w:rsid w:val="004726A1"/>
    <w:pPr>
      <w:spacing w:line="276" w:lineRule="exact"/>
      <w:ind w:firstLine="374"/>
    </w:pPr>
  </w:style>
  <w:style w:type="paragraph" w:customStyle="1" w:styleId="Style28">
    <w:name w:val="Style28"/>
    <w:basedOn w:val="a"/>
    <w:uiPriority w:val="99"/>
    <w:rsid w:val="004726A1"/>
    <w:pPr>
      <w:spacing w:line="277" w:lineRule="exact"/>
      <w:ind w:firstLine="466"/>
    </w:pPr>
  </w:style>
  <w:style w:type="paragraph" w:customStyle="1" w:styleId="Style29">
    <w:name w:val="Style29"/>
    <w:basedOn w:val="a"/>
    <w:uiPriority w:val="99"/>
    <w:rsid w:val="004726A1"/>
  </w:style>
  <w:style w:type="paragraph" w:customStyle="1" w:styleId="Style30">
    <w:name w:val="Style30"/>
    <w:basedOn w:val="a"/>
    <w:uiPriority w:val="99"/>
    <w:rsid w:val="004726A1"/>
  </w:style>
  <w:style w:type="paragraph" w:customStyle="1" w:styleId="Style31">
    <w:name w:val="Style31"/>
    <w:basedOn w:val="a"/>
    <w:uiPriority w:val="99"/>
    <w:rsid w:val="004726A1"/>
    <w:pPr>
      <w:spacing w:line="277" w:lineRule="exact"/>
      <w:ind w:firstLine="370"/>
      <w:jc w:val="both"/>
    </w:pPr>
  </w:style>
  <w:style w:type="paragraph" w:customStyle="1" w:styleId="Style32">
    <w:name w:val="Style32"/>
    <w:basedOn w:val="a"/>
    <w:uiPriority w:val="99"/>
    <w:rsid w:val="004726A1"/>
    <w:pPr>
      <w:spacing w:line="276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4726A1"/>
    <w:pPr>
      <w:spacing w:line="274" w:lineRule="exact"/>
    </w:pPr>
  </w:style>
  <w:style w:type="paragraph" w:customStyle="1" w:styleId="Style34">
    <w:name w:val="Style34"/>
    <w:basedOn w:val="a"/>
    <w:uiPriority w:val="99"/>
    <w:rsid w:val="004726A1"/>
    <w:pPr>
      <w:spacing w:line="278" w:lineRule="exact"/>
      <w:ind w:firstLine="466"/>
      <w:jc w:val="both"/>
    </w:pPr>
  </w:style>
  <w:style w:type="paragraph" w:customStyle="1" w:styleId="Style35">
    <w:name w:val="Style35"/>
    <w:basedOn w:val="a"/>
    <w:uiPriority w:val="99"/>
    <w:rsid w:val="004726A1"/>
    <w:pPr>
      <w:spacing w:line="276" w:lineRule="exact"/>
      <w:jc w:val="both"/>
    </w:pPr>
  </w:style>
  <w:style w:type="paragraph" w:customStyle="1" w:styleId="Style36">
    <w:name w:val="Style36"/>
    <w:basedOn w:val="a"/>
    <w:uiPriority w:val="99"/>
    <w:rsid w:val="004726A1"/>
    <w:pPr>
      <w:spacing w:line="274" w:lineRule="exact"/>
    </w:pPr>
  </w:style>
  <w:style w:type="paragraph" w:customStyle="1" w:styleId="Style37">
    <w:name w:val="Style37"/>
    <w:basedOn w:val="a"/>
    <w:uiPriority w:val="99"/>
    <w:rsid w:val="004726A1"/>
    <w:pPr>
      <w:spacing w:line="276" w:lineRule="exact"/>
      <w:ind w:firstLine="706"/>
      <w:jc w:val="both"/>
    </w:pPr>
  </w:style>
  <w:style w:type="paragraph" w:customStyle="1" w:styleId="Style38">
    <w:name w:val="Style38"/>
    <w:basedOn w:val="a"/>
    <w:uiPriority w:val="99"/>
    <w:rsid w:val="004726A1"/>
    <w:pPr>
      <w:spacing w:line="250" w:lineRule="exact"/>
      <w:jc w:val="both"/>
    </w:pPr>
  </w:style>
  <w:style w:type="paragraph" w:customStyle="1" w:styleId="Style39">
    <w:name w:val="Style39"/>
    <w:basedOn w:val="a"/>
    <w:uiPriority w:val="99"/>
    <w:rsid w:val="004726A1"/>
    <w:pPr>
      <w:spacing w:line="276" w:lineRule="exact"/>
      <w:ind w:firstLine="557"/>
    </w:pPr>
  </w:style>
  <w:style w:type="paragraph" w:customStyle="1" w:styleId="Style40">
    <w:name w:val="Style40"/>
    <w:basedOn w:val="a"/>
    <w:uiPriority w:val="99"/>
    <w:rsid w:val="004726A1"/>
    <w:pPr>
      <w:spacing w:line="274" w:lineRule="exact"/>
      <w:ind w:firstLine="466"/>
    </w:pPr>
  </w:style>
  <w:style w:type="paragraph" w:customStyle="1" w:styleId="Style41">
    <w:name w:val="Style41"/>
    <w:basedOn w:val="a"/>
    <w:uiPriority w:val="99"/>
    <w:rsid w:val="004726A1"/>
    <w:pPr>
      <w:spacing w:line="276" w:lineRule="exact"/>
      <w:ind w:firstLine="754"/>
    </w:pPr>
  </w:style>
  <w:style w:type="paragraph" w:customStyle="1" w:styleId="Style42">
    <w:name w:val="Style42"/>
    <w:basedOn w:val="a"/>
    <w:uiPriority w:val="99"/>
    <w:rsid w:val="004726A1"/>
    <w:pPr>
      <w:spacing w:line="274" w:lineRule="exact"/>
      <w:ind w:firstLine="1886"/>
    </w:pPr>
  </w:style>
  <w:style w:type="paragraph" w:customStyle="1" w:styleId="Style43">
    <w:name w:val="Style43"/>
    <w:basedOn w:val="a"/>
    <w:uiPriority w:val="99"/>
    <w:rsid w:val="004726A1"/>
    <w:pPr>
      <w:spacing w:line="276" w:lineRule="exact"/>
      <w:ind w:firstLine="370"/>
    </w:pPr>
  </w:style>
  <w:style w:type="paragraph" w:customStyle="1" w:styleId="Style44">
    <w:name w:val="Style44"/>
    <w:basedOn w:val="a"/>
    <w:uiPriority w:val="99"/>
    <w:rsid w:val="004726A1"/>
    <w:pPr>
      <w:spacing w:line="274" w:lineRule="exact"/>
      <w:ind w:firstLine="456"/>
    </w:pPr>
  </w:style>
  <w:style w:type="paragraph" w:customStyle="1" w:styleId="Style45">
    <w:name w:val="Style45"/>
    <w:basedOn w:val="a"/>
    <w:uiPriority w:val="99"/>
    <w:rsid w:val="004726A1"/>
    <w:pPr>
      <w:spacing w:line="274" w:lineRule="exact"/>
      <w:jc w:val="both"/>
    </w:pPr>
  </w:style>
  <w:style w:type="paragraph" w:customStyle="1" w:styleId="Style46">
    <w:name w:val="Style46"/>
    <w:basedOn w:val="a"/>
    <w:uiPriority w:val="99"/>
    <w:rsid w:val="004726A1"/>
  </w:style>
  <w:style w:type="paragraph" w:customStyle="1" w:styleId="Style47">
    <w:name w:val="Style47"/>
    <w:basedOn w:val="a"/>
    <w:uiPriority w:val="99"/>
    <w:rsid w:val="004726A1"/>
    <w:pPr>
      <w:spacing w:line="275" w:lineRule="exact"/>
    </w:pPr>
  </w:style>
  <w:style w:type="paragraph" w:customStyle="1" w:styleId="Style48">
    <w:name w:val="Style48"/>
    <w:basedOn w:val="a"/>
    <w:uiPriority w:val="99"/>
    <w:rsid w:val="004726A1"/>
    <w:pPr>
      <w:spacing w:line="278" w:lineRule="exact"/>
      <w:jc w:val="center"/>
    </w:pPr>
  </w:style>
  <w:style w:type="paragraph" w:customStyle="1" w:styleId="Style49">
    <w:name w:val="Style49"/>
    <w:basedOn w:val="a"/>
    <w:uiPriority w:val="99"/>
    <w:rsid w:val="004726A1"/>
    <w:pPr>
      <w:spacing w:line="274" w:lineRule="exact"/>
      <w:ind w:hanging="571"/>
    </w:pPr>
  </w:style>
  <w:style w:type="paragraph" w:customStyle="1" w:styleId="Style50">
    <w:name w:val="Style50"/>
    <w:basedOn w:val="a"/>
    <w:uiPriority w:val="99"/>
    <w:rsid w:val="004726A1"/>
    <w:pPr>
      <w:jc w:val="both"/>
    </w:pPr>
  </w:style>
  <w:style w:type="paragraph" w:customStyle="1" w:styleId="Style51">
    <w:name w:val="Style51"/>
    <w:basedOn w:val="a"/>
    <w:uiPriority w:val="99"/>
    <w:rsid w:val="004726A1"/>
    <w:pPr>
      <w:spacing w:line="275" w:lineRule="exact"/>
      <w:ind w:firstLine="466"/>
      <w:jc w:val="both"/>
    </w:pPr>
  </w:style>
  <w:style w:type="paragraph" w:customStyle="1" w:styleId="Style52">
    <w:name w:val="Style52"/>
    <w:basedOn w:val="a"/>
    <w:uiPriority w:val="99"/>
    <w:rsid w:val="004726A1"/>
    <w:pPr>
      <w:jc w:val="center"/>
    </w:pPr>
  </w:style>
  <w:style w:type="paragraph" w:customStyle="1" w:styleId="Style53">
    <w:name w:val="Style53"/>
    <w:basedOn w:val="a"/>
    <w:uiPriority w:val="99"/>
    <w:rsid w:val="004726A1"/>
    <w:pPr>
      <w:spacing w:line="293" w:lineRule="exact"/>
    </w:pPr>
  </w:style>
  <w:style w:type="paragraph" w:customStyle="1" w:styleId="Style54">
    <w:name w:val="Style54"/>
    <w:basedOn w:val="a"/>
    <w:uiPriority w:val="99"/>
    <w:rsid w:val="004726A1"/>
    <w:pPr>
      <w:spacing w:line="552" w:lineRule="exact"/>
      <w:jc w:val="center"/>
    </w:pPr>
  </w:style>
  <w:style w:type="paragraph" w:customStyle="1" w:styleId="Style55">
    <w:name w:val="Style55"/>
    <w:basedOn w:val="a"/>
    <w:uiPriority w:val="99"/>
    <w:rsid w:val="004726A1"/>
    <w:pPr>
      <w:spacing w:line="274" w:lineRule="exact"/>
      <w:ind w:firstLine="446"/>
    </w:pPr>
  </w:style>
  <w:style w:type="paragraph" w:customStyle="1" w:styleId="Style56">
    <w:name w:val="Style56"/>
    <w:basedOn w:val="a"/>
    <w:uiPriority w:val="99"/>
    <w:rsid w:val="004726A1"/>
    <w:pPr>
      <w:spacing w:line="276" w:lineRule="exact"/>
      <w:ind w:firstLine="706"/>
      <w:jc w:val="both"/>
    </w:pPr>
  </w:style>
  <w:style w:type="paragraph" w:customStyle="1" w:styleId="Style57">
    <w:name w:val="Style57"/>
    <w:basedOn w:val="a"/>
    <w:uiPriority w:val="99"/>
    <w:rsid w:val="004726A1"/>
    <w:pPr>
      <w:spacing w:line="274" w:lineRule="exact"/>
      <w:ind w:hanging="341"/>
    </w:pPr>
  </w:style>
  <w:style w:type="paragraph" w:customStyle="1" w:styleId="Style58">
    <w:name w:val="Style58"/>
    <w:basedOn w:val="a"/>
    <w:uiPriority w:val="99"/>
    <w:rsid w:val="004726A1"/>
    <w:pPr>
      <w:spacing w:line="274" w:lineRule="exact"/>
      <w:jc w:val="both"/>
    </w:pPr>
  </w:style>
  <w:style w:type="paragraph" w:customStyle="1" w:styleId="Style59">
    <w:name w:val="Style59"/>
    <w:basedOn w:val="a"/>
    <w:uiPriority w:val="99"/>
    <w:rsid w:val="004726A1"/>
  </w:style>
  <w:style w:type="paragraph" w:customStyle="1" w:styleId="Style60">
    <w:name w:val="Style60"/>
    <w:basedOn w:val="a"/>
    <w:uiPriority w:val="99"/>
    <w:rsid w:val="004726A1"/>
    <w:pPr>
      <w:spacing w:line="278" w:lineRule="exact"/>
      <w:ind w:hanging="355"/>
      <w:jc w:val="both"/>
    </w:pPr>
  </w:style>
  <w:style w:type="paragraph" w:customStyle="1" w:styleId="Style61">
    <w:name w:val="Style61"/>
    <w:basedOn w:val="a"/>
    <w:uiPriority w:val="99"/>
    <w:rsid w:val="004726A1"/>
    <w:pPr>
      <w:spacing w:line="27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726A1"/>
    <w:pPr>
      <w:spacing w:line="319" w:lineRule="exact"/>
      <w:ind w:hanging="528"/>
    </w:pPr>
  </w:style>
  <w:style w:type="paragraph" w:customStyle="1" w:styleId="Style63">
    <w:name w:val="Style63"/>
    <w:basedOn w:val="a"/>
    <w:uiPriority w:val="99"/>
    <w:rsid w:val="004726A1"/>
  </w:style>
  <w:style w:type="paragraph" w:customStyle="1" w:styleId="Style64">
    <w:name w:val="Style64"/>
    <w:basedOn w:val="a"/>
    <w:uiPriority w:val="99"/>
    <w:rsid w:val="004726A1"/>
    <w:pPr>
      <w:spacing w:line="283" w:lineRule="exact"/>
      <w:ind w:firstLine="1776"/>
    </w:pPr>
  </w:style>
  <w:style w:type="paragraph" w:customStyle="1" w:styleId="Style65">
    <w:name w:val="Style65"/>
    <w:basedOn w:val="a"/>
    <w:uiPriority w:val="99"/>
    <w:rsid w:val="004726A1"/>
    <w:pPr>
      <w:spacing w:line="274" w:lineRule="exact"/>
      <w:ind w:firstLine="466"/>
      <w:jc w:val="both"/>
    </w:pPr>
  </w:style>
  <w:style w:type="paragraph" w:customStyle="1" w:styleId="Style66">
    <w:name w:val="Style66"/>
    <w:basedOn w:val="a"/>
    <w:uiPriority w:val="99"/>
    <w:rsid w:val="004726A1"/>
    <w:pPr>
      <w:spacing w:line="275" w:lineRule="exact"/>
      <w:ind w:firstLine="187"/>
    </w:pPr>
  </w:style>
  <w:style w:type="paragraph" w:customStyle="1" w:styleId="Style67">
    <w:name w:val="Style67"/>
    <w:basedOn w:val="a"/>
    <w:uiPriority w:val="99"/>
    <w:rsid w:val="004726A1"/>
  </w:style>
  <w:style w:type="paragraph" w:customStyle="1" w:styleId="Style68">
    <w:name w:val="Style68"/>
    <w:basedOn w:val="a"/>
    <w:uiPriority w:val="99"/>
    <w:rsid w:val="004726A1"/>
    <w:pPr>
      <w:spacing w:line="322" w:lineRule="exact"/>
      <w:jc w:val="both"/>
    </w:pPr>
  </w:style>
  <w:style w:type="paragraph" w:customStyle="1" w:styleId="Style69">
    <w:name w:val="Style69"/>
    <w:basedOn w:val="a"/>
    <w:uiPriority w:val="99"/>
    <w:rsid w:val="004726A1"/>
    <w:pPr>
      <w:spacing w:line="276" w:lineRule="exact"/>
      <w:ind w:firstLine="778"/>
    </w:pPr>
  </w:style>
  <w:style w:type="paragraph" w:customStyle="1" w:styleId="Style70">
    <w:name w:val="Style70"/>
    <w:basedOn w:val="a"/>
    <w:uiPriority w:val="99"/>
    <w:rsid w:val="004726A1"/>
    <w:pPr>
      <w:spacing w:line="275" w:lineRule="exact"/>
      <w:ind w:firstLine="710"/>
      <w:jc w:val="both"/>
    </w:pPr>
  </w:style>
  <w:style w:type="paragraph" w:customStyle="1" w:styleId="Style71">
    <w:name w:val="Style71"/>
    <w:basedOn w:val="a"/>
    <w:uiPriority w:val="99"/>
    <w:rsid w:val="004726A1"/>
    <w:pPr>
      <w:spacing w:line="295" w:lineRule="exact"/>
      <w:ind w:hanging="710"/>
    </w:pPr>
  </w:style>
  <w:style w:type="paragraph" w:customStyle="1" w:styleId="Style72">
    <w:name w:val="Style72"/>
    <w:basedOn w:val="a"/>
    <w:uiPriority w:val="99"/>
    <w:rsid w:val="004726A1"/>
    <w:pPr>
      <w:spacing w:line="276" w:lineRule="exact"/>
      <w:ind w:firstLine="456"/>
    </w:pPr>
  </w:style>
  <w:style w:type="paragraph" w:customStyle="1" w:styleId="Style73">
    <w:name w:val="Style73"/>
    <w:basedOn w:val="a"/>
    <w:uiPriority w:val="99"/>
    <w:rsid w:val="004726A1"/>
    <w:pPr>
      <w:spacing w:line="278" w:lineRule="exact"/>
      <w:ind w:firstLine="725"/>
    </w:pPr>
  </w:style>
  <w:style w:type="paragraph" w:customStyle="1" w:styleId="Style74">
    <w:name w:val="Style74"/>
    <w:basedOn w:val="a"/>
    <w:uiPriority w:val="99"/>
    <w:rsid w:val="004726A1"/>
    <w:pPr>
      <w:spacing w:line="276" w:lineRule="exact"/>
      <w:ind w:firstLine="701"/>
    </w:pPr>
  </w:style>
  <w:style w:type="paragraph" w:customStyle="1" w:styleId="Style75">
    <w:name w:val="Style75"/>
    <w:basedOn w:val="a"/>
    <w:uiPriority w:val="99"/>
    <w:rsid w:val="004726A1"/>
  </w:style>
  <w:style w:type="paragraph" w:customStyle="1" w:styleId="Style76">
    <w:name w:val="Style76"/>
    <w:basedOn w:val="a"/>
    <w:uiPriority w:val="99"/>
    <w:rsid w:val="004726A1"/>
    <w:pPr>
      <w:spacing w:line="278" w:lineRule="exact"/>
      <w:ind w:firstLine="710"/>
      <w:jc w:val="both"/>
    </w:pPr>
  </w:style>
  <w:style w:type="paragraph" w:customStyle="1" w:styleId="Style77">
    <w:name w:val="Style77"/>
    <w:basedOn w:val="a"/>
    <w:uiPriority w:val="99"/>
    <w:rsid w:val="004726A1"/>
    <w:pPr>
      <w:spacing w:line="276" w:lineRule="exact"/>
      <w:ind w:firstLine="835"/>
    </w:pPr>
  </w:style>
  <w:style w:type="paragraph" w:customStyle="1" w:styleId="Style78">
    <w:name w:val="Style78"/>
    <w:basedOn w:val="a"/>
    <w:uiPriority w:val="99"/>
    <w:rsid w:val="004726A1"/>
  </w:style>
  <w:style w:type="paragraph" w:customStyle="1" w:styleId="Style79">
    <w:name w:val="Style79"/>
    <w:basedOn w:val="a"/>
    <w:uiPriority w:val="99"/>
    <w:rsid w:val="004726A1"/>
  </w:style>
  <w:style w:type="paragraph" w:customStyle="1" w:styleId="Style80">
    <w:name w:val="Style80"/>
    <w:basedOn w:val="a"/>
    <w:uiPriority w:val="99"/>
    <w:rsid w:val="004726A1"/>
    <w:pPr>
      <w:spacing w:line="283" w:lineRule="exact"/>
      <w:ind w:firstLine="3341"/>
    </w:pPr>
  </w:style>
  <w:style w:type="paragraph" w:customStyle="1" w:styleId="Style81">
    <w:name w:val="Style81"/>
    <w:basedOn w:val="a"/>
    <w:uiPriority w:val="99"/>
    <w:rsid w:val="004726A1"/>
    <w:pPr>
      <w:spacing w:line="276" w:lineRule="exact"/>
    </w:pPr>
  </w:style>
  <w:style w:type="paragraph" w:customStyle="1" w:styleId="Style82">
    <w:name w:val="Style82"/>
    <w:basedOn w:val="a"/>
    <w:uiPriority w:val="99"/>
    <w:rsid w:val="004726A1"/>
    <w:pPr>
      <w:spacing w:line="274" w:lineRule="exact"/>
    </w:pPr>
  </w:style>
  <w:style w:type="paragraph" w:customStyle="1" w:styleId="Style83">
    <w:name w:val="Style83"/>
    <w:basedOn w:val="a"/>
    <w:uiPriority w:val="99"/>
    <w:rsid w:val="004726A1"/>
    <w:pPr>
      <w:spacing w:line="276" w:lineRule="exact"/>
      <w:ind w:firstLine="350"/>
    </w:pPr>
  </w:style>
  <w:style w:type="paragraph" w:customStyle="1" w:styleId="Style84">
    <w:name w:val="Style84"/>
    <w:basedOn w:val="a"/>
    <w:uiPriority w:val="99"/>
    <w:rsid w:val="004726A1"/>
    <w:pPr>
      <w:spacing w:line="276" w:lineRule="exact"/>
      <w:ind w:firstLine="720"/>
    </w:pPr>
  </w:style>
  <w:style w:type="paragraph" w:customStyle="1" w:styleId="Style85">
    <w:name w:val="Style85"/>
    <w:basedOn w:val="a"/>
    <w:uiPriority w:val="99"/>
    <w:rsid w:val="004726A1"/>
  </w:style>
  <w:style w:type="paragraph" w:customStyle="1" w:styleId="Style86">
    <w:name w:val="Style86"/>
    <w:basedOn w:val="a"/>
    <w:uiPriority w:val="99"/>
    <w:rsid w:val="004726A1"/>
    <w:pPr>
      <w:spacing w:line="302" w:lineRule="exact"/>
      <w:ind w:hanging="1152"/>
    </w:pPr>
  </w:style>
  <w:style w:type="paragraph" w:customStyle="1" w:styleId="Style87">
    <w:name w:val="Style87"/>
    <w:basedOn w:val="a"/>
    <w:uiPriority w:val="99"/>
    <w:rsid w:val="004726A1"/>
    <w:pPr>
      <w:spacing w:line="288" w:lineRule="exact"/>
    </w:pPr>
  </w:style>
  <w:style w:type="paragraph" w:customStyle="1" w:styleId="Style88">
    <w:name w:val="Style88"/>
    <w:basedOn w:val="a"/>
    <w:uiPriority w:val="99"/>
    <w:rsid w:val="004726A1"/>
    <w:pPr>
      <w:spacing w:line="274" w:lineRule="exact"/>
    </w:pPr>
  </w:style>
  <w:style w:type="paragraph" w:customStyle="1" w:styleId="Style89">
    <w:name w:val="Style89"/>
    <w:basedOn w:val="a"/>
    <w:uiPriority w:val="99"/>
    <w:rsid w:val="004726A1"/>
  </w:style>
  <w:style w:type="paragraph" w:customStyle="1" w:styleId="Style90">
    <w:name w:val="Style90"/>
    <w:basedOn w:val="a"/>
    <w:uiPriority w:val="99"/>
    <w:rsid w:val="004726A1"/>
    <w:pPr>
      <w:spacing w:line="274" w:lineRule="exact"/>
      <w:ind w:firstLine="461"/>
      <w:jc w:val="both"/>
    </w:pPr>
  </w:style>
  <w:style w:type="paragraph" w:customStyle="1" w:styleId="Style91">
    <w:name w:val="Style91"/>
    <w:basedOn w:val="a"/>
    <w:uiPriority w:val="99"/>
    <w:rsid w:val="004726A1"/>
    <w:pPr>
      <w:spacing w:line="276" w:lineRule="exact"/>
      <w:ind w:firstLine="461"/>
    </w:pPr>
  </w:style>
  <w:style w:type="paragraph" w:customStyle="1" w:styleId="Style92">
    <w:name w:val="Style92"/>
    <w:basedOn w:val="a"/>
    <w:uiPriority w:val="99"/>
    <w:rsid w:val="004726A1"/>
  </w:style>
  <w:style w:type="paragraph" w:customStyle="1" w:styleId="Style93">
    <w:name w:val="Style93"/>
    <w:basedOn w:val="a"/>
    <w:uiPriority w:val="99"/>
    <w:rsid w:val="004726A1"/>
  </w:style>
  <w:style w:type="paragraph" w:customStyle="1" w:styleId="Style94">
    <w:name w:val="Style94"/>
    <w:basedOn w:val="a"/>
    <w:uiPriority w:val="99"/>
    <w:rsid w:val="004726A1"/>
    <w:pPr>
      <w:jc w:val="center"/>
    </w:pPr>
  </w:style>
  <w:style w:type="paragraph" w:customStyle="1" w:styleId="Style95">
    <w:name w:val="Style95"/>
    <w:basedOn w:val="a"/>
    <w:uiPriority w:val="99"/>
    <w:rsid w:val="004726A1"/>
    <w:pPr>
      <w:spacing w:line="276" w:lineRule="exact"/>
      <w:ind w:hanging="221"/>
    </w:pPr>
  </w:style>
  <w:style w:type="paragraph" w:customStyle="1" w:styleId="Style96">
    <w:name w:val="Style96"/>
    <w:basedOn w:val="a"/>
    <w:uiPriority w:val="99"/>
    <w:rsid w:val="004726A1"/>
  </w:style>
  <w:style w:type="paragraph" w:customStyle="1" w:styleId="Style97">
    <w:name w:val="Style97"/>
    <w:basedOn w:val="a"/>
    <w:uiPriority w:val="99"/>
    <w:rsid w:val="004726A1"/>
    <w:pPr>
      <w:spacing w:line="274" w:lineRule="exact"/>
      <w:ind w:hanging="557"/>
      <w:jc w:val="both"/>
    </w:pPr>
  </w:style>
  <w:style w:type="paragraph" w:customStyle="1" w:styleId="Style98">
    <w:name w:val="Style98"/>
    <w:basedOn w:val="a"/>
    <w:uiPriority w:val="99"/>
    <w:rsid w:val="004726A1"/>
    <w:pPr>
      <w:spacing w:line="276" w:lineRule="exact"/>
      <w:ind w:firstLine="456"/>
      <w:jc w:val="both"/>
    </w:pPr>
  </w:style>
  <w:style w:type="paragraph" w:customStyle="1" w:styleId="Style99">
    <w:name w:val="Style99"/>
    <w:basedOn w:val="a"/>
    <w:uiPriority w:val="99"/>
    <w:rsid w:val="004726A1"/>
    <w:pPr>
      <w:spacing w:line="278" w:lineRule="exact"/>
      <w:ind w:firstLine="317"/>
    </w:pPr>
  </w:style>
  <w:style w:type="paragraph" w:customStyle="1" w:styleId="Style100">
    <w:name w:val="Style100"/>
    <w:basedOn w:val="a"/>
    <w:uiPriority w:val="99"/>
    <w:rsid w:val="004726A1"/>
    <w:pPr>
      <w:spacing w:line="278" w:lineRule="exact"/>
      <w:ind w:firstLine="475"/>
      <w:jc w:val="both"/>
    </w:pPr>
  </w:style>
  <w:style w:type="paragraph" w:customStyle="1" w:styleId="Style101">
    <w:name w:val="Style101"/>
    <w:basedOn w:val="a"/>
    <w:uiPriority w:val="99"/>
    <w:rsid w:val="004726A1"/>
    <w:pPr>
      <w:spacing w:line="276" w:lineRule="exact"/>
      <w:ind w:firstLine="365"/>
    </w:pPr>
  </w:style>
  <w:style w:type="paragraph" w:customStyle="1" w:styleId="Style102">
    <w:name w:val="Style102"/>
    <w:basedOn w:val="a"/>
    <w:uiPriority w:val="99"/>
    <w:rsid w:val="004726A1"/>
  </w:style>
  <w:style w:type="paragraph" w:customStyle="1" w:styleId="Style103">
    <w:name w:val="Style103"/>
    <w:basedOn w:val="a"/>
    <w:uiPriority w:val="99"/>
    <w:rsid w:val="004726A1"/>
    <w:pPr>
      <w:spacing w:line="278" w:lineRule="exact"/>
      <w:ind w:firstLine="648"/>
    </w:pPr>
  </w:style>
  <w:style w:type="paragraph" w:customStyle="1" w:styleId="Style104">
    <w:name w:val="Style104"/>
    <w:basedOn w:val="a"/>
    <w:uiPriority w:val="99"/>
    <w:rsid w:val="004726A1"/>
    <w:pPr>
      <w:spacing w:line="276" w:lineRule="exact"/>
      <w:ind w:firstLine="730"/>
    </w:pPr>
  </w:style>
  <w:style w:type="paragraph" w:customStyle="1" w:styleId="Style105">
    <w:name w:val="Style105"/>
    <w:basedOn w:val="a"/>
    <w:uiPriority w:val="99"/>
    <w:rsid w:val="004726A1"/>
  </w:style>
  <w:style w:type="paragraph" w:customStyle="1" w:styleId="Style106">
    <w:name w:val="Style106"/>
    <w:basedOn w:val="a"/>
    <w:uiPriority w:val="99"/>
    <w:rsid w:val="004726A1"/>
    <w:pPr>
      <w:spacing w:line="278" w:lineRule="exact"/>
      <w:ind w:firstLine="706"/>
    </w:pPr>
  </w:style>
  <w:style w:type="paragraph" w:customStyle="1" w:styleId="Style107">
    <w:name w:val="Style107"/>
    <w:basedOn w:val="a"/>
    <w:uiPriority w:val="99"/>
    <w:rsid w:val="004726A1"/>
  </w:style>
  <w:style w:type="paragraph" w:customStyle="1" w:styleId="Style108">
    <w:name w:val="Style108"/>
    <w:basedOn w:val="a"/>
    <w:uiPriority w:val="99"/>
    <w:rsid w:val="004726A1"/>
    <w:pPr>
      <w:spacing w:line="276" w:lineRule="exact"/>
      <w:ind w:firstLine="730"/>
      <w:jc w:val="both"/>
    </w:pPr>
  </w:style>
  <w:style w:type="paragraph" w:customStyle="1" w:styleId="Style109">
    <w:name w:val="Style109"/>
    <w:basedOn w:val="a"/>
    <w:uiPriority w:val="99"/>
    <w:rsid w:val="004726A1"/>
    <w:pPr>
      <w:spacing w:line="293" w:lineRule="exact"/>
      <w:ind w:hanging="504"/>
    </w:pPr>
  </w:style>
  <w:style w:type="paragraph" w:customStyle="1" w:styleId="Style110">
    <w:name w:val="Style110"/>
    <w:basedOn w:val="a"/>
    <w:uiPriority w:val="99"/>
    <w:rsid w:val="004726A1"/>
    <w:pPr>
      <w:spacing w:line="278" w:lineRule="exact"/>
      <w:ind w:firstLine="442"/>
    </w:pPr>
  </w:style>
  <w:style w:type="paragraph" w:customStyle="1" w:styleId="Style111">
    <w:name w:val="Style111"/>
    <w:basedOn w:val="a"/>
    <w:uiPriority w:val="99"/>
    <w:rsid w:val="004726A1"/>
    <w:pPr>
      <w:spacing w:line="278" w:lineRule="exact"/>
      <w:jc w:val="both"/>
    </w:pPr>
  </w:style>
  <w:style w:type="paragraph" w:customStyle="1" w:styleId="Style112">
    <w:name w:val="Style112"/>
    <w:basedOn w:val="a"/>
    <w:uiPriority w:val="99"/>
    <w:rsid w:val="004726A1"/>
    <w:pPr>
      <w:jc w:val="center"/>
    </w:pPr>
  </w:style>
  <w:style w:type="paragraph" w:customStyle="1" w:styleId="Style113">
    <w:name w:val="Style113"/>
    <w:basedOn w:val="a"/>
    <w:uiPriority w:val="99"/>
    <w:rsid w:val="004726A1"/>
  </w:style>
  <w:style w:type="paragraph" w:customStyle="1" w:styleId="Style114">
    <w:name w:val="Style114"/>
    <w:basedOn w:val="a"/>
    <w:uiPriority w:val="99"/>
    <w:rsid w:val="004726A1"/>
    <w:pPr>
      <w:spacing w:line="274" w:lineRule="exact"/>
      <w:ind w:hanging="350"/>
      <w:jc w:val="both"/>
    </w:pPr>
  </w:style>
  <w:style w:type="paragraph" w:customStyle="1" w:styleId="Style115">
    <w:name w:val="Style115"/>
    <w:basedOn w:val="a"/>
    <w:uiPriority w:val="99"/>
    <w:rsid w:val="004726A1"/>
  </w:style>
  <w:style w:type="paragraph" w:customStyle="1" w:styleId="Style116">
    <w:name w:val="Style116"/>
    <w:basedOn w:val="a"/>
    <w:uiPriority w:val="99"/>
    <w:rsid w:val="004726A1"/>
    <w:pPr>
      <w:spacing w:line="278" w:lineRule="exact"/>
    </w:pPr>
  </w:style>
  <w:style w:type="paragraph" w:customStyle="1" w:styleId="Style117">
    <w:name w:val="Style117"/>
    <w:basedOn w:val="a"/>
    <w:uiPriority w:val="99"/>
    <w:rsid w:val="004726A1"/>
    <w:pPr>
      <w:spacing w:line="278" w:lineRule="exact"/>
      <w:jc w:val="both"/>
    </w:pPr>
  </w:style>
  <w:style w:type="paragraph" w:customStyle="1" w:styleId="Style118">
    <w:name w:val="Style118"/>
    <w:basedOn w:val="a"/>
    <w:uiPriority w:val="99"/>
    <w:rsid w:val="004726A1"/>
    <w:pPr>
      <w:spacing w:line="277" w:lineRule="exact"/>
      <w:ind w:firstLine="365"/>
      <w:jc w:val="both"/>
    </w:pPr>
  </w:style>
  <w:style w:type="paragraph" w:customStyle="1" w:styleId="Style119">
    <w:name w:val="Style119"/>
    <w:basedOn w:val="a"/>
    <w:uiPriority w:val="99"/>
    <w:rsid w:val="004726A1"/>
    <w:pPr>
      <w:spacing w:line="274" w:lineRule="exact"/>
      <w:ind w:hanging="350"/>
      <w:jc w:val="both"/>
    </w:pPr>
  </w:style>
  <w:style w:type="paragraph" w:customStyle="1" w:styleId="Style120">
    <w:name w:val="Style120"/>
    <w:basedOn w:val="a"/>
    <w:uiPriority w:val="99"/>
    <w:rsid w:val="004726A1"/>
    <w:pPr>
      <w:spacing w:line="276" w:lineRule="exact"/>
      <w:ind w:firstLine="720"/>
      <w:jc w:val="both"/>
    </w:pPr>
  </w:style>
  <w:style w:type="paragraph" w:customStyle="1" w:styleId="Style121">
    <w:name w:val="Style121"/>
    <w:basedOn w:val="a"/>
    <w:uiPriority w:val="99"/>
    <w:rsid w:val="004726A1"/>
    <w:pPr>
      <w:spacing w:line="278" w:lineRule="exact"/>
      <w:ind w:firstLine="442"/>
      <w:jc w:val="both"/>
    </w:pPr>
  </w:style>
  <w:style w:type="paragraph" w:customStyle="1" w:styleId="Style122">
    <w:name w:val="Style122"/>
    <w:basedOn w:val="a"/>
    <w:uiPriority w:val="99"/>
    <w:rsid w:val="004726A1"/>
  </w:style>
  <w:style w:type="paragraph" w:customStyle="1" w:styleId="Style123">
    <w:name w:val="Style123"/>
    <w:basedOn w:val="a"/>
    <w:uiPriority w:val="99"/>
    <w:rsid w:val="004726A1"/>
  </w:style>
  <w:style w:type="paragraph" w:customStyle="1" w:styleId="Style124">
    <w:name w:val="Style124"/>
    <w:basedOn w:val="a"/>
    <w:uiPriority w:val="99"/>
    <w:rsid w:val="004726A1"/>
    <w:pPr>
      <w:jc w:val="both"/>
    </w:pPr>
  </w:style>
  <w:style w:type="paragraph" w:customStyle="1" w:styleId="Style125">
    <w:name w:val="Style125"/>
    <w:basedOn w:val="a"/>
    <w:uiPriority w:val="99"/>
    <w:rsid w:val="004726A1"/>
    <w:pPr>
      <w:spacing w:line="278" w:lineRule="exact"/>
      <w:jc w:val="both"/>
    </w:pPr>
  </w:style>
  <w:style w:type="paragraph" w:customStyle="1" w:styleId="Style126">
    <w:name w:val="Style126"/>
    <w:basedOn w:val="a"/>
    <w:uiPriority w:val="99"/>
    <w:rsid w:val="004726A1"/>
  </w:style>
  <w:style w:type="paragraph" w:customStyle="1" w:styleId="Style127">
    <w:name w:val="Style127"/>
    <w:basedOn w:val="a"/>
    <w:uiPriority w:val="99"/>
    <w:rsid w:val="004726A1"/>
    <w:pPr>
      <w:spacing w:line="288" w:lineRule="exact"/>
      <w:ind w:firstLine="2962"/>
    </w:pPr>
  </w:style>
  <w:style w:type="paragraph" w:customStyle="1" w:styleId="Style128">
    <w:name w:val="Style128"/>
    <w:basedOn w:val="a"/>
    <w:uiPriority w:val="99"/>
    <w:rsid w:val="004726A1"/>
    <w:pPr>
      <w:spacing w:line="277" w:lineRule="exact"/>
      <w:jc w:val="both"/>
    </w:pPr>
  </w:style>
  <w:style w:type="paragraph" w:customStyle="1" w:styleId="Style129">
    <w:name w:val="Style129"/>
    <w:basedOn w:val="a"/>
    <w:uiPriority w:val="99"/>
    <w:rsid w:val="004726A1"/>
  </w:style>
  <w:style w:type="paragraph" w:customStyle="1" w:styleId="Style130">
    <w:name w:val="Style130"/>
    <w:basedOn w:val="a"/>
    <w:uiPriority w:val="99"/>
    <w:rsid w:val="004726A1"/>
    <w:pPr>
      <w:spacing w:line="277" w:lineRule="exact"/>
      <w:ind w:firstLine="797"/>
      <w:jc w:val="both"/>
    </w:pPr>
  </w:style>
  <w:style w:type="paragraph" w:customStyle="1" w:styleId="Style131">
    <w:name w:val="Style131"/>
    <w:basedOn w:val="a"/>
    <w:uiPriority w:val="99"/>
    <w:rsid w:val="004726A1"/>
    <w:pPr>
      <w:spacing w:line="275" w:lineRule="exact"/>
      <w:ind w:firstLine="2602"/>
    </w:pPr>
  </w:style>
  <w:style w:type="paragraph" w:customStyle="1" w:styleId="Style132">
    <w:name w:val="Style132"/>
    <w:basedOn w:val="a"/>
    <w:uiPriority w:val="99"/>
    <w:rsid w:val="004726A1"/>
    <w:pPr>
      <w:spacing w:line="283" w:lineRule="exact"/>
    </w:pPr>
  </w:style>
  <w:style w:type="paragraph" w:customStyle="1" w:styleId="Style133">
    <w:name w:val="Style133"/>
    <w:basedOn w:val="a"/>
    <w:uiPriority w:val="99"/>
    <w:rsid w:val="004726A1"/>
    <w:pPr>
      <w:spacing w:line="278" w:lineRule="exact"/>
      <w:jc w:val="both"/>
    </w:pPr>
  </w:style>
  <w:style w:type="paragraph" w:customStyle="1" w:styleId="Style134">
    <w:name w:val="Style134"/>
    <w:basedOn w:val="a"/>
    <w:uiPriority w:val="99"/>
    <w:rsid w:val="004726A1"/>
    <w:pPr>
      <w:spacing w:line="274" w:lineRule="exact"/>
    </w:pPr>
  </w:style>
  <w:style w:type="paragraph" w:customStyle="1" w:styleId="Style135">
    <w:name w:val="Style135"/>
    <w:basedOn w:val="a"/>
    <w:uiPriority w:val="99"/>
    <w:rsid w:val="004726A1"/>
  </w:style>
  <w:style w:type="paragraph" w:customStyle="1" w:styleId="Style136">
    <w:name w:val="Style136"/>
    <w:basedOn w:val="a"/>
    <w:uiPriority w:val="99"/>
    <w:rsid w:val="004726A1"/>
  </w:style>
  <w:style w:type="paragraph" w:customStyle="1" w:styleId="Style137">
    <w:name w:val="Style137"/>
    <w:basedOn w:val="a"/>
    <w:uiPriority w:val="99"/>
    <w:rsid w:val="004726A1"/>
    <w:pPr>
      <w:spacing w:line="278" w:lineRule="exact"/>
      <w:jc w:val="both"/>
    </w:pPr>
  </w:style>
  <w:style w:type="paragraph" w:customStyle="1" w:styleId="Style138">
    <w:name w:val="Style138"/>
    <w:basedOn w:val="a"/>
    <w:uiPriority w:val="99"/>
    <w:rsid w:val="004726A1"/>
  </w:style>
  <w:style w:type="paragraph" w:customStyle="1" w:styleId="Style139">
    <w:name w:val="Style139"/>
    <w:basedOn w:val="a"/>
    <w:uiPriority w:val="99"/>
    <w:rsid w:val="004726A1"/>
  </w:style>
  <w:style w:type="paragraph" w:customStyle="1" w:styleId="Style140">
    <w:name w:val="Style140"/>
    <w:basedOn w:val="a"/>
    <w:uiPriority w:val="99"/>
    <w:rsid w:val="004726A1"/>
  </w:style>
  <w:style w:type="paragraph" w:customStyle="1" w:styleId="Style141">
    <w:name w:val="Style141"/>
    <w:basedOn w:val="a"/>
    <w:uiPriority w:val="99"/>
    <w:rsid w:val="004726A1"/>
  </w:style>
  <w:style w:type="paragraph" w:customStyle="1" w:styleId="Style142">
    <w:name w:val="Style142"/>
    <w:basedOn w:val="a"/>
    <w:uiPriority w:val="99"/>
    <w:rsid w:val="004726A1"/>
    <w:pPr>
      <w:spacing w:line="278" w:lineRule="exact"/>
      <w:ind w:firstLine="456"/>
      <w:jc w:val="both"/>
    </w:pPr>
  </w:style>
  <w:style w:type="paragraph" w:customStyle="1" w:styleId="Style143">
    <w:name w:val="Style143"/>
    <w:basedOn w:val="a"/>
    <w:uiPriority w:val="99"/>
    <w:rsid w:val="004726A1"/>
  </w:style>
  <w:style w:type="paragraph" w:customStyle="1" w:styleId="Style144">
    <w:name w:val="Style144"/>
    <w:basedOn w:val="a"/>
    <w:uiPriority w:val="99"/>
    <w:rsid w:val="004726A1"/>
  </w:style>
  <w:style w:type="paragraph" w:customStyle="1" w:styleId="Style145">
    <w:name w:val="Style145"/>
    <w:basedOn w:val="a"/>
    <w:uiPriority w:val="99"/>
    <w:rsid w:val="004726A1"/>
  </w:style>
  <w:style w:type="paragraph" w:customStyle="1" w:styleId="Style146">
    <w:name w:val="Style146"/>
    <w:basedOn w:val="a"/>
    <w:uiPriority w:val="99"/>
    <w:rsid w:val="004726A1"/>
    <w:pPr>
      <w:spacing w:line="288" w:lineRule="exact"/>
      <w:ind w:hanging="576"/>
      <w:jc w:val="both"/>
    </w:pPr>
  </w:style>
  <w:style w:type="paragraph" w:customStyle="1" w:styleId="Style147">
    <w:name w:val="Style147"/>
    <w:basedOn w:val="a"/>
    <w:uiPriority w:val="99"/>
    <w:rsid w:val="004726A1"/>
    <w:pPr>
      <w:spacing w:line="276" w:lineRule="exact"/>
      <w:ind w:firstLine="893"/>
      <w:jc w:val="both"/>
    </w:pPr>
  </w:style>
  <w:style w:type="paragraph" w:customStyle="1" w:styleId="Style148">
    <w:name w:val="Style148"/>
    <w:basedOn w:val="a"/>
    <w:uiPriority w:val="99"/>
    <w:rsid w:val="004726A1"/>
    <w:pPr>
      <w:spacing w:line="275" w:lineRule="exact"/>
      <w:ind w:firstLine="461"/>
    </w:pPr>
  </w:style>
  <w:style w:type="paragraph" w:customStyle="1" w:styleId="Style149">
    <w:name w:val="Style149"/>
    <w:basedOn w:val="a"/>
    <w:uiPriority w:val="99"/>
    <w:rsid w:val="004726A1"/>
  </w:style>
  <w:style w:type="paragraph" w:customStyle="1" w:styleId="Style150">
    <w:name w:val="Style150"/>
    <w:basedOn w:val="a"/>
    <w:uiPriority w:val="99"/>
    <w:rsid w:val="004726A1"/>
    <w:pPr>
      <w:spacing w:line="276" w:lineRule="exact"/>
      <w:ind w:hanging="547"/>
    </w:pPr>
  </w:style>
  <w:style w:type="paragraph" w:customStyle="1" w:styleId="Style151">
    <w:name w:val="Style151"/>
    <w:basedOn w:val="a"/>
    <w:uiPriority w:val="99"/>
    <w:rsid w:val="004726A1"/>
    <w:pPr>
      <w:spacing w:line="278" w:lineRule="exact"/>
      <w:ind w:firstLine="461"/>
      <w:jc w:val="both"/>
    </w:pPr>
  </w:style>
  <w:style w:type="paragraph" w:customStyle="1" w:styleId="Style152">
    <w:name w:val="Style152"/>
    <w:basedOn w:val="a"/>
    <w:uiPriority w:val="99"/>
    <w:rsid w:val="004726A1"/>
    <w:pPr>
      <w:spacing w:line="276" w:lineRule="exact"/>
      <w:ind w:firstLine="494"/>
    </w:pPr>
  </w:style>
  <w:style w:type="paragraph" w:customStyle="1" w:styleId="Style153">
    <w:name w:val="Style153"/>
    <w:basedOn w:val="a"/>
    <w:uiPriority w:val="99"/>
    <w:rsid w:val="004726A1"/>
    <w:pPr>
      <w:spacing w:line="276" w:lineRule="exact"/>
      <w:ind w:firstLine="456"/>
      <w:jc w:val="both"/>
    </w:pPr>
  </w:style>
  <w:style w:type="paragraph" w:customStyle="1" w:styleId="Style154">
    <w:name w:val="Style154"/>
    <w:basedOn w:val="a"/>
    <w:uiPriority w:val="99"/>
    <w:rsid w:val="004726A1"/>
    <w:pPr>
      <w:spacing w:line="274" w:lineRule="exact"/>
      <w:ind w:hanging="720"/>
    </w:pPr>
  </w:style>
  <w:style w:type="paragraph" w:customStyle="1" w:styleId="Style155">
    <w:name w:val="Style155"/>
    <w:basedOn w:val="a"/>
    <w:uiPriority w:val="99"/>
    <w:rsid w:val="004726A1"/>
  </w:style>
  <w:style w:type="paragraph" w:customStyle="1" w:styleId="Style156">
    <w:name w:val="Style156"/>
    <w:basedOn w:val="a"/>
    <w:uiPriority w:val="99"/>
    <w:rsid w:val="004726A1"/>
    <w:pPr>
      <w:spacing w:line="276" w:lineRule="exact"/>
      <w:ind w:firstLine="134"/>
      <w:jc w:val="both"/>
    </w:pPr>
  </w:style>
  <w:style w:type="paragraph" w:customStyle="1" w:styleId="Style157">
    <w:name w:val="Style157"/>
    <w:basedOn w:val="a"/>
    <w:uiPriority w:val="99"/>
    <w:rsid w:val="004726A1"/>
  </w:style>
  <w:style w:type="paragraph" w:customStyle="1" w:styleId="Style158">
    <w:name w:val="Style158"/>
    <w:basedOn w:val="a"/>
    <w:uiPriority w:val="99"/>
    <w:rsid w:val="004726A1"/>
    <w:pPr>
      <w:spacing w:line="274" w:lineRule="exact"/>
      <w:ind w:firstLine="350"/>
    </w:pPr>
  </w:style>
  <w:style w:type="paragraph" w:customStyle="1" w:styleId="Style159">
    <w:name w:val="Style159"/>
    <w:basedOn w:val="a"/>
    <w:uiPriority w:val="99"/>
    <w:rsid w:val="004726A1"/>
    <w:pPr>
      <w:spacing w:line="232" w:lineRule="exact"/>
    </w:pPr>
  </w:style>
  <w:style w:type="paragraph" w:customStyle="1" w:styleId="Style160">
    <w:name w:val="Style160"/>
    <w:basedOn w:val="a"/>
    <w:uiPriority w:val="99"/>
    <w:rsid w:val="004726A1"/>
    <w:pPr>
      <w:jc w:val="center"/>
    </w:pPr>
  </w:style>
  <w:style w:type="paragraph" w:customStyle="1" w:styleId="Style161">
    <w:name w:val="Style161"/>
    <w:basedOn w:val="a"/>
    <w:uiPriority w:val="99"/>
    <w:rsid w:val="004726A1"/>
    <w:pPr>
      <w:spacing w:line="274" w:lineRule="exact"/>
      <w:ind w:hanging="355"/>
      <w:jc w:val="both"/>
    </w:pPr>
  </w:style>
  <w:style w:type="paragraph" w:customStyle="1" w:styleId="Style162">
    <w:name w:val="Style162"/>
    <w:basedOn w:val="a"/>
    <w:uiPriority w:val="99"/>
    <w:rsid w:val="004726A1"/>
  </w:style>
  <w:style w:type="paragraph" w:customStyle="1" w:styleId="Style163">
    <w:name w:val="Style163"/>
    <w:basedOn w:val="a"/>
    <w:uiPriority w:val="99"/>
    <w:rsid w:val="004726A1"/>
  </w:style>
  <w:style w:type="paragraph" w:customStyle="1" w:styleId="Style164">
    <w:name w:val="Style164"/>
    <w:basedOn w:val="a"/>
    <w:uiPriority w:val="99"/>
    <w:rsid w:val="004726A1"/>
    <w:pPr>
      <w:spacing w:line="278" w:lineRule="exact"/>
      <w:ind w:firstLine="259"/>
    </w:pPr>
  </w:style>
  <w:style w:type="paragraph" w:customStyle="1" w:styleId="Style165">
    <w:name w:val="Style165"/>
    <w:basedOn w:val="a"/>
    <w:uiPriority w:val="99"/>
    <w:rsid w:val="004726A1"/>
    <w:pPr>
      <w:spacing w:line="276" w:lineRule="exact"/>
      <w:ind w:firstLine="226"/>
      <w:jc w:val="both"/>
    </w:pPr>
  </w:style>
  <w:style w:type="paragraph" w:customStyle="1" w:styleId="Style166">
    <w:name w:val="Style166"/>
    <w:basedOn w:val="a"/>
    <w:uiPriority w:val="99"/>
    <w:rsid w:val="004726A1"/>
    <w:pPr>
      <w:spacing w:line="274" w:lineRule="exact"/>
      <w:ind w:firstLine="110"/>
      <w:jc w:val="both"/>
    </w:pPr>
  </w:style>
  <w:style w:type="paragraph" w:customStyle="1" w:styleId="Style167">
    <w:name w:val="Style167"/>
    <w:basedOn w:val="a"/>
    <w:uiPriority w:val="99"/>
    <w:rsid w:val="004726A1"/>
    <w:pPr>
      <w:spacing w:line="274" w:lineRule="exact"/>
      <w:ind w:firstLine="360"/>
      <w:jc w:val="both"/>
    </w:pPr>
  </w:style>
  <w:style w:type="paragraph" w:customStyle="1" w:styleId="Style168">
    <w:name w:val="Style168"/>
    <w:basedOn w:val="a"/>
    <w:uiPriority w:val="99"/>
    <w:rsid w:val="004726A1"/>
    <w:pPr>
      <w:spacing w:line="274" w:lineRule="exact"/>
    </w:pPr>
  </w:style>
  <w:style w:type="paragraph" w:customStyle="1" w:styleId="Style169">
    <w:name w:val="Style169"/>
    <w:basedOn w:val="a"/>
    <w:uiPriority w:val="99"/>
    <w:rsid w:val="004726A1"/>
    <w:pPr>
      <w:spacing w:line="276" w:lineRule="exact"/>
      <w:ind w:firstLine="710"/>
    </w:pPr>
  </w:style>
  <w:style w:type="paragraph" w:customStyle="1" w:styleId="Style170">
    <w:name w:val="Style170"/>
    <w:basedOn w:val="a"/>
    <w:uiPriority w:val="99"/>
    <w:rsid w:val="004726A1"/>
  </w:style>
  <w:style w:type="paragraph" w:customStyle="1" w:styleId="Style171">
    <w:name w:val="Style171"/>
    <w:basedOn w:val="a"/>
    <w:uiPriority w:val="99"/>
    <w:rsid w:val="004726A1"/>
    <w:pPr>
      <w:spacing w:line="274" w:lineRule="exact"/>
      <w:jc w:val="both"/>
    </w:pPr>
  </w:style>
  <w:style w:type="paragraph" w:customStyle="1" w:styleId="Style172">
    <w:name w:val="Style172"/>
    <w:basedOn w:val="a"/>
    <w:uiPriority w:val="99"/>
    <w:rsid w:val="004726A1"/>
    <w:pPr>
      <w:spacing w:line="828" w:lineRule="exact"/>
    </w:pPr>
  </w:style>
  <w:style w:type="paragraph" w:customStyle="1" w:styleId="Style173">
    <w:name w:val="Style173"/>
    <w:basedOn w:val="a"/>
    <w:uiPriority w:val="99"/>
    <w:rsid w:val="004726A1"/>
    <w:pPr>
      <w:spacing w:line="276" w:lineRule="exact"/>
      <w:ind w:firstLine="168"/>
    </w:pPr>
  </w:style>
  <w:style w:type="paragraph" w:customStyle="1" w:styleId="Style174">
    <w:name w:val="Style174"/>
    <w:basedOn w:val="a"/>
    <w:uiPriority w:val="99"/>
    <w:rsid w:val="004726A1"/>
    <w:pPr>
      <w:spacing w:line="277" w:lineRule="exact"/>
      <w:ind w:firstLine="77"/>
    </w:pPr>
  </w:style>
  <w:style w:type="paragraph" w:customStyle="1" w:styleId="Style175">
    <w:name w:val="Style175"/>
    <w:basedOn w:val="a"/>
    <w:uiPriority w:val="99"/>
    <w:rsid w:val="004726A1"/>
    <w:pPr>
      <w:spacing w:line="278" w:lineRule="exact"/>
      <w:ind w:hanging="552"/>
      <w:jc w:val="both"/>
    </w:pPr>
  </w:style>
  <w:style w:type="paragraph" w:customStyle="1" w:styleId="Style176">
    <w:name w:val="Style176"/>
    <w:basedOn w:val="a"/>
    <w:uiPriority w:val="99"/>
    <w:rsid w:val="004726A1"/>
  </w:style>
  <w:style w:type="paragraph" w:customStyle="1" w:styleId="Style177">
    <w:name w:val="Style177"/>
    <w:basedOn w:val="a"/>
    <w:uiPriority w:val="99"/>
    <w:rsid w:val="004726A1"/>
    <w:pPr>
      <w:spacing w:line="274" w:lineRule="exact"/>
      <w:ind w:firstLine="149"/>
    </w:pPr>
  </w:style>
  <w:style w:type="paragraph" w:customStyle="1" w:styleId="Style178">
    <w:name w:val="Style178"/>
    <w:basedOn w:val="a"/>
    <w:uiPriority w:val="99"/>
    <w:rsid w:val="004726A1"/>
    <w:pPr>
      <w:spacing w:line="278" w:lineRule="exact"/>
      <w:ind w:hanging="350"/>
    </w:pPr>
  </w:style>
  <w:style w:type="paragraph" w:customStyle="1" w:styleId="Style179">
    <w:name w:val="Style179"/>
    <w:basedOn w:val="a"/>
    <w:uiPriority w:val="99"/>
    <w:rsid w:val="004726A1"/>
    <w:pPr>
      <w:spacing w:line="274" w:lineRule="exact"/>
      <w:ind w:hanging="566"/>
    </w:pPr>
  </w:style>
  <w:style w:type="paragraph" w:customStyle="1" w:styleId="Style180">
    <w:name w:val="Style180"/>
    <w:basedOn w:val="a"/>
    <w:uiPriority w:val="99"/>
    <w:rsid w:val="004726A1"/>
    <w:pPr>
      <w:jc w:val="both"/>
    </w:pPr>
  </w:style>
  <w:style w:type="paragraph" w:customStyle="1" w:styleId="Style181">
    <w:name w:val="Style181"/>
    <w:basedOn w:val="a"/>
    <w:uiPriority w:val="99"/>
    <w:rsid w:val="004726A1"/>
  </w:style>
  <w:style w:type="paragraph" w:customStyle="1" w:styleId="Style182">
    <w:name w:val="Style182"/>
    <w:basedOn w:val="a"/>
    <w:uiPriority w:val="99"/>
    <w:rsid w:val="004726A1"/>
    <w:pPr>
      <w:spacing w:line="317" w:lineRule="exact"/>
      <w:ind w:hanging="797"/>
    </w:pPr>
  </w:style>
  <w:style w:type="paragraph" w:customStyle="1" w:styleId="Style183">
    <w:name w:val="Style183"/>
    <w:basedOn w:val="a"/>
    <w:uiPriority w:val="99"/>
    <w:rsid w:val="004726A1"/>
  </w:style>
  <w:style w:type="paragraph" w:customStyle="1" w:styleId="Style184">
    <w:name w:val="Style184"/>
    <w:basedOn w:val="a"/>
    <w:uiPriority w:val="99"/>
    <w:rsid w:val="004726A1"/>
    <w:pPr>
      <w:spacing w:line="274" w:lineRule="exact"/>
      <w:ind w:hanging="278"/>
    </w:pPr>
  </w:style>
  <w:style w:type="paragraph" w:customStyle="1" w:styleId="Style185">
    <w:name w:val="Style185"/>
    <w:basedOn w:val="a"/>
    <w:uiPriority w:val="99"/>
    <w:rsid w:val="004726A1"/>
    <w:pPr>
      <w:spacing w:line="274" w:lineRule="exact"/>
      <w:jc w:val="center"/>
    </w:pPr>
  </w:style>
  <w:style w:type="paragraph" w:customStyle="1" w:styleId="Style186">
    <w:name w:val="Style186"/>
    <w:basedOn w:val="a"/>
    <w:uiPriority w:val="99"/>
    <w:rsid w:val="004726A1"/>
  </w:style>
  <w:style w:type="paragraph" w:customStyle="1" w:styleId="Style187">
    <w:name w:val="Style187"/>
    <w:basedOn w:val="a"/>
    <w:uiPriority w:val="99"/>
    <w:rsid w:val="004726A1"/>
  </w:style>
  <w:style w:type="paragraph" w:customStyle="1" w:styleId="Style188">
    <w:name w:val="Style188"/>
    <w:basedOn w:val="a"/>
    <w:uiPriority w:val="99"/>
    <w:rsid w:val="004726A1"/>
    <w:pPr>
      <w:spacing w:line="274" w:lineRule="exact"/>
      <w:ind w:hanging="1853"/>
    </w:pPr>
  </w:style>
  <w:style w:type="paragraph" w:customStyle="1" w:styleId="Style189">
    <w:name w:val="Style189"/>
    <w:basedOn w:val="a"/>
    <w:uiPriority w:val="99"/>
    <w:rsid w:val="004726A1"/>
    <w:pPr>
      <w:spacing w:line="276" w:lineRule="exact"/>
      <w:ind w:firstLine="456"/>
      <w:jc w:val="both"/>
    </w:pPr>
  </w:style>
  <w:style w:type="paragraph" w:customStyle="1" w:styleId="Style190">
    <w:name w:val="Style190"/>
    <w:basedOn w:val="a"/>
    <w:uiPriority w:val="99"/>
    <w:rsid w:val="004726A1"/>
    <w:pPr>
      <w:spacing w:line="278" w:lineRule="exact"/>
      <w:jc w:val="both"/>
    </w:pPr>
  </w:style>
  <w:style w:type="paragraph" w:customStyle="1" w:styleId="Style191">
    <w:name w:val="Style191"/>
    <w:basedOn w:val="a"/>
    <w:uiPriority w:val="99"/>
    <w:rsid w:val="004726A1"/>
    <w:pPr>
      <w:spacing w:line="230" w:lineRule="exact"/>
      <w:jc w:val="center"/>
    </w:pPr>
  </w:style>
  <w:style w:type="paragraph" w:customStyle="1" w:styleId="Style192">
    <w:name w:val="Style192"/>
    <w:basedOn w:val="a"/>
    <w:uiPriority w:val="99"/>
    <w:rsid w:val="004726A1"/>
    <w:pPr>
      <w:spacing w:line="274" w:lineRule="exact"/>
      <w:ind w:firstLine="480"/>
      <w:jc w:val="both"/>
    </w:pPr>
  </w:style>
  <w:style w:type="paragraph" w:customStyle="1" w:styleId="Style193">
    <w:name w:val="Style193"/>
    <w:basedOn w:val="a"/>
    <w:uiPriority w:val="99"/>
    <w:rsid w:val="004726A1"/>
    <w:pPr>
      <w:spacing w:line="274" w:lineRule="exact"/>
      <w:ind w:firstLine="250"/>
    </w:pPr>
  </w:style>
  <w:style w:type="paragraph" w:customStyle="1" w:styleId="Style194">
    <w:name w:val="Style194"/>
    <w:basedOn w:val="a"/>
    <w:uiPriority w:val="99"/>
    <w:rsid w:val="004726A1"/>
    <w:pPr>
      <w:spacing w:line="269" w:lineRule="exact"/>
      <w:jc w:val="center"/>
    </w:pPr>
  </w:style>
  <w:style w:type="paragraph" w:customStyle="1" w:styleId="Style195">
    <w:name w:val="Style195"/>
    <w:basedOn w:val="a"/>
    <w:uiPriority w:val="99"/>
    <w:rsid w:val="004726A1"/>
  </w:style>
  <w:style w:type="paragraph" w:customStyle="1" w:styleId="Style196">
    <w:name w:val="Style196"/>
    <w:basedOn w:val="a"/>
    <w:uiPriority w:val="99"/>
    <w:rsid w:val="004726A1"/>
    <w:pPr>
      <w:spacing w:line="278" w:lineRule="exact"/>
      <w:ind w:firstLine="907"/>
    </w:pPr>
  </w:style>
  <w:style w:type="paragraph" w:customStyle="1" w:styleId="Style197">
    <w:name w:val="Style197"/>
    <w:basedOn w:val="a"/>
    <w:uiPriority w:val="99"/>
    <w:rsid w:val="004726A1"/>
    <w:pPr>
      <w:spacing w:line="278" w:lineRule="exact"/>
      <w:ind w:firstLine="1421"/>
    </w:pPr>
  </w:style>
  <w:style w:type="paragraph" w:customStyle="1" w:styleId="Style198">
    <w:name w:val="Style198"/>
    <w:basedOn w:val="a"/>
    <w:uiPriority w:val="99"/>
    <w:rsid w:val="004726A1"/>
    <w:pPr>
      <w:spacing w:line="254" w:lineRule="exact"/>
      <w:ind w:firstLine="360"/>
    </w:pPr>
  </w:style>
  <w:style w:type="paragraph" w:customStyle="1" w:styleId="Style199">
    <w:name w:val="Style199"/>
    <w:basedOn w:val="a"/>
    <w:uiPriority w:val="99"/>
    <w:rsid w:val="004726A1"/>
    <w:pPr>
      <w:spacing w:line="254" w:lineRule="exact"/>
      <w:ind w:hanging="341"/>
    </w:pPr>
  </w:style>
  <w:style w:type="paragraph" w:customStyle="1" w:styleId="Style200">
    <w:name w:val="Style200"/>
    <w:basedOn w:val="a"/>
    <w:uiPriority w:val="99"/>
    <w:rsid w:val="004726A1"/>
    <w:pPr>
      <w:spacing w:line="274" w:lineRule="exact"/>
      <w:ind w:firstLine="696"/>
    </w:pPr>
  </w:style>
  <w:style w:type="paragraph" w:customStyle="1" w:styleId="Style201">
    <w:name w:val="Style201"/>
    <w:basedOn w:val="a"/>
    <w:uiPriority w:val="99"/>
    <w:rsid w:val="004726A1"/>
    <w:pPr>
      <w:spacing w:line="275" w:lineRule="exact"/>
      <w:ind w:firstLine="182"/>
    </w:pPr>
  </w:style>
  <w:style w:type="paragraph" w:customStyle="1" w:styleId="Style202">
    <w:name w:val="Style202"/>
    <w:basedOn w:val="a"/>
    <w:uiPriority w:val="99"/>
    <w:rsid w:val="004726A1"/>
    <w:pPr>
      <w:spacing w:line="276" w:lineRule="exact"/>
      <w:ind w:firstLine="96"/>
    </w:pPr>
  </w:style>
  <w:style w:type="paragraph" w:customStyle="1" w:styleId="Style203">
    <w:name w:val="Style203"/>
    <w:basedOn w:val="a"/>
    <w:uiPriority w:val="99"/>
    <w:rsid w:val="004726A1"/>
    <w:pPr>
      <w:spacing w:line="235" w:lineRule="exact"/>
    </w:pPr>
  </w:style>
  <w:style w:type="paragraph" w:customStyle="1" w:styleId="Style204">
    <w:name w:val="Style204"/>
    <w:basedOn w:val="a"/>
    <w:uiPriority w:val="99"/>
    <w:rsid w:val="004726A1"/>
    <w:pPr>
      <w:spacing w:line="276" w:lineRule="exact"/>
    </w:pPr>
  </w:style>
  <w:style w:type="paragraph" w:customStyle="1" w:styleId="Style205">
    <w:name w:val="Style205"/>
    <w:basedOn w:val="a"/>
    <w:uiPriority w:val="99"/>
    <w:rsid w:val="004726A1"/>
    <w:pPr>
      <w:spacing w:line="226" w:lineRule="exact"/>
      <w:ind w:firstLine="67"/>
    </w:pPr>
  </w:style>
  <w:style w:type="paragraph" w:customStyle="1" w:styleId="Style206">
    <w:name w:val="Style206"/>
    <w:basedOn w:val="a"/>
    <w:uiPriority w:val="99"/>
    <w:rsid w:val="004726A1"/>
  </w:style>
  <w:style w:type="paragraph" w:customStyle="1" w:styleId="Style207">
    <w:name w:val="Style207"/>
    <w:basedOn w:val="a"/>
    <w:uiPriority w:val="99"/>
    <w:rsid w:val="004726A1"/>
    <w:pPr>
      <w:spacing w:line="276" w:lineRule="exact"/>
      <w:jc w:val="both"/>
    </w:pPr>
  </w:style>
  <w:style w:type="paragraph" w:customStyle="1" w:styleId="Style208">
    <w:name w:val="Style208"/>
    <w:basedOn w:val="a"/>
    <w:uiPriority w:val="99"/>
    <w:rsid w:val="004726A1"/>
    <w:pPr>
      <w:spacing w:line="274" w:lineRule="exact"/>
      <w:ind w:firstLine="456"/>
      <w:jc w:val="both"/>
    </w:pPr>
  </w:style>
  <w:style w:type="paragraph" w:customStyle="1" w:styleId="Style209">
    <w:name w:val="Style209"/>
    <w:basedOn w:val="a"/>
    <w:uiPriority w:val="99"/>
    <w:rsid w:val="004726A1"/>
    <w:pPr>
      <w:spacing w:line="275" w:lineRule="exact"/>
    </w:pPr>
  </w:style>
  <w:style w:type="paragraph" w:customStyle="1" w:styleId="Style210">
    <w:name w:val="Style210"/>
    <w:basedOn w:val="a"/>
    <w:uiPriority w:val="99"/>
    <w:rsid w:val="004726A1"/>
    <w:pPr>
      <w:spacing w:line="254" w:lineRule="exact"/>
      <w:ind w:firstLine="182"/>
      <w:jc w:val="both"/>
    </w:pPr>
  </w:style>
  <w:style w:type="paragraph" w:customStyle="1" w:styleId="Style211">
    <w:name w:val="Style211"/>
    <w:basedOn w:val="a"/>
    <w:uiPriority w:val="99"/>
    <w:rsid w:val="004726A1"/>
    <w:pPr>
      <w:spacing w:line="276" w:lineRule="exact"/>
      <w:ind w:firstLine="725"/>
    </w:pPr>
  </w:style>
  <w:style w:type="character" w:customStyle="1" w:styleId="FontStyle213">
    <w:name w:val="Font Style213"/>
    <w:uiPriority w:val="99"/>
    <w:rsid w:val="004726A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214">
    <w:name w:val="Font Style214"/>
    <w:uiPriority w:val="99"/>
    <w:rsid w:val="004726A1"/>
    <w:rPr>
      <w:rFonts w:ascii="Arial" w:hAnsi="Arial" w:cs="Arial" w:hint="default"/>
      <w:b/>
      <w:bCs/>
      <w:sz w:val="22"/>
      <w:szCs w:val="22"/>
    </w:rPr>
  </w:style>
  <w:style w:type="character" w:customStyle="1" w:styleId="FontStyle215">
    <w:name w:val="Font Style215"/>
    <w:uiPriority w:val="99"/>
    <w:rsid w:val="004726A1"/>
    <w:rPr>
      <w:rFonts w:ascii="Times New Roman" w:hAnsi="Times New Roman" w:cs="Times New Roman" w:hint="default"/>
      <w:sz w:val="20"/>
      <w:szCs w:val="20"/>
    </w:rPr>
  </w:style>
  <w:style w:type="character" w:customStyle="1" w:styleId="FontStyle216">
    <w:name w:val="Font Style216"/>
    <w:uiPriority w:val="99"/>
    <w:rsid w:val="004726A1"/>
    <w:rPr>
      <w:rFonts w:ascii="Times New Roman" w:hAnsi="Times New Roman" w:cs="Times New Roman" w:hint="default"/>
      <w:sz w:val="26"/>
      <w:szCs w:val="26"/>
    </w:rPr>
  </w:style>
  <w:style w:type="character" w:customStyle="1" w:styleId="FontStyle217">
    <w:name w:val="Font Style217"/>
    <w:uiPriority w:val="99"/>
    <w:rsid w:val="004726A1"/>
    <w:rPr>
      <w:rFonts w:ascii="Arial" w:hAnsi="Arial" w:cs="Arial" w:hint="default"/>
      <w:b/>
      <w:bCs/>
      <w:sz w:val="26"/>
      <w:szCs w:val="26"/>
    </w:rPr>
  </w:style>
  <w:style w:type="character" w:customStyle="1" w:styleId="FontStyle218">
    <w:name w:val="Font Style218"/>
    <w:uiPriority w:val="99"/>
    <w:rsid w:val="004726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19">
    <w:name w:val="Font Style219"/>
    <w:uiPriority w:val="99"/>
    <w:rsid w:val="004726A1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220">
    <w:name w:val="Font Style220"/>
    <w:uiPriority w:val="99"/>
    <w:rsid w:val="004726A1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221">
    <w:name w:val="Font Style221"/>
    <w:uiPriority w:val="99"/>
    <w:rsid w:val="004726A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uiPriority w:val="99"/>
    <w:rsid w:val="004726A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uiPriority w:val="99"/>
    <w:rsid w:val="004726A1"/>
    <w:rPr>
      <w:rFonts w:ascii="Times New Roman" w:hAnsi="Times New Roman" w:cs="Times New Roman" w:hint="default"/>
      <w:sz w:val="22"/>
      <w:szCs w:val="22"/>
    </w:rPr>
  </w:style>
  <w:style w:type="character" w:customStyle="1" w:styleId="FontStyle224">
    <w:name w:val="Font Style224"/>
    <w:uiPriority w:val="99"/>
    <w:rsid w:val="004726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5">
    <w:name w:val="Font Style225"/>
    <w:uiPriority w:val="99"/>
    <w:rsid w:val="004726A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6">
    <w:name w:val="Font Style226"/>
    <w:uiPriority w:val="99"/>
    <w:rsid w:val="004726A1"/>
    <w:rPr>
      <w:rFonts w:ascii="Book Antiqua" w:hAnsi="Book Antiqua" w:cs="Book Antiqua" w:hint="default"/>
      <w:i/>
      <w:iCs/>
      <w:sz w:val="20"/>
      <w:szCs w:val="20"/>
    </w:rPr>
  </w:style>
  <w:style w:type="character" w:customStyle="1" w:styleId="FontStyle227">
    <w:name w:val="Font Style227"/>
    <w:uiPriority w:val="99"/>
    <w:rsid w:val="004726A1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228">
    <w:name w:val="Font Style228"/>
    <w:uiPriority w:val="99"/>
    <w:rsid w:val="004726A1"/>
    <w:rPr>
      <w:rFonts w:ascii="Franklin Gothic Heavy" w:hAnsi="Franklin Gothic Heavy" w:cs="Franklin Gothic Heavy" w:hint="default"/>
      <w:sz w:val="8"/>
      <w:szCs w:val="8"/>
    </w:rPr>
  </w:style>
  <w:style w:type="character" w:customStyle="1" w:styleId="FontStyle229">
    <w:name w:val="Font Style229"/>
    <w:uiPriority w:val="99"/>
    <w:rsid w:val="004726A1"/>
    <w:rPr>
      <w:rFonts w:ascii="MS Gothic" w:eastAsia="MS Gothic" w:hAnsi="MS Gothic" w:cs="MS Gothic" w:hint="eastAsia"/>
      <w:b/>
      <w:bCs/>
      <w:sz w:val="8"/>
      <w:szCs w:val="8"/>
    </w:rPr>
  </w:style>
  <w:style w:type="character" w:customStyle="1" w:styleId="FontStyle230">
    <w:name w:val="Font Style230"/>
    <w:uiPriority w:val="99"/>
    <w:rsid w:val="004726A1"/>
    <w:rPr>
      <w:rFonts w:ascii="Candara" w:hAnsi="Candara" w:cs="Candara" w:hint="default"/>
      <w:sz w:val="22"/>
      <w:szCs w:val="22"/>
    </w:rPr>
  </w:style>
  <w:style w:type="character" w:customStyle="1" w:styleId="FontStyle231">
    <w:name w:val="Font Style231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2">
    <w:name w:val="Font Style232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3">
    <w:name w:val="Font Style233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4">
    <w:name w:val="Font Style234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5">
    <w:name w:val="Font Style235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6">
    <w:name w:val="Font Style236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7">
    <w:name w:val="Font Style237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8">
    <w:name w:val="Font Style238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9">
    <w:name w:val="Font Style239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0">
    <w:name w:val="Font Style240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1">
    <w:name w:val="Font Style241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2">
    <w:name w:val="Font Style242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3">
    <w:name w:val="Font Style243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4">
    <w:name w:val="Font Style244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5">
    <w:name w:val="Font Style245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6">
    <w:name w:val="Font Style246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7">
    <w:name w:val="Font Style247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8">
    <w:name w:val="Font Style248"/>
    <w:uiPriority w:val="99"/>
    <w:rsid w:val="004726A1"/>
    <w:rPr>
      <w:rFonts w:ascii="Times New Roman" w:hAnsi="Times New Roman" w:cs="Times New Roman" w:hint="default"/>
      <w:sz w:val="24"/>
      <w:szCs w:val="24"/>
    </w:rPr>
  </w:style>
  <w:style w:type="character" w:customStyle="1" w:styleId="FontStyle249">
    <w:name w:val="Font Style249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0">
    <w:name w:val="Font Style250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1">
    <w:name w:val="Font Style251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2">
    <w:name w:val="Font Style252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3">
    <w:name w:val="Font Style253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4">
    <w:name w:val="Font Style254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5">
    <w:name w:val="Font Style255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6">
    <w:name w:val="Font Style256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7">
    <w:name w:val="Font Style257"/>
    <w:uiPriority w:val="99"/>
    <w:rsid w:val="004726A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8">
    <w:name w:val="Font Style258"/>
    <w:uiPriority w:val="99"/>
    <w:rsid w:val="004726A1"/>
    <w:rPr>
      <w:rFonts w:ascii="Courier New" w:hAnsi="Courier New" w:cs="Courier New" w:hint="default"/>
      <w:i/>
      <w:iCs/>
      <w:spacing w:val="-10"/>
      <w:sz w:val="8"/>
      <w:szCs w:val="8"/>
    </w:rPr>
  </w:style>
  <w:style w:type="table" w:styleId="ac">
    <w:name w:val="Table Grid"/>
    <w:basedOn w:val="a1"/>
    <w:uiPriority w:val="59"/>
    <w:rsid w:val="0047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14509</Words>
  <Characters>82704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23</cp:revision>
  <dcterms:created xsi:type="dcterms:W3CDTF">2014-08-23T10:29:00Z</dcterms:created>
  <dcterms:modified xsi:type="dcterms:W3CDTF">2014-08-28T15:09:00Z</dcterms:modified>
</cp:coreProperties>
</file>